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1770" w:rsidRDefault="004858FE" w:rsidP="004858FE">
      <w:pPr>
        <w:jc w:val="center"/>
        <w:rPr>
          <w:rFonts w:ascii="Times New Roman" w:hAnsi="Times New Roman" w:cs="Times New Roman"/>
          <w:b/>
          <w:sz w:val="24"/>
          <w:szCs w:val="24"/>
        </w:rPr>
      </w:pPr>
      <w:r w:rsidRPr="004858FE">
        <w:rPr>
          <w:rFonts w:ascii="Times New Roman" w:hAnsi="Times New Roman" w:cs="Times New Roman"/>
          <w:b/>
          <w:sz w:val="24"/>
          <w:szCs w:val="24"/>
        </w:rPr>
        <w:t xml:space="preserve">ΜΑΘΗΜΑ </w:t>
      </w:r>
      <w:r w:rsidR="002C237D">
        <w:rPr>
          <w:rFonts w:ascii="Times New Roman" w:hAnsi="Times New Roman" w:cs="Times New Roman"/>
          <w:b/>
          <w:sz w:val="24"/>
          <w:szCs w:val="24"/>
        </w:rPr>
        <w:t>7</w:t>
      </w:r>
      <w:r w:rsidRPr="004858FE">
        <w:rPr>
          <w:rFonts w:ascii="Times New Roman" w:hAnsi="Times New Roman" w:cs="Times New Roman"/>
          <w:b/>
          <w:sz w:val="24"/>
          <w:szCs w:val="24"/>
          <w:vertAlign w:val="superscript"/>
        </w:rPr>
        <w:t>ο</w:t>
      </w:r>
    </w:p>
    <w:p w:rsidR="004858FE" w:rsidRDefault="004858FE" w:rsidP="004858FE">
      <w:pPr>
        <w:jc w:val="center"/>
        <w:rPr>
          <w:rFonts w:ascii="Times New Roman" w:hAnsi="Times New Roman" w:cs="Times New Roman"/>
          <w:b/>
          <w:sz w:val="24"/>
          <w:szCs w:val="24"/>
        </w:rPr>
      </w:pPr>
      <w:r>
        <w:rPr>
          <w:rFonts w:ascii="Times New Roman" w:hAnsi="Times New Roman" w:cs="Times New Roman"/>
          <w:b/>
          <w:sz w:val="24"/>
          <w:szCs w:val="24"/>
        </w:rPr>
        <w:t>ΚΛΑΣΙΚΗ ΕΠΟΧΗ (480- 323 π.Χ,)</w:t>
      </w:r>
    </w:p>
    <w:p w:rsidR="004858FE" w:rsidRDefault="004858FE" w:rsidP="004858FE">
      <w:pPr>
        <w:jc w:val="both"/>
        <w:rPr>
          <w:rFonts w:ascii="Times New Roman" w:hAnsi="Times New Roman" w:cs="Times New Roman"/>
          <w:sz w:val="24"/>
          <w:szCs w:val="24"/>
        </w:rPr>
      </w:pPr>
      <w:r w:rsidRPr="004858FE">
        <w:rPr>
          <w:rFonts w:ascii="Times New Roman" w:hAnsi="Times New Roman" w:cs="Times New Roman"/>
          <w:b/>
          <w:sz w:val="24"/>
          <w:szCs w:val="24"/>
        </w:rPr>
        <w:t>Κλασική εποχή</w:t>
      </w:r>
      <w:r>
        <w:rPr>
          <w:rFonts w:ascii="Times New Roman" w:hAnsi="Times New Roman" w:cs="Times New Roman"/>
          <w:sz w:val="24"/>
          <w:szCs w:val="24"/>
        </w:rPr>
        <w:t xml:space="preserve"> ονομάζεται η περίοδος  από το τέλος των Περσικών πολέμων μέχρι τον θάνατο του Μ. Αλεξάνδρου.</w:t>
      </w:r>
    </w:p>
    <w:p w:rsidR="004858FE" w:rsidRDefault="004858FE" w:rsidP="004858FE">
      <w:pPr>
        <w:jc w:val="both"/>
        <w:rPr>
          <w:rFonts w:ascii="Times New Roman" w:hAnsi="Times New Roman" w:cs="Times New Roman"/>
          <w:sz w:val="24"/>
          <w:szCs w:val="24"/>
        </w:rPr>
      </w:pPr>
      <w:r w:rsidRPr="004858FE">
        <w:rPr>
          <w:rFonts w:ascii="Times New Roman" w:hAnsi="Times New Roman" w:cs="Times New Roman"/>
          <w:b/>
          <w:sz w:val="24"/>
          <w:szCs w:val="24"/>
        </w:rPr>
        <w:t>Χαρακτηριστικά:</w:t>
      </w:r>
      <w:r>
        <w:rPr>
          <w:rFonts w:ascii="Times New Roman" w:hAnsi="Times New Roman" w:cs="Times New Roman"/>
          <w:sz w:val="24"/>
          <w:szCs w:val="24"/>
        </w:rPr>
        <w:t xml:space="preserve"> α. εποχή της </w:t>
      </w:r>
      <w:r w:rsidRPr="004858FE">
        <w:rPr>
          <w:rFonts w:ascii="Times New Roman" w:hAnsi="Times New Roman" w:cs="Times New Roman"/>
          <w:b/>
          <w:sz w:val="24"/>
          <w:szCs w:val="24"/>
        </w:rPr>
        <w:t>υπεροχής</w:t>
      </w:r>
      <w:r>
        <w:rPr>
          <w:rFonts w:ascii="Times New Roman" w:hAnsi="Times New Roman" w:cs="Times New Roman"/>
          <w:sz w:val="24"/>
          <w:szCs w:val="24"/>
        </w:rPr>
        <w:t xml:space="preserve"> των Ελλήνων, που συνετέλεσαν στο μεγαλειώδες αποτέλεσμα των Περσικών πολέμων, και των </w:t>
      </w:r>
      <w:r w:rsidRPr="004858FE">
        <w:rPr>
          <w:rFonts w:ascii="Times New Roman" w:hAnsi="Times New Roman" w:cs="Times New Roman"/>
          <w:b/>
          <w:sz w:val="24"/>
          <w:szCs w:val="24"/>
        </w:rPr>
        <w:t xml:space="preserve">επιτευγμάτων </w:t>
      </w:r>
      <w:r>
        <w:rPr>
          <w:rFonts w:ascii="Times New Roman" w:hAnsi="Times New Roman" w:cs="Times New Roman"/>
          <w:sz w:val="24"/>
          <w:szCs w:val="24"/>
        </w:rPr>
        <w:t>τους.</w:t>
      </w:r>
    </w:p>
    <w:p w:rsidR="004858FE" w:rsidRDefault="004858FE" w:rsidP="004858FE">
      <w:pPr>
        <w:jc w:val="both"/>
        <w:rPr>
          <w:rFonts w:ascii="Times New Roman" w:hAnsi="Times New Roman" w:cs="Times New Roman"/>
          <w:sz w:val="24"/>
          <w:szCs w:val="24"/>
        </w:rPr>
      </w:pPr>
      <w:r>
        <w:rPr>
          <w:rFonts w:ascii="Times New Roman" w:hAnsi="Times New Roman" w:cs="Times New Roman"/>
          <w:sz w:val="24"/>
          <w:szCs w:val="24"/>
        </w:rPr>
        <w:t xml:space="preserve">                               β. διακρίνουμε την πνευματική επιβολή και τη διαχρονική επιβίωσή αυτών των αντιλήψεων και ιδεών, αφού τα βλέπουμε να υπάρχουν στα έργα μεταγενέστερων εποχών.</w:t>
      </w:r>
    </w:p>
    <w:p w:rsidR="004858FE" w:rsidRPr="004858FE" w:rsidRDefault="004858FE" w:rsidP="004858FE">
      <w:pPr>
        <w:jc w:val="both"/>
        <w:rPr>
          <w:rFonts w:ascii="Times New Roman" w:hAnsi="Times New Roman" w:cs="Times New Roman"/>
          <w:b/>
          <w:sz w:val="24"/>
          <w:szCs w:val="24"/>
        </w:rPr>
      </w:pPr>
      <w:r w:rsidRPr="004858FE">
        <w:rPr>
          <w:rFonts w:ascii="Times New Roman" w:hAnsi="Times New Roman" w:cs="Times New Roman"/>
          <w:b/>
          <w:sz w:val="24"/>
          <w:szCs w:val="24"/>
        </w:rPr>
        <w:t>Γιατί ήταν καθοριστικό το αποτέλεσμα των Περσικών πολέμων στη διαμόρφωση της ιστορικής πορείας των Ελλήνων;</w:t>
      </w:r>
    </w:p>
    <w:p w:rsidR="004858FE" w:rsidRDefault="004858FE" w:rsidP="004858FE">
      <w:pPr>
        <w:jc w:val="both"/>
        <w:rPr>
          <w:rFonts w:ascii="Times New Roman" w:hAnsi="Times New Roman" w:cs="Times New Roman"/>
          <w:sz w:val="24"/>
          <w:szCs w:val="24"/>
        </w:rPr>
      </w:pPr>
      <w:r>
        <w:rPr>
          <w:rFonts w:ascii="Times New Roman" w:hAnsi="Times New Roman" w:cs="Times New Roman"/>
          <w:sz w:val="24"/>
          <w:szCs w:val="24"/>
        </w:rPr>
        <w:t xml:space="preserve">Α. γιατί διακρίνουμε την </w:t>
      </w:r>
      <w:r w:rsidRPr="004858FE">
        <w:rPr>
          <w:rFonts w:ascii="Times New Roman" w:hAnsi="Times New Roman" w:cs="Times New Roman"/>
          <w:b/>
          <w:sz w:val="24"/>
          <w:szCs w:val="24"/>
        </w:rPr>
        <w:t>αυτοπεποίθηση</w:t>
      </w:r>
      <w:r>
        <w:rPr>
          <w:rFonts w:ascii="Times New Roman" w:hAnsi="Times New Roman" w:cs="Times New Roman"/>
          <w:sz w:val="24"/>
          <w:szCs w:val="24"/>
        </w:rPr>
        <w:t xml:space="preserve"> και την αίσθηση αυτάρκειας και υπεροχής απέναντι στους «βαρβάρους», δηλαδή τους ξένους.</w:t>
      </w:r>
    </w:p>
    <w:p w:rsidR="004858FE" w:rsidRDefault="004858FE" w:rsidP="004858FE">
      <w:pPr>
        <w:jc w:val="both"/>
        <w:rPr>
          <w:rFonts w:ascii="Times New Roman" w:hAnsi="Times New Roman" w:cs="Times New Roman"/>
          <w:sz w:val="24"/>
          <w:szCs w:val="24"/>
        </w:rPr>
      </w:pPr>
      <w:r>
        <w:rPr>
          <w:rFonts w:ascii="Times New Roman" w:hAnsi="Times New Roman" w:cs="Times New Roman"/>
          <w:sz w:val="24"/>
          <w:szCs w:val="24"/>
        </w:rPr>
        <w:t>Β. γιατί διακρίνουμε την ψυχική ευφορία του νικητή που θέλει να αποκαταστήσει την καταστροφή και να δημιουργήσει νέες συνθήκες στην πολιτική, στον πολιτισμό, στις τέχνες και τα γράμματα.</w:t>
      </w:r>
    </w:p>
    <w:p w:rsidR="004858FE" w:rsidRPr="00C3367E" w:rsidRDefault="004858FE" w:rsidP="004858FE">
      <w:pPr>
        <w:jc w:val="both"/>
        <w:rPr>
          <w:rFonts w:ascii="Times New Roman" w:hAnsi="Times New Roman" w:cs="Times New Roman"/>
          <w:b/>
          <w:sz w:val="24"/>
          <w:szCs w:val="24"/>
        </w:rPr>
      </w:pPr>
      <w:r w:rsidRPr="00C3367E">
        <w:rPr>
          <w:rFonts w:ascii="Times New Roman" w:hAnsi="Times New Roman" w:cs="Times New Roman"/>
          <w:b/>
          <w:sz w:val="24"/>
          <w:szCs w:val="24"/>
        </w:rPr>
        <w:t>Πώς εξελίχθηκαν οι πιο σημαντικές πόλεις –κράτη μετά τους Περσικούς πολέμους;</w:t>
      </w:r>
    </w:p>
    <w:p w:rsidR="004858FE" w:rsidRDefault="004858FE" w:rsidP="004858FE">
      <w:pPr>
        <w:jc w:val="both"/>
        <w:rPr>
          <w:rFonts w:ascii="Times New Roman" w:hAnsi="Times New Roman" w:cs="Times New Roman"/>
          <w:sz w:val="24"/>
          <w:szCs w:val="24"/>
        </w:rPr>
      </w:pPr>
      <w:r>
        <w:rPr>
          <w:rFonts w:ascii="Times New Roman" w:hAnsi="Times New Roman" w:cs="Times New Roman"/>
          <w:sz w:val="24"/>
          <w:szCs w:val="24"/>
        </w:rPr>
        <w:t>Η Αθήνα</w:t>
      </w:r>
      <w:r w:rsidR="00995DA4">
        <w:rPr>
          <w:rFonts w:ascii="Times New Roman" w:hAnsi="Times New Roman" w:cs="Times New Roman"/>
          <w:sz w:val="24"/>
          <w:szCs w:val="24"/>
        </w:rPr>
        <w:t xml:space="preserve"> για τα επόμενα πενήντα χρόνια εξελίχθηκε σε ηγεμονική δύναμη μεταξύ των ελληνικών πόλεων-κρατών. Τα συμφέρ</w:t>
      </w:r>
      <w:r w:rsidR="00C3367E">
        <w:rPr>
          <w:rFonts w:ascii="Times New Roman" w:hAnsi="Times New Roman" w:cs="Times New Roman"/>
          <w:sz w:val="24"/>
          <w:szCs w:val="24"/>
        </w:rPr>
        <w:t>οντα των δύο πιο μεγάλων πόλεων, της Αθήνας και της Σπάρτης ήταν αντίθετα και συγκρουόμενα οπότε χωρίστηκε ο ελληνικός κόσμος σε δύο μεγάλους συνασπισμούς. Μοιραία η αντιπαράθεση αυτή οδήγησε σε έναν μεγάλο εμφύλιο πόλεμο, τον Πελοποννησιακό πόλεμο που κράτησε τριάντα χρόνια. Στην πραγματικότητα διακυβευόταν η ηγεμονία των ελληνικών πόλεων κρατών.</w:t>
      </w:r>
    </w:p>
    <w:p w:rsidR="00C3367E" w:rsidRPr="00C3367E" w:rsidRDefault="00C3367E" w:rsidP="004858FE">
      <w:pPr>
        <w:jc w:val="both"/>
        <w:rPr>
          <w:rFonts w:ascii="Times New Roman" w:hAnsi="Times New Roman" w:cs="Times New Roman"/>
          <w:b/>
          <w:sz w:val="24"/>
          <w:szCs w:val="24"/>
        </w:rPr>
      </w:pPr>
      <w:r w:rsidRPr="00C3367E">
        <w:rPr>
          <w:rFonts w:ascii="Times New Roman" w:hAnsi="Times New Roman" w:cs="Times New Roman"/>
          <w:b/>
          <w:sz w:val="24"/>
          <w:szCs w:val="24"/>
        </w:rPr>
        <w:t>Ποιος ήταν ο ρόλος των Περσών σε αυτήν τη διαμάχη μεταξύ των ελληνικών πόλεων;</w:t>
      </w:r>
    </w:p>
    <w:p w:rsidR="00C3367E" w:rsidRDefault="00C3367E" w:rsidP="004858FE">
      <w:pPr>
        <w:jc w:val="both"/>
        <w:rPr>
          <w:rFonts w:ascii="Times New Roman" w:hAnsi="Times New Roman" w:cs="Times New Roman"/>
          <w:sz w:val="24"/>
          <w:szCs w:val="24"/>
        </w:rPr>
      </w:pPr>
      <w:r>
        <w:rPr>
          <w:rFonts w:ascii="Times New Roman" w:hAnsi="Times New Roman" w:cs="Times New Roman"/>
          <w:sz w:val="24"/>
          <w:szCs w:val="24"/>
        </w:rPr>
        <w:t>Οι Πέρσες βρήκαν ευκαιρία να υποδαυλίσουν την αντιπαράθεση αυτή και μάλιστα έδωσαν χρήματα για να εξοπλιστούν με στόλο οι Σπαρτιάτες. Ενώ στους Περσικούς πολέμους ο ελληνικός κόσμος ήταν ενωμένος, μετά τον θρίαμβο αυτό και με τη βοήθεια των Περσών οι Έλληνες γίνονται αντίπαλοι διεκδικώντας την ηγεμονία. Οι Πέρσες από αυτό το εγχείρημα βγαίνουν κερδισμένοι γιατί κρατούν τις ελληνικές πόλεις σε αντιπαλότητα και φυσικά αποδυναμώνονται μετά από τις πολεμικές συγκρούσεις μεταξύ τους.</w:t>
      </w:r>
    </w:p>
    <w:p w:rsidR="00C3367E" w:rsidRPr="001E0E38" w:rsidRDefault="00C3367E" w:rsidP="004858FE">
      <w:pPr>
        <w:jc w:val="both"/>
        <w:rPr>
          <w:rFonts w:ascii="Times New Roman" w:hAnsi="Times New Roman" w:cs="Times New Roman"/>
          <w:b/>
          <w:sz w:val="24"/>
          <w:szCs w:val="24"/>
        </w:rPr>
      </w:pPr>
      <w:r w:rsidRPr="001E0E38">
        <w:rPr>
          <w:rFonts w:ascii="Times New Roman" w:hAnsi="Times New Roman" w:cs="Times New Roman"/>
          <w:b/>
          <w:sz w:val="24"/>
          <w:szCs w:val="24"/>
        </w:rPr>
        <w:t>Τι γνωρίζετε για τη Δηλιακή συμμαχία;</w:t>
      </w:r>
    </w:p>
    <w:p w:rsidR="00C3367E" w:rsidRDefault="00C3367E" w:rsidP="004858FE">
      <w:pPr>
        <w:jc w:val="both"/>
        <w:rPr>
          <w:rFonts w:ascii="Times New Roman" w:hAnsi="Times New Roman" w:cs="Times New Roman"/>
          <w:sz w:val="24"/>
          <w:szCs w:val="24"/>
        </w:rPr>
      </w:pPr>
      <w:r>
        <w:rPr>
          <w:rFonts w:ascii="Times New Roman" w:hAnsi="Times New Roman" w:cs="Times New Roman"/>
          <w:sz w:val="24"/>
          <w:szCs w:val="24"/>
        </w:rPr>
        <w:lastRenderedPageBreak/>
        <w:t>Η Αθήνα μετά τους περσικούς πολέμους αναδείχθηκε μια ισχυρή πόλη-κράτος. Ηγήθηκε μιας μεγάλης συμμαχίας</w:t>
      </w:r>
      <w:r w:rsidR="001E0E38">
        <w:rPr>
          <w:rFonts w:ascii="Times New Roman" w:hAnsi="Times New Roman" w:cs="Times New Roman"/>
          <w:sz w:val="24"/>
          <w:szCs w:val="24"/>
        </w:rPr>
        <w:t xml:space="preserve"> (478/7 π.Χ)</w:t>
      </w:r>
      <w:r>
        <w:rPr>
          <w:rFonts w:ascii="Times New Roman" w:hAnsi="Times New Roman" w:cs="Times New Roman"/>
          <w:sz w:val="24"/>
          <w:szCs w:val="24"/>
        </w:rPr>
        <w:t>, στην οποία συμμετείχαν πολλές πόλεις-κράτη του ελληνικού κόσμου που είχε έδρα την ιερή Δήλο. Στόχος της συμμαχίας ήταν να είναι έτοιμη να αντιμετωπίσει μία μελλοντική περσική απειλή</w:t>
      </w:r>
      <w:r w:rsidR="001E0E38">
        <w:rPr>
          <w:rFonts w:ascii="Times New Roman" w:hAnsi="Times New Roman" w:cs="Times New Roman"/>
          <w:sz w:val="24"/>
          <w:szCs w:val="24"/>
        </w:rPr>
        <w:t>, επομένως στα σχέδιά της</w:t>
      </w:r>
      <w:r>
        <w:rPr>
          <w:rFonts w:ascii="Times New Roman" w:hAnsi="Times New Roman" w:cs="Times New Roman"/>
          <w:sz w:val="24"/>
          <w:szCs w:val="24"/>
        </w:rPr>
        <w:t xml:space="preserve"> να συγκροτηθεί ένας κοινός στρατός και στόλος </w:t>
      </w:r>
      <w:r w:rsidR="001E0E38">
        <w:rPr>
          <w:rFonts w:ascii="Times New Roman" w:hAnsi="Times New Roman" w:cs="Times New Roman"/>
          <w:sz w:val="24"/>
          <w:szCs w:val="24"/>
        </w:rPr>
        <w:t xml:space="preserve">Όροι τους οποίους έπρεπε να ακολουθούν όλες ο πόλεις-μέλη της συμμαχίας α. έδρα της συμμαχίας είναι το ιερό νησί της Δήλου </w:t>
      </w:r>
      <w:r>
        <w:rPr>
          <w:rFonts w:ascii="Times New Roman" w:hAnsi="Times New Roman" w:cs="Times New Roman"/>
          <w:sz w:val="24"/>
          <w:szCs w:val="24"/>
        </w:rPr>
        <w:t xml:space="preserve">β. </w:t>
      </w:r>
      <w:r w:rsidR="001E0E38">
        <w:rPr>
          <w:rFonts w:ascii="Times New Roman" w:hAnsi="Times New Roman" w:cs="Times New Roman"/>
          <w:sz w:val="24"/>
          <w:szCs w:val="24"/>
        </w:rPr>
        <w:t>να προσφέρει κάθε πόλη-κράτος ανάλογα με τις δυνατότητές της οικονομικές και πληθυσμιακές στρατό ή στόλο ή να δίενι ένα ποσό χρημάτων. Κάθε χρόνο οι αντιπρόσωποι των πόλεων-κρατών συγκεντρώνονταν στη Δήλο όπου ήταν και το συμμαχικό ταμείο.</w:t>
      </w:r>
    </w:p>
    <w:p w:rsidR="001E0E38" w:rsidRDefault="001E0E38" w:rsidP="004858FE">
      <w:pPr>
        <w:jc w:val="both"/>
        <w:rPr>
          <w:rFonts w:ascii="Times New Roman" w:hAnsi="Times New Roman" w:cs="Times New Roman"/>
          <w:sz w:val="24"/>
          <w:szCs w:val="24"/>
        </w:rPr>
      </w:pPr>
      <w:r>
        <w:rPr>
          <w:rFonts w:ascii="Times New Roman" w:hAnsi="Times New Roman" w:cs="Times New Roman"/>
          <w:sz w:val="24"/>
          <w:szCs w:val="24"/>
        </w:rPr>
        <w:t>Αργότερα με κοινή συμφωνία το ταμείο μεταφέρθηκε στην Αθήνα και γι’ αυτό η Δηλιακή συμμαχία ονομάζεται και Αθηναϊκή. Φυλασσόταν στον Παρθενώνα. Οι Αθηναίοι χρησιμοποίησαν τη συμμαχία ως μέσο επιβολής της κυριαρχίας τους σε άλλες πόλεις κράτη και ενώ αρχικά υπήρχε ισότητα μεταξύ των πόλεων κρατών, σταδιακά αυτό άλλαξε και τα μέλη μετατράπηκαν σε υποτελή της Αθήνας. Ακόμη και το ταμείο χρησιμοποιήθηκε για άλλους σκοπούς.</w:t>
      </w:r>
    </w:p>
    <w:p w:rsidR="001E0E38" w:rsidRPr="00231492" w:rsidRDefault="001E0E38" w:rsidP="004858FE">
      <w:pPr>
        <w:jc w:val="both"/>
        <w:rPr>
          <w:rFonts w:ascii="Times New Roman" w:hAnsi="Times New Roman" w:cs="Times New Roman"/>
          <w:b/>
          <w:sz w:val="24"/>
          <w:szCs w:val="24"/>
        </w:rPr>
      </w:pPr>
      <w:r w:rsidRPr="00231492">
        <w:rPr>
          <w:rFonts w:ascii="Times New Roman" w:hAnsi="Times New Roman" w:cs="Times New Roman"/>
          <w:b/>
          <w:sz w:val="24"/>
          <w:szCs w:val="24"/>
        </w:rPr>
        <w:t>Πώς αντέδρασαν οι πόλεις-κράτη και η Σπάρτη απέναντι στην Αθήνα που χειρίστηκε την Αθηναϊκή συμμαχία προς όφελός της;</w:t>
      </w:r>
    </w:p>
    <w:p w:rsidR="001E0E38" w:rsidRDefault="001E0E38" w:rsidP="004858FE">
      <w:pPr>
        <w:jc w:val="both"/>
        <w:rPr>
          <w:rFonts w:ascii="Times New Roman" w:hAnsi="Times New Roman" w:cs="Times New Roman"/>
          <w:sz w:val="24"/>
          <w:szCs w:val="24"/>
        </w:rPr>
      </w:pPr>
      <w:r>
        <w:rPr>
          <w:rFonts w:ascii="Times New Roman" w:hAnsi="Times New Roman" w:cs="Times New Roman"/>
          <w:sz w:val="24"/>
          <w:szCs w:val="24"/>
        </w:rPr>
        <w:t>Κάποιες πόλεις που ανήκαν στη συμμαχία επεχείρησαν να αποχωρήσουν από τη συμμαχία η Αθήνα όμως δεν το επέτρεψε γιατί θα έχανε τα εισοδήματα, το κύρος και τη δύναμή της και επίσης σιγά-σιγά και άλλες πόλεις μέλη θα ακολουθούσαν. Η Αθήνα αντέδρασε με τη βία, στέλνοντας στρατό να τις πολιορκήσει και να τις επαναφέρει δια της βίας στη συμμαχία.</w:t>
      </w:r>
    </w:p>
    <w:p w:rsidR="001E0E38" w:rsidRDefault="001E0E38" w:rsidP="004858FE">
      <w:pPr>
        <w:jc w:val="both"/>
        <w:rPr>
          <w:rFonts w:ascii="Times New Roman" w:hAnsi="Times New Roman" w:cs="Times New Roman"/>
          <w:sz w:val="24"/>
          <w:szCs w:val="24"/>
        </w:rPr>
      </w:pPr>
      <w:r>
        <w:rPr>
          <w:rFonts w:ascii="Times New Roman" w:hAnsi="Times New Roman" w:cs="Times New Roman"/>
          <w:sz w:val="24"/>
          <w:szCs w:val="24"/>
        </w:rPr>
        <w:t>Πόλεις που δεν ανήκαν στην Αθηναϊκή συμμαχία μπορεί να έβλεπαν με καχυποψία τη στάση της Αθήνας δεν εκδήλωσαν καμία αντίθεση ως προς αυτό.</w:t>
      </w:r>
    </w:p>
    <w:p w:rsidR="001E0E38" w:rsidRDefault="001E0E38" w:rsidP="004858FE">
      <w:pPr>
        <w:jc w:val="both"/>
        <w:rPr>
          <w:rFonts w:ascii="Times New Roman" w:hAnsi="Times New Roman" w:cs="Times New Roman"/>
          <w:sz w:val="24"/>
          <w:szCs w:val="24"/>
        </w:rPr>
      </w:pPr>
      <w:r>
        <w:rPr>
          <w:rFonts w:ascii="Times New Roman" w:hAnsi="Times New Roman" w:cs="Times New Roman"/>
          <w:sz w:val="24"/>
          <w:szCs w:val="24"/>
        </w:rPr>
        <w:t>Η Σπάρτη ήταν επιφυλακτική</w:t>
      </w:r>
      <w:r w:rsidR="00231492">
        <w:rPr>
          <w:rFonts w:ascii="Times New Roman" w:hAnsi="Times New Roman" w:cs="Times New Roman"/>
          <w:sz w:val="24"/>
          <w:szCs w:val="24"/>
        </w:rPr>
        <w:t xml:space="preserve"> και με πλάγιο τρόπο προσπαθούσαν να εξασθενίσουν τη δύναμη τη Αθήνας. Άλλωστε και αυτοί ηγούντο μια συμμαχίας των πόλεων-κρατών της Πελοποννήσου (Πελοποννησιακή συμμαχία) και προσπαθούσαν να είναι ισοδύναμοι της Αθήνας.</w:t>
      </w:r>
    </w:p>
    <w:p w:rsidR="001E0E38" w:rsidRPr="00231492" w:rsidRDefault="00231492" w:rsidP="00231492">
      <w:pPr>
        <w:pStyle w:val="NoSpacing"/>
        <w:jc w:val="both"/>
        <w:rPr>
          <w:rFonts w:ascii="Times New Roman" w:hAnsi="Times New Roman" w:cs="Times New Roman"/>
          <w:sz w:val="24"/>
          <w:szCs w:val="24"/>
        </w:rPr>
      </w:pPr>
      <w:r w:rsidRPr="00231492">
        <w:rPr>
          <w:rFonts w:ascii="Times New Roman" w:hAnsi="Times New Roman" w:cs="Times New Roman"/>
          <w:sz w:val="24"/>
          <w:szCs w:val="24"/>
        </w:rPr>
        <w:t xml:space="preserve">Ας δούμε τα </w:t>
      </w:r>
      <w:r w:rsidRPr="00231492">
        <w:rPr>
          <w:rFonts w:ascii="Times New Roman" w:hAnsi="Times New Roman" w:cs="Times New Roman"/>
          <w:b/>
          <w:sz w:val="24"/>
          <w:szCs w:val="24"/>
        </w:rPr>
        <w:t>ιστορικά γεγονότα</w:t>
      </w:r>
      <w:r w:rsidRPr="00231492">
        <w:rPr>
          <w:rFonts w:ascii="Times New Roman" w:hAnsi="Times New Roman" w:cs="Times New Roman"/>
          <w:sz w:val="24"/>
          <w:szCs w:val="24"/>
        </w:rPr>
        <w:t>, πώς εξελίσσονται μέχρι τον Πελοποννησιακό πόλεμο:</w:t>
      </w:r>
    </w:p>
    <w:p w:rsidR="00231492" w:rsidRPr="00231492" w:rsidRDefault="00231492" w:rsidP="00231492">
      <w:pPr>
        <w:pStyle w:val="NoSpacing"/>
        <w:jc w:val="both"/>
        <w:rPr>
          <w:rFonts w:ascii="Times New Roman" w:hAnsi="Times New Roman" w:cs="Times New Roman"/>
          <w:sz w:val="24"/>
          <w:szCs w:val="24"/>
        </w:rPr>
      </w:pPr>
      <w:r w:rsidRPr="00231492">
        <w:rPr>
          <w:rFonts w:ascii="Times New Roman" w:hAnsi="Times New Roman" w:cs="Times New Roman"/>
          <w:sz w:val="24"/>
          <w:szCs w:val="24"/>
        </w:rPr>
        <w:t xml:space="preserve">Στην Αθήνα αρχηγός της αριστοκρατικής παράταξης είναι ο </w:t>
      </w:r>
      <w:r w:rsidRPr="00231492">
        <w:rPr>
          <w:rFonts w:ascii="Times New Roman" w:hAnsi="Times New Roman" w:cs="Times New Roman"/>
          <w:b/>
          <w:sz w:val="24"/>
          <w:szCs w:val="24"/>
        </w:rPr>
        <w:t>Κίμων</w:t>
      </w:r>
      <w:r w:rsidRPr="00231492">
        <w:rPr>
          <w:rFonts w:ascii="Times New Roman" w:hAnsi="Times New Roman" w:cs="Times New Roman"/>
          <w:sz w:val="24"/>
          <w:szCs w:val="24"/>
        </w:rPr>
        <w:t>, αρχιστράτηγος της Αθηναϊκής συμμαχίας.  Επιχειρούν αν βοηθήσουν τις ελληνικές πόλεις κράτη στα μικρασιατικά παράλια εναντίον των Περσών.</w:t>
      </w:r>
    </w:p>
    <w:p w:rsidR="00231492" w:rsidRDefault="00231492" w:rsidP="00231492">
      <w:pPr>
        <w:pStyle w:val="NoSpacing"/>
        <w:jc w:val="both"/>
        <w:rPr>
          <w:rFonts w:ascii="Times New Roman" w:hAnsi="Times New Roman" w:cs="Times New Roman"/>
          <w:sz w:val="24"/>
          <w:szCs w:val="24"/>
        </w:rPr>
      </w:pPr>
      <w:r w:rsidRPr="00231492">
        <w:rPr>
          <w:rFonts w:ascii="Times New Roman" w:hAnsi="Times New Roman" w:cs="Times New Roman"/>
          <w:b/>
          <w:sz w:val="24"/>
          <w:szCs w:val="24"/>
        </w:rPr>
        <w:t>467 π.Χ</w:t>
      </w:r>
      <w:r>
        <w:rPr>
          <w:rFonts w:ascii="Times New Roman" w:hAnsi="Times New Roman" w:cs="Times New Roman"/>
          <w:sz w:val="24"/>
          <w:szCs w:val="24"/>
        </w:rPr>
        <w:t xml:space="preserve"> </w:t>
      </w:r>
      <w:r w:rsidRPr="00231492">
        <w:rPr>
          <w:rFonts w:ascii="Times New Roman" w:hAnsi="Times New Roman" w:cs="Times New Roman"/>
          <w:sz w:val="24"/>
          <w:szCs w:val="24"/>
        </w:rPr>
        <w:t xml:space="preserve"> νικά τους Πέρσες στον Ευρυμέδοντα ποταμό</w:t>
      </w:r>
      <w:r>
        <w:rPr>
          <w:rFonts w:ascii="Times New Roman" w:hAnsi="Times New Roman" w:cs="Times New Roman"/>
          <w:sz w:val="24"/>
          <w:szCs w:val="24"/>
        </w:rPr>
        <w:t xml:space="preserve"> (Μ. Ασία)</w:t>
      </w:r>
    </w:p>
    <w:p w:rsidR="00231492" w:rsidRDefault="00231492" w:rsidP="002314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Ακολουθεί φιλολακωνική πολιτική γι’ αυτό και σπεύδει να τους βοηθήσει όταν ξεσπά  ο </w:t>
      </w:r>
      <w:r w:rsidRPr="00231492">
        <w:rPr>
          <w:rFonts w:ascii="Times New Roman" w:hAnsi="Times New Roman" w:cs="Times New Roman"/>
          <w:b/>
          <w:sz w:val="24"/>
          <w:szCs w:val="24"/>
        </w:rPr>
        <w:t>Γ΄ Μεσσηνιακός πόλεμος (464-455 π.Χ)- εξέγερση των ειλώτων</w:t>
      </w:r>
    </w:p>
    <w:p w:rsidR="00231492" w:rsidRPr="00366A48" w:rsidRDefault="00231492" w:rsidP="002314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Οι Σπαρτιάτες αποπέμπουν το αθηναϊκό στράτευμα και ο Κίμων κατηγορείται από τους δημοκρατικούς (αρχηγός ήταν ο </w:t>
      </w:r>
      <w:r w:rsidRPr="00231492">
        <w:rPr>
          <w:rFonts w:ascii="Times New Roman" w:hAnsi="Times New Roman" w:cs="Times New Roman"/>
          <w:b/>
          <w:sz w:val="24"/>
          <w:szCs w:val="24"/>
        </w:rPr>
        <w:t>Εφιάλτης</w:t>
      </w:r>
      <w:r>
        <w:rPr>
          <w:rFonts w:ascii="Times New Roman" w:hAnsi="Times New Roman" w:cs="Times New Roman"/>
          <w:sz w:val="24"/>
          <w:szCs w:val="24"/>
        </w:rPr>
        <w:t xml:space="preserve">) και εξορίζεται για δέκα χρόνια (εξοστρακισμός). Μετά τη δολοφονία του Εφιάλτη αναδεικνύεται αρχηγός ο </w:t>
      </w:r>
      <w:r w:rsidRPr="00231492">
        <w:rPr>
          <w:rFonts w:ascii="Times New Roman" w:hAnsi="Times New Roman" w:cs="Times New Roman"/>
          <w:b/>
          <w:sz w:val="24"/>
          <w:szCs w:val="24"/>
        </w:rPr>
        <w:t>Περικλής</w:t>
      </w:r>
      <w:r>
        <w:rPr>
          <w:rFonts w:ascii="Times New Roman" w:hAnsi="Times New Roman" w:cs="Times New Roman"/>
          <w:sz w:val="24"/>
          <w:szCs w:val="24"/>
        </w:rPr>
        <w:t>.</w:t>
      </w:r>
    </w:p>
    <w:p w:rsidR="00366A48" w:rsidRDefault="00366A48" w:rsidP="00231492">
      <w:pPr>
        <w:pStyle w:val="NoSpacing"/>
        <w:jc w:val="both"/>
        <w:rPr>
          <w:rFonts w:ascii="Times New Roman" w:hAnsi="Times New Roman" w:cs="Times New Roman"/>
          <w:sz w:val="24"/>
          <w:szCs w:val="24"/>
        </w:rPr>
      </w:pPr>
      <w:r w:rsidRPr="00366A48">
        <w:rPr>
          <w:rFonts w:ascii="Times New Roman" w:hAnsi="Times New Roman" w:cs="Times New Roman"/>
          <w:b/>
          <w:sz w:val="24"/>
          <w:szCs w:val="24"/>
        </w:rPr>
        <w:lastRenderedPageBreak/>
        <w:t>Τι γνωρίζετε για τον εξοστρακισμό</w:t>
      </w:r>
      <w:r>
        <w:rPr>
          <w:rFonts w:ascii="Times New Roman" w:hAnsi="Times New Roman" w:cs="Times New Roman"/>
          <w:sz w:val="24"/>
          <w:szCs w:val="24"/>
        </w:rPr>
        <w:t>;</w:t>
      </w:r>
    </w:p>
    <w:p w:rsidR="00366A48" w:rsidRDefault="00366A48" w:rsidP="00231492">
      <w:pPr>
        <w:pStyle w:val="NoSpacing"/>
        <w:jc w:val="both"/>
        <w:rPr>
          <w:rFonts w:ascii="Times New Roman" w:hAnsi="Times New Roman" w:cs="Times New Roman"/>
          <w:sz w:val="24"/>
          <w:szCs w:val="24"/>
        </w:rPr>
      </w:pPr>
      <w:r>
        <w:rPr>
          <w:rFonts w:ascii="Times New Roman" w:hAnsi="Times New Roman" w:cs="Times New Roman"/>
          <w:sz w:val="24"/>
          <w:szCs w:val="24"/>
        </w:rPr>
        <w:t>Οι Αθηναίοι δεν ξέχασαν ποτέ την τυραννίδα των Πεισιστρατιδών (του Πεισιστράτου δηλαδή και των γιών του που τον διαδέχθηκαν). Για να αποφύγουν νέες περιπέτειες στο μέλλον ψήφισαν έναν νόμο, σύμφωνα με τον οποίο καλούντο οι Αθηναίοι πολίτες να γράψουν σε ένα όστρακο (θραύσμα από αγγείο) το όνομα μιας προσωπικότητας που ασχολείτο με την πολιτική εφόσον πίστευαν ότι από την δύναμη και τη φιλοδημία, που απέκτησε, θα μπορούσε να γίνει τύραννος. Πολλοί σπουδαίοι πολιτικοί εξοστρακίστηκαν, δηλαδή εξορίστηκαν για δέκα χρόνια μακριά από την Αθήνα, παρ’ όλο που προσέφεραν πολλά στην πατρίδα τους. Ο Θεμιστοκλής (νικητής της ναυμαχίας της Σαλαμίνας) πριν από αυτόν ο Αριστείδης ο δίκαιος, ο Κίμων, γιός του Μιλτιάδη, νικητή του Μαραθώνα και άλλοι.</w:t>
      </w:r>
    </w:p>
    <w:p w:rsidR="00366A48" w:rsidRDefault="00366A48" w:rsidP="00231492">
      <w:pPr>
        <w:pStyle w:val="NoSpacing"/>
        <w:jc w:val="both"/>
        <w:rPr>
          <w:rFonts w:ascii="Times New Roman" w:hAnsi="Times New Roman" w:cs="Times New Roman"/>
          <w:sz w:val="24"/>
          <w:szCs w:val="24"/>
        </w:rPr>
      </w:pPr>
    </w:p>
    <w:p w:rsidR="00366A48" w:rsidRDefault="00366A48" w:rsidP="002314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Ο Κίμων </w:t>
      </w:r>
      <w:r w:rsidR="004A39DB">
        <w:rPr>
          <w:rFonts w:ascii="Times New Roman" w:hAnsi="Times New Roman" w:cs="Times New Roman"/>
          <w:sz w:val="24"/>
          <w:szCs w:val="24"/>
        </w:rPr>
        <w:t xml:space="preserve">(αριστοκρατικός) </w:t>
      </w:r>
      <w:r>
        <w:rPr>
          <w:rFonts w:ascii="Times New Roman" w:hAnsi="Times New Roman" w:cs="Times New Roman"/>
          <w:sz w:val="24"/>
          <w:szCs w:val="24"/>
        </w:rPr>
        <w:t xml:space="preserve">όταν επέστρεψε από την εξορία (εξοστρακίστηκε το 461 γιατί υποστήριξε την αποστολή στρατού για να βοηθήσει τους Σπαρτιάτες στον Γ΄ Μεσσηνιακό πόλεμο) δραστηριοποιήθηκε πολιτικά. Υπέγραψε πενταετή ανακωχή με την Σπάρτη και ξεκίνησε πόλεμο εναντίον των Περσών στην Κύπρο. Στην πολιορκία του </w:t>
      </w:r>
      <w:r w:rsidR="004C0F42">
        <w:rPr>
          <w:rFonts w:ascii="Times New Roman" w:hAnsi="Times New Roman" w:cs="Times New Roman"/>
          <w:sz w:val="24"/>
          <w:szCs w:val="24"/>
        </w:rPr>
        <w:t>Κιτίου έναν χρόνο μετά πέθανε, άγνωστο για ποιον λόγο</w:t>
      </w:r>
      <w:r>
        <w:rPr>
          <w:rFonts w:ascii="Times New Roman" w:hAnsi="Times New Roman" w:cs="Times New Roman"/>
          <w:sz w:val="24"/>
          <w:szCs w:val="24"/>
        </w:rPr>
        <w:t>.</w:t>
      </w:r>
      <w:r w:rsidR="004C0F42">
        <w:rPr>
          <w:rFonts w:ascii="Times New Roman" w:hAnsi="Times New Roman" w:cs="Times New Roman"/>
          <w:sz w:val="24"/>
          <w:szCs w:val="24"/>
        </w:rPr>
        <w:t xml:space="preserve"> Ο Πλούταρχος αναφέρει τα εκδοχές, τραυματίστηκε ή πέθανε από την πείνα. Ο ύπαρχός του ο Αναξικράτης κράτησε μυστικό τον θάνατό του και επί τριάντα ημέρες σχεδόν συνεχίστηκε η πολιορκία και τερματίστηκε ο πόλεμος με νίκη του ελληνικού στρατού. Τότε και έγινε γνωστός ο θάνατός του και μεταφέρθηκε η σποδός του στην Αθήνα. Γι’ αυτό και έμεινε στην ιστορία η φράση «και νεκρός ενίκα». Αντικαταστάτης του Κίμωνα ήρθε από την Αθήνα ο Καλλίας, ο οποίος και μετέβη στα Σούσα για να κλείσει ειρήνη με τους Πέρσες. Για τον λόγο αυτό η </w:t>
      </w:r>
      <w:r w:rsidR="004C0F42" w:rsidRPr="004A39DB">
        <w:rPr>
          <w:rFonts w:ascii="Times New Roman" w:hAnsi="Times New Roman" w:cs="Times New Roman"/>
          <w:b/>
          <w:sz w:val="24"/>
          <w:szCs w:val="24"/>
        </w:rPr>
        <w:t>συνθήκη</w:t>
      </w:r>
      <w:r w:rsidR="004C0F42">
        <w:rPr>
          <w:rFonts w:ascii="Times New Roman" w:hAnsi="Times New Roman" w:cs="Times New Roman"/>
          <w:sz w:val="24"/>
          <w:szCs w:val="24"/>
        </w:rPr>
        <w:t xml:space="preserve"> ονομάζεται </w:t>
      </w:r>
      <w:r w:rsidR="004C0F42" w:rsidRPr="004C0F42">
        <w:rPr>
          <w:rFonts w:ascii="Times New Roman" w:hAnsi="Times New Roman" w:cs="Times New Roman"/>
          <w:b/>
          <w:sz w:val="24"/>
          <w:szCs w:val="24"/>
        </w:rPr>
        <w:t>Κιμώνειος</w:t>
      </w:r>
      <w:r w:rsidR="004C0F42">
        <w:rPr>
          <w:rFonts w:ascii="Times New Roman" w:hAnsi="Times New Roman" w:cs="Times New Roman"/>
          <w:sz w:val="24"/>
          <w:szCs w:val="24"/>
        </w:rPr>
        <w:t xml:space="preserve"> προς τιμήν του Κίμωνα αλλά και </w:t>
      </w:r>
      <w:r w:rsidR="004C0F42" w:rsidRPr="004C0F42">
        <w:rPr>
          <w:rFonts w:ascii="Times New Roman" w:hAnsi="Times New Roman" w:cs="Times New Roman"/>
          <w:b/>
          <w:sz w:val="24"/>
          <w:szCs w:val="24"/>
        </w:rPr>
        <w:t>Καλλίειος</w:t>
      </w:r>
      <w:r w:rsidR="004A39DB">
        <w:rPr>
          <w:rFonts w:ascii="Times New Roman" w:hAnsi="Times New Roman" w:cs="Times New Roman"/>
          <w:b/>
          <w:sz w:val="24"/>
          <w:szCs w:val="24"/>
        </w:rPr>
        <w:t xml:space="preserve"> (449 π.Χ.)</w:t>
      </w:r>
      <w:r w:rsidR="004C0F42">
        <w:rPr>
          <w:rFonts w:ascii="Times New Roman" w:hAnsi="Times New Roman" w:cs="Times New Roman"/>
          <w:sz w:val="24"/>
          <w:szCs w:val="24"/>
        </w:rPr>
        <w:t>.</w:t>
      </w:r>
    </w:p>
    <w:p w:rsidR="004C0F42" w:rsidRPr="004C0F42" w:rsidRDefault="004C0F42" w:rsidP="004C0F42">
      <w:pPr>
        <w:pStyle w:val="NoSpacing"/>
        <w:jc w:val="both"/>
        <w:rPr>
          <w:rFonts w:ascii="Times New Roman" w:hAnsi="Times New Roman" w:cs="Times New Roman"/>
          <w:sz w:val="24"/>
          <w:szCs w:val="24"/>
        </w:rPr>
      </w:pPr>
      <w:r>
        <w:rPr>
          <w:rFonts w:ascii="Times New Roman" w:hAnsi="Times New Roman" w:cs="Times New Roman"/>
          <w:sz w:val="24"/>
          <w:szCs w:val="24"/>
        </w:rPr>
        <w:t>ΟΡΟΙ</w:t>
      </w:r>
      <w:r w:rsidRPr="004C0F42">
        <w:rPr>
          <w:rFonts w:ascii="Times New Roman" w:hAnsi="Times New Roman" w:cs="Times New Roman"/>
          <w:sz w:val="24"/>
          <w:szCs w:val="24"/>
        </w:rPr>
        <w:t>:  1.</w:t>
      </w:r>
      <w:r>
        <w:t xml:space="preserve"> </w:t>
      </w:r>
      <w:r w:rsidRPr="004C0F42">
        <w:rPr>
          <w:rFonts w:ascii="Times New Roman" w:hAnsi="Times New Roman" w:cs="Times New Roman"/>
          <w:sz w:val="24"/>
          <w:szCs w:val="24"/>
        </w:rPr>
        <w:t xml:space="preserve">αυτονομία στις </w:t>
      </w:r>
      <w:hyperlink r:id="rId5" w:tooltip="Ιωνία" w:history="1">
        <w:r w:rsidRPr="004C0F42">
          <w:rPr>
            <w:rStyle w:val="Hyperlink"/>
            <w:rFonts w:ascii="Times New Roman" w:hAnsi="Times New Roman" w:cs="Times New Roman"/>
            <w:color w:val="auto"/>
            <w:sz w:val="24"/>
            <w:szCs w:val="24"/>
            <w:u w:val="none"/>
          </w:rPr>
          <w:t>ιωνικές</w:t>
        </w:r>
      </w:hyperlink>
      <w:r w:rsidRPr="004C0F42">
        <w:rPr>
          <w:rFonts w:ascii="Times New Roman" w:hAnsi="Times New Roman" w:cs="Times New Roman"/>
          <w:sz w:val="24"/>
          <w:szCs w:val="24"/>
        </w:rPr>
        <w:t xml:space="preserve"> πόλεις στην </w:t>
      </w:r>
      <w:hyperlink r:id="rId6" w:tooltip="Μικρά Ασία" w:history="1">
        <w:r w:rsidRPr="004C0F42">
          <w:rPr>
            <w:rStyle w:val="Hyperlink"/>
            <w:rFonts w:ascii="Times New Roman" w:hAnsi="Times New Roman" w:cs="Times New Roman"/>
            <w:color w:val="auto"/>
            <w:sz w:val="24"/>
            <w:szCs w:val="24"/>
            <w:u w:val="none"/>
          </w:rPr>
          <w:t>Μικρά Ασία</w:t>
        </w:r>
      </w:hyperlink>
      <w:r w:rsidRPr="004C0F42">
        <w:rPr>
          <w:rFonts w:ascii="Times New Roman" w:hAnsi="Times New Roman" w:cs="Times New Roman"/>
          <w:sz w:val="24"/>
          <w:szCs w:val="24"/>
        </w:rPr>
        <w:t xml:space="preserve">, </w:t>
      </w:r>
    </w:p>
    <w:p w:rsidR="004C0F42" w:rsidRPr="004C0F42" w:rsidRDefault="004C0F42" w:rsidP="00231492">
      <w:pPr>
        <w:pStyle w:val="NoSpacing"/>
        <w:jc w:val="both"/>
        <w:rPr>
          <w:rFonts w:ascii="Times New Roman" w:hAnsi="Times New Roman" w:cs="Times New Roman"/>
          <w:sz w:val="24"/>
          <w:szCs w:val="24"/>
        </w:rPr>
      </w:pPr>
      <w:r w:rsidRPr="004C0F42">
        <w:rPr>
          <w:rFonts w:ascii="Times New Roman" w:hAnsi="Times New Roman" w:cs="Times New Roman"/>
          <w:sz w:val="24"/>
          <w:szCs w:val="24"/>
        </w:rPr>
        <w:t xml:space="preserve">             2. απαγόρευσε την ίδρυση περσικών </w:t>
      </w:r>
      <w:hyperlink r:id="rId7" w:tooltip="Σατράπης" w:history="1">
        <w:r w:rsidRPr="004C0F42">
          <w:rPr>
            <w:rStyle w:val="Hyperlink"/>
            <w:rFonts w:ascii="Times New Roman" w:hAnsi="Times New Roman" w:cs="Times New Roman"/>
            <w:color w:val="auto"/>
            <w:sz w:val="24"/>
            <w:szCs w:val="24"/>
            <w:u w:val="none"/>
          </w:rPr>
          <w:t>σατραπειών</w:t>
        </w:r>
      </w:hyperlink>
      <w:r w:rsidRPr="004C0F42">
        <w:rPr>
          <w:rFonts w:ascii="Times New Roman" w:hAnsi="Times New Roman" w:cs="Times New Roman"/>
          <w:sz w:val="24"/>
          <w:szCs w:val="24"/>
        </w:rPr>
        <w:t xml:space="preserve"> στις ακτές του </w:t>
      </w:r>
      <w:hyperlink r:id="rId8" w:tooltip="Αιγαίο Πέλαγος" w:history="1">
        <w:r w:rsidRPr="004C0F42">
          <w:rPr>
            <w:rStyle w:val="Hyperlink"/>
            <w:rFonts w:ascii="Times New Roman" w:hAnsi="Times New Roman" w:cs="Times New Roman"/>
            <w:color w:val="auto"/>
            <w:sz w:val="24"/>
            <w:szCs w:val="24"/>
            <w:u w:val="none"/>
          </w:rPr>
          <w:t>Αιγαίου</w:t>
        </w:r>
      </w:hyperlink>
      <w:r w:rsidRPr="004C0F42">
        <w:rPr>
          <w:rFonts w:ascii="Times New Roman" w:hAnsi="Times New Roman" w:cs="Times New Roman"/>
          <w:sz w:val="24"/>
          <w:szCs w:val="24"/>
        </w:rPr>
        <w:t xml:space="preserve">, </w:t>
      </w:r>
    </w:p>
    <w:p w:rsidR="004C0F42" w:rsidRPr="004C0F42" w:rsidRDefault="004C0F42" w:rsidP="00231492">
      <w:pPr>
        <w:pStyle w:val="NoSpacing"/>
        <w:jc w:val="both"/>
        <w:rPr>
          <w:rFonts w:ascii="Times New Roman" w:hAnsi="Times New Roman" w:cs="Times New Roman"/>
          <w:sz w:val="24"/>
          <w:szCs w:val="24"/>
        </w:rPr>
      </w:pPr>
      <w:r w:rsidRPr="004C0F42">
        <w:rPr>
          <w:rFonts w:ascii="Times New Roman" w:hAnsi="Times New Roman" w:cs="Times New Roman"/>
          <w:sz w:val="24"/>
          <w:szCs w:val="24"/>
        </w:rPr>
        <w:t xml:space="preserve">             3. απαγόρευσε στα περσικά πλοία να έρχονται στο Αιγαίο</w:t>
      </w:r>
    </w:p>
    <w:p w:rsidR="004C0F42" w:rsidRPr="004C0F42" w:rsidRDefault="004C0F42" w:rsidP="00231492">
      <w:pPr>
        <w:pStyle w:val="NoSpacing"/>
        <w:jc w:val="both"/>
        <w:rPr>
          <w:rFonts w:ascii="Times New Roman" w:hAnsi="Times New Roman" w:cs="Times New Roman"/>
          <w:sz w:val="24"/>
          <w:szCs w:val="24"/>
        </w:rPr>
      </w:pPr>
      <w:r w:rsidRPr="004C0F42">
        <w:rPr>
          <w:rFonts w:ascii="Times New Roman" w:hAnsi="Times New Roman" w:cs="Times New Roman"/>
          <w:sz w:val="24"/>
          <w:szCs w:val="24"/>
        </w:rPr>
        <w:t xml:space="preserve">             4. η Αθήνα δεν θα παρεμβαίνει σε περσικές κτήσεις στη Μικρά Ασία, </w:t>
      </w:r>
    </w:p>
    <w:p w:rsidR="004C0F42" w:rsidRDefault="004C0F42" w:rsidP="00231492">
      <w:pPr>
        <w:pStyle w:val="NoSpacing"/>
        <w:jc w:val="both"/>
        <w:rPr>
          <w:rFonts w:ascii="Times New Roman" w:hAnsi="Times New Roman" w:cs="Times New Roman"/>
          <w:sz w:val="24"/>
          <w:szCs w:val="24"/>
        </w:rPr>
      </w:pPr>
      <w:r w:rsidRPr="004C0F42">
        <w:rPr>
          <w:rFonts w:ascii="Times New Roman" w:hAnsi="Times New Roman" w:cs="Times New Roman"/>
          <w:sz w:val="24"/>
          <w:szCs w:val="24"/>
        </w:rPr>
        <w:t xml:space="preserve">                 την </w:t>
      </w:r>
      <w:hyperlink r:id="rId9" w:tooltip="Κύπρος" w:history="1">
        <w:r w:rsidRPr="004C0F42">
          <w:rPr>
            <w:rStyle w:val="Hyperlink"/>
            <w:rFonts w:ascii="Times New Roman" w:hAnsi="Times New Roman" w:cs="Times New Roman"/>
            <w:color w:val="auto"/>
            <w:sz w:val="24"/>
            <w:szCs w:val="24"/>
            <w:u w:val="none"/>
          </w:rPr>
          <w:t>Κύπρο</w:t>
        </w:r>
      </w:hyperlink>
      <w:r w:rsidRPr="004C0F42">
        <w:rPr>
          <w:rFonts w:ascii="Times New Roman" w:hAnsi="Times New Roman" w:cs="Times New Roman"/>
          <w:sz w:val="24"/>
          <w:szCs w:val="24"/>
        </w:rPr>
        <w:t xml:space="preserve">, τη </w:t>
      </w:r>
      <w:hyperlink r:id="rId10" w:tooltip="Λιβύη" w:history="1">
        <w:r w:rsidRPr="004C0F42">
          <w:rPr>
            <w:rStyle w:val="Hyperlink"/>
            <w:rFonts w:ascii="Times New Roman" w:hAnsi="Times New Roman" w:cs="Times New Roman"/>
            <w:color w:val="auto"/>
            <w:sz w:val="24"/>
            <w:szCs w:val="24"/>
            <w:u w:val="none"/>
          </w:rPr>
          <w:t>Λιβύη</w:t>
        </w:r>
      </w:hyperlink>
      <w:r w:rsidRPr="004C0F42">
        <w:rPr>
          <w:rFonts w:ascii="Times New Roman" w:hAnsi="Times New Roman" w:cs="Times New Roman"/>
          <w:sz w:val="24"/>
          <w:szCs w:val="24"/>
        </w:rPr>
        <w:t xml:space="preserve"> και την </w:t>
      </w:r>
      <w:hyperlink r:id="rId11" w:tooltip="Αίγυπτος" w:history="1">
        <w:r w:rsidRPr="004C0F42">
          <w:rPr>
            <w:rStyle w:val="Hyperlink"/>
            <w:rFonts w:ascii="Times New Roman" w:hAnsi="Times New Roman" w:cs="Times New Roman"/>
            <w:color w:val="auto"/>
            <w:sz w:val="24"/>
            <w:szCs w:val="24"/>
            <w:u w:val="none"/>
          </w:rPr>
          <w:t>Αίγυπτο</w:t>
        </w:r>
      </w:hyperlink>
      <w:r w:rsidRPr="004C0F42">
        <w:rPr>
          <w:rFonts w:ascii="Times New Roman" w:hAnsi="Times New Roman" w:cs="Times New Roman"/>
          <w:sz w:val="24"/>
          <w:szCs w:val="24"/>
        </w:rPr>
        <w:t>.</w:t>
      </w:r>
    </w:p>
    <w:p w:rsidR="004A39DB" w:rsidRDefault="004A39DB" w:rsidP="00231492">
      <w:pPr>
        <w:pStyle w:val="NoSpacing"/>
        <w:jc w:val="both"/>
        <w:rPr>
          <w:rFonts w:ascii="Times New Roman" w:hAnsi="Times New Roman" w:cs="Times New Roman"/>
          <w:sz w:val="24"/>
          <w:szCs w:val="24"/>
        </w:rPr>
      </w:pPr>
    </w:p>
    <w:p w:rsidR="004A39DB" w:rsidRDefault="004A39DB" w:rsidP="00231492">
      <w:pPr>
        <w:pStyle w:val="NoSpacing"/>
        <w:jc w:val="both"/>
        <w:rPr>
          <w:rFonts w:ascii="Times New Roman" w:hAnsi="Times New Roman" w:cs="Times New Roman"/>
          <w:sz w:val="24"/>
          <w:szCs w:val="24"/>
        </w:rPr>
      </w:pPr>
      <w:r w:rsidRPr="004A39DB">
        <w:rPr>
          <w:rFonts w:ascii="Times New Roman" w:hAnsi="Times New Roman" w:cs="Times New Roman"/>
          <w:b/>
          <w:sz w:val="24"/>
          <w:szCs w:val="24"/>
        </w:rPr>
        <w:t xml:space="preserve">Χρυσούς αιών του Περικλέους </w:t>
      </w:r>
      <w:r>
        <w:rPr>
          <w:rFonts w:ascii="Times New Roman" w:hAnsi="Times New Roman" w:cs="Times New Roman"/>
          <w:b/>
          <w:sz w:val="24"/>
          <w:szCs w:val="24"/>
        </w:rPr>
        <w:t xml:space="preserve">: </w:t>
      </w:r>
      <w:r w:rsidRPr="004A39DB">
        <w:rPr>
          <w:rFonts w:ascii="Times New Roman" w:hAnsi="Times New Roman" w:cs="Times New Roman"/>
          <w:sz w:val="24"/>
          <w:szCs w:val="24"/>
        </w:rPr>
        <w:t>το χρονικό διάστημα</w:t>
      </w:r>
      <w:r>
        <w:rPr>
          <w:rFonts w:ascii="Times New Roman" w:hAnsi="Times New Roman" w:cs="Times New Roman"/>
          <w:sz w:val="24"/>
          <w:szCs w:val="24"/>
        </w:rPr>
        <w:t xml:space="preserve"> κατά το οποίο ο Περικλής αναδείχθηκε σημαντικός πολιτικός στην Αθήνα. Αναδείχθηκε μετά τη δολοφονία του Εφιάλτη και τον θάνατο του Κίμωνα επικεφαλής των δημοκρατικών. Κατά τη διακυβέρνησή του </w:t>
      </w:r>
      <w:r w:rsidRPr="004A39DB">
        <w:rPr>
          <w:rFonts w:ascii="Times New Roman" w:hAnsi="Times New Roman" w:cs="Times New Roman"/>
          <w:b/>
          <w:sz w:val="24"/>
          <w:szCs w:val="24"/>
        </w:rPr>
        <w:t>ενισχύθηκε το δημοκρατικό πολίτευμα</w:t>
      </w:r>
      <w:r>
        <w:rPr>
          <w:rFonts w:ascii="Times New Roman" w:hAnsi="Times New Roman" w:cs="Times New Roman"/>
          <w:sz w:val="24"/>
          <w:szCs w:val="24"/>
        </w:rPr>
        <w:t>:</w:t>
      </w:r>
    </w:p>
    <w:p w:rsidR="004A39DB" w:rsidRPr="004A39DB" w:rsidRDefault="004A39DB" w:rsidP="004A39DB">
      <w:pPr>
        <w:pStyle w:val="NoSpacing"/>
        <w:numPr>
          <w:ilvl w:val="0"/>
          <w:numId w:val="2"/>
        </w:numPr>
        <w:jc w:val="both"/>
        <w:rPr>
          <w:rFonts w:ascii="Times New Roman" w:hAnsi="Times New Roman" w:cs="Times New Roman"/>
          <w:b/>
          <w:sz w:val="24"/>
          <w:szCs w:val="24"/>
        </w:rPr>
      </w:pPr>
      <w:r>
        <w:rPr>
          <w:rFonts w:ascii="Times New Roman" w:hAnsi="Times New Roman" w:cs="Times New Roman"/>
          <w:sz w:val="24"/>
          <w:szCs w:val="24"/>
        </w:rPr>
        <w:t>Χρηματική αποζημίωση (μισθός) στους κληρωτούς άρχοντες, βουλευτές και λαϊκούς δικαστές.</w:t>
      </w:r>
    </w:p>
    <w:p w:rsidR="004A39DB" w:rsidRDefault="004A39DB" w:rsidP="004A39DB">
      <w:pPr>
        <w:pStyle w:val="NoSpacing"/>
        <w:numPr>
          <w:ilvl w:val="0"/>
          <w:numId w:val="2"/>
        </w:numPr>
        <w:jc w:val="both"/>
        <w:rPr>
          <w:rFonts w:ascii="Times New Roman" w:hAnsi="Times New Roman" w:cs="Times New Roman"/>
          <w:sz w:val="24"/>
          <w:szCs w:val="24"/>
        </w:rPr>
      </w:pPr>
      <w:r w:rsidRPr="004A39DB">
        <w:rPr>
          <w:rFonts w:ascii="Times New Roman" w:hAnsi="Times New Roman" w:cs="Times New Roman"/>
          <w:sz w:val="24"/>
          <w:szCs w:val="24"/>
        </w:rPr>
        <w:t>Οικονομική ενίσχυση των χαμηλών κοινωνικών στρωμάτων, ώστε να συμμετέχουν στα κοινά</w:t>
      </w:r>
      <w:r>
        <w:rPr>
          <w:rFonts w:ascii="Times New Roman" w:hAnsi="Times New Roman" w:cs="Times New Roman"/>
          <w:sz w:val="24"/>
          <w:szCs w:val="24"/>
        </w:rPr>
        <w:t>.</w:t>
      </w:r>
    </w:p>
    <w:p w:rsidR="004A39DB" w:rsidRDefault="004A39DB" w:rsidP="004A39DB">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Οι ζευγίτες απέκτησαν πολιτικά δικαιώματα</w:t>
      </w:r>
    </w:p>
    <w:p w:rsidR="004A39DB" w:rsidRDefault="004A39DB" w:rsidP="004A39DB">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Θεωρικά: οι άποροι Αθηναίοι πολίτες μπορούν να παρακολουθούν δωρεάν τις θεατρικές παραστάσεις, χώρος κοινωνικής και παιδευτικής σημασίας/</w:t>
      </w:r>
    </w:p>
    <w:p w:rsidR="004A39DB" w:rsidRDefault="004A39DB" w:rsidP="004A39DB">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Επέκτεινε την εμπορική επιρροή της Αθήνας στους Θουρίους, αποικία που ίδρυσαν οι Αθηναίοι στην Κάτω Ιταλία.</w:t>
      </w:r>
    </w:p>
    <w:p w:rsidR="004A39DB" w:rsidRDefault="004A39DB" w:rsidP="004A39DB">
      <w:pPr>
        <w:pStyle w:val="NoSpacing"/>
        <w:jc w:val="both"/>
        <w:rPr>
          <w:rFonts w:ascii="Times New Roman" w:hAnsi="Times New Roman" w:cs="Times New Roman"/>
          <w:sz w:val="24"/>
          <w:szCs w:val="24"/>
        </w:rPr>
      </w:pPr>
    </w:p>
    <w:p w:rsidR="004A39DB" w:rsidRPr="001444DD" w:rsidRDefault="004A39DB" w:rsidP="004A39DB">
      <w:pPr>
        <w:pStyle w:val="NoSpacing"/>
        <w:jc w:val="both"/>
        <w:rPr>
          <w:rFonts w:ascii="Times New Roman" w:hAnsi="Times New Roman" w:cs="Times New Roman"/>
          <w:b/>
          <w:sz w:val="24"/>
          <w:szCs w:val="24"/>
        </w:rPr>
      </w:pPr>
      <w:r w:rsidRPr="001444DD">
        <w:rPr>
          <w:rFonts w:ascii="Times New Roman" w:hAnsi="Times New Roman" w:cs="Times New Roman"/>
          <w:b/>
          <w:sz w:val="24"/>
          <w:szCs w:val="24"/>
        </w:rPr>
        <w:t>Ποια είναι τα έσοδα του Αθηναϊκού κράτους;</w:t>
      </w:r>
    </w:p>
    <w:p w:rsidR="004A39DB" w:rsidRDefault="004A39DB" w:rsidP="004A39DB">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Έσοδα από την εκμετάλλευση των μεταλλείων του Λαυρίου </w:t>
      </w:r>
      <w:r w:rsidR="001444DD">
        <w:rPr>
          <w:rFonts w:ascii="Times New Roman" w:hAnsi="Times New Roman" w:cs="Times New Roman"/>
          <w:sz w:val="24"/>
          <w:szCs w:val="24"/>
        </w:rPr>
        <w:t>(εκμίσθωση των μεταλλείων σε ιδιώτες)</w:t>
      </w:r>
    </w:p>
    <w:p w:rsidR="004A39DB" w:rsidRDefault="004A39DB" w:rsidP="004A39DB">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Φορολογία των συμμάχων (Αθηναϊκή συμμαχία)</w:t>
      </w:r>
    </w:p>
    <w:p w:rsidR="001444DD" w:rsidRDefault="001444DD" w:rsidP="004A39DB">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Έκτακτες εισφορές</w:t>
      </w:r>
    </w:p>
    <w:p w:rsidR="001444DD" w:rsidRDefault="001444DD" w:rsidP="004A39DB">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Φορολογία των μετοίκων (μετοίκιο). Στην Αθήνα έχουν εγκατασταθεί από διάφορες περιοχές της Ελλάδας. Αυτοί ονομάζονται μέτοικοι. Δεν έχουν πολιτικά δικαιώματα, γιατί δεν είναι ΑθηναΊοι πολίτες και πληρώνουν το μετοίκιο, φόρο 12 δρχ για τους άνδρες και 6 δρχ για τις γυναίκες εφόσον είχαν εισοδήματα.</w:t>
      </w:r>
    </w:p>
    <w:p w:rsidR="001444DD" w:rsidRPr="001444DD" w:rsidRDefault="001444DD" w:rsidP="001444DD">
      <w:pPr>
        <w:pStyle w:val="NoSpacing"/>
        <w:jc w:val="both"/>
        <w:rPr>
          <w:rFonts w:ascii="Times New Roman" w:hAnsi="Times New Roman" w:cs="Times New Roman"/>
          <w:b/>
          <w:sz w:val="24"/>
          <w:szCs w:val="24"/>
        </w:rPr>
      </w:pPr>
      <w:r w:rsidRPr="001444DD">
        <w:rPr>
          <w:rFonts w:ascii="Times New Roman" w:hAnsi="Times New Roman" w:cs="Times New Roman"/>
          <w:b/>
          <w:sz w:val="24"/>
          <w:szCs w:val="24"/>
        </w:rPr>
        <w:t>Τι γνωρίζετε για τις λειτουργίες;</w:t>
      </w:r>
    </w:p>
    <w:p w:rsidR="001444DD" w:rsidRDefault="001444DD" w:rsidP="001444DD">
      <w:pPr>
        <w:pStyle w:val="NoSpacing"/>
        <w:jc w:val="both"/>
        <w:rPr>
          <w:rFonts w:ascii="Times New Roman" w:hAnsi="Times New Roman" w:cs="Times New Roman"/>
          <w:sz w:val="24"/>
          <w:szCs w:val="24"/>
        </w:rPr>
      </w:pPr>
      <w:r>
        <w:rPr>
          <w:rFonts w:ascii="Times New Roman" w:hAnsi="Times New Roman" w:cs="Times New Roman"/>
          <w:sz w:val="24"/>
          <w:szCs w:val="24"/>
        </w:rPr>
        <w:t>Μέχρι στιγμής είδαμε τις τακτικές εισφορές, τα τακτικά έσοδα της Αθήνας από τους φόρους. Υπάρχουν όμως και οι έκτακτες εισφορές τις οποίες αναλάμβαναν οι πλούσιοι Αθηναίοι και ονομάζονταν λειτουργίες, είναι υποχρεωτικές &amp; τιμητικές και αφορούν δαπάνες στρατιωτικών και θρησκευτικών εκδηλώσεων. Αυτές είναι:</w:t>
      </w:r>
    </w:p>
    <w:p w:rsidR="001444DD" w:rsidRDefault="001444DD" w:rsidP="001444DD">
      <w:pPr>
        <w:pStyle w:val="NoSpacing"/>
        <w:jc w:val="both"/>
        <w:rPr>
          <w:rFonts w:ascii="Times New Roman" w:hAnsi="Times New Roman" w:cs="Times New Roman"/>
          <w:sz w:val="24"/>
          <w:szCs w:val="24"/>
        </w:rPr>
      </w:pPr>
      <w:r>
        <w:rPr>
          <w:rFonts w:ascii="Times New Roman" w:hAnsi="Times New Roman" w:cs="Times New Roman"/>
          <w:sz w:val="24"/>
          <w:szCs w:val="24"/>
        </w:rPr>
        <w:t>Χορηγία: ο χορηγός είναι υποχρεωμένος να δώσει χρήματα για τη διδασκαλία ενός θεατρικού έργου.</w:t>
      </w:r>
    </w:p>
    <w:p w:rsidR="001444DD" w:rsidRDefault="001444DD" w:rsidP="001444DD">
      <w:pPr>
        <w:pStyle w:val="NoSpacing"/>
        <w:jc w:val="both"/>
        <w:rPr>
          <w:rFonts w:ascii="Times New Roman" w:hAnsi="Times New Roman" w:cs="Times New Roman"/>
          <w:sz w:val="24"/>
          <w:szCs w:val="24"/>
        </w:rPr>
      </w:pPr>
      <w:r>
        <w:rPr>
          <w:rFonts w:ascii="Times New Roman" w:hAnsi="Times New Roman" w:cs="Times New Roman"/>
          <w:sz w:val="24"/>
          <w:szCs w:val="24"/>
        </w:rPr>
        <w:t>Τριηραρχία: ο τριήραρχος είχε την υποχρέωση να συντηρεί και να εξοπλίζει μια τριήρη.</w:t>
      </w:r>
    </w:p>
    <w:p w:rsidR="001444DD" w:rsidRDefault="001444DD" w:rsidP="001444DD">
      <w:pPr>
        <w:pStyle w:val="NoSpacing"/>
        <w:jc w:val="both"/>
        <w:rPr>
          <w:rFonts w:ascii="Times New Roman" w:hAnsi="Times New Roman" w:cs="Times New Roman"/>
          <w:sz w:val="24"/>
          <w:szCs w:val="24"/>
        </w:rPr>
      </w:pPr>
      <w:r>
        <w:rPr>
          <w:rFonts w:ascii="Times New Roman" w:hAnsi="Times New Roman" w:cs="Times New Roman"/>
          <w:sz w:val="24"/>
          <w:szCs w:val="24"/>
        </w:rPr>
        <w:t>Αρχιθεωρία: ο θεωρός καταβάλλει τα έξοδα της επίσημης αποστολής σε πανελλήνιες γιορτές</w:t>
      </w:r>
    </w:p>
    <w:p w:rsidR="001444DD" w:rsidRDefault="001444DD" w:rsidP="001444DD">
      <w:pPr>
        <w:pStyle w:val="NoSpacing"/>
        <w:jc w:val="both"/>
        <w:rPr>
          <w:rFonts w:ascii="Times New Roman" w:hAnsi="Times New Roman" w:cs="Times New Roman"/>
          <w:sz w:val="24"/>
          <w:szCs w:val="24"/>
        </w:rPr>
      </w:pPr>
      <w:r>
        <w:rPr>
          <w:rFonts w:ascii="Times New Roman" w:hAnsi="Times New Roman" w:cs="Times New Roman"/>
          <w:sz w:val="24"/>
          <w:szCs w:val="24"/>
        </w:rPr>
        <w:t>Εστίαση: είναι τα έξοδα του δείπνου μια φυλής σε θρησκευτικές γιορτές</w:t>
      </w:r>
    </w:p>
    <w:p w:rsidR="001444DD" w:rsidRDefault="001444DD" w:rsidP="001444DD">
      <w:pPr>
        <w:pStyle w:val="NoSpacing"/>
        <w:jc w:val="both"/>
        <w:rPr>
          <w:rFonts w:ascii="Times New Roman" w:hAnsi="Times New Roman" w:cs="Times New Roman"/>
          <w:sz w:val="24"/>
          <w:szCs w:val="24"/>
        </w:rPr>
      </w:pPr>
      <w:r>
        <w:rPr>
          <w:rFonts w:ascii="Times New Roman" w:hAnsi="Times New Roman" w:cs="Times New Roman"/>
          <w:sz w:val="24"/>
          <w:szCs w:val="24"/>
        </w:rPr>
        <w:t>Γυμνασιαρχία: έξοδα για την τέλεση αγώνων λαμπαδηδρομίας στα Παναθήναια.</w:t>
      </w:r>
    </w:p>
    <w:p w:rsidR="001444DD" w:rsidRDefault="001444DD" w:rsidP="001444DD">
      <w:pPr>
        <w:pStyle w:val="NoSpacing"/>
        <w:jc w:val="both"/>
        <w:rPr>
          <w:rFonts w:ascii="Times New Roman" w:hAnsi="Times New Roman" w:cs="Times New Roman"/>
          <w:sz w:val="24"/>
          <w:szCs w:val="24"/>
        </w:rPr>
      </w:pPr>
    </w:p>
    <w:p w:rsidR="001444DD" w:rsidRDefault="001444DD" w:rsidP="001444DD">
      <w:pPr>
        <w:pStyle w:val="NoSpacing"/>
        <w:jc w:val="both"/>
        <w:rPr>
          <w:rFonts w:ascii="Times New Roman" w:hAnsi="Times New Roman" w:cs="Times New Roman"/>
          <w:b/>
          <w:sz w:val="24"/>
          <w:szCs w:val="24"/>
        </w:rPr>
      </w:pPr>
      <w:r w:rsidRPr="00687359">
        <w:rPr>
          <w:rFonts w:ascii="Times New Roman" w:hAnsi="Times New Roman" w:cs="Times New Roman"/>
          <w:b/>
          <w:sz w:val="24"/>
          <w:szCs w:val="24"/>
        </w:rPr>
        <w:t>Πελοποννησιακός πόλεμος</w:t>
      </w:r>
      <w:r w:rsidR="00687359" w:rsidRPr="00687359">
        <w:rPr>
          <w:rFonts w:ascii="Times New Roman" w:hAnsi="Times New Roman" w:cs="Times New Roman"/>
          <w:b/>
          <w:sz w:val="24"/>
          <w:szCs w:val="24"/>
        </w:rPr>
        <w:t xml:space="preserve"> 431-404 π.Χ</w:t>
      </w:r>
      <w:r w:rsidR="00687359">
        <w:rPr>
          <w:rFonts w:ascii="Times New Roman" w:hAnsi="Times New Roman" w:cs="Times New Roman"/>
          <w:b/>
          <w:sz w:val="24"/>
          <w:szCs w:val="24"/>
        </w:rPr>
        <w:t xml:space="preserve"> </w:t>
      </w:r>
      <w:r w:rsidR="00687359" w:rsidRPr="00687359">
        <w:rPr>
          <w:rFonts w:ascii="Times New Roman" w:hAnsi="Times New Roman" w:cs="Times New Roman"/>
          <w:sz w:val="24"/>
          <w:szCs w:val="24"/>
        </w:rPr>
        <w:t>οι συγκρούσεις μεταξύ Αθήνας και Σπάρτης και των συμμάχων τους στην ουσία ενεπλάκησαν σχεδόν όλες οι ελληνικές πόλεις-κράτη</w:t>
      </w:r>
      <w:r w:rsidR="00687359">
        <w:rPr>
          <w:rFonts w:ascii="Times New Roman" w:hAnsi="Times New Roman" w:cs="Times New Roman"/>
          <w:sz w:val="24"/>
          <w:szCs w:val="24"/>
        </w:rPr>
        <w:t xml:space="preserve">. </w:t>
      </w:r>
      <w:r w:rsidR="00687359" w:rsidRPr="00687359">
        <w:rPr>
          <w:rFonts w:ascii="Times New Roman" w:hAnsi="Times New Roman" w:cs="Times New Roman"/>
          <w:b/>
          <w:sz w:val="24"/>
          <w:szCs w:val="24"/>
        </w:rPr>
        <w:t>Σε ποιους παράγοντες οφείλεται η αντιπαράθεση αυτή</w:t>
      </w:r>
      <w:r w:rsidR="00CA1474">
        <w:rPr>
          <w:rFonts w:ascii="Times New Roman" w:hAnsi="Times New Roman" w:cs="Times New Roman"/>
          <w:b/>
          <w:sz w:val="24"/>
          <w:szCs w:val="24"/>
        </w:rPr>
        <w:t xml:space="preserve"> Αθήνας-Σπάρτης που οδήγησε στον Πελοποννησιακό πόλεμο</w:t>
      </w:r>
      <w:r w:rsidR="00687359" w:rsidRPr="00687359">
        <w:rPr>
          <w:rFonts w:ascii="Times New Roman" w:hAnsi="Times New Roman" w:cs="Times New Roman"/>
          <w:b/>
          <w:sz w:val="24"/>
          <w:szCs w:val="24"/>
        </w:rPr>
        <w:t>;</w:t>
      </w:r>
    </w:p>
    <w:p w:rsidR="001444DD" w:rsidRDefault="00CA1474" w:rsidP="00CA1474">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Οι δύο μεγάλες συμμαχίες, η Αθηναϊκή και η Πελοποννησιακή συμμαχία βρίσκονταν σε αντιπαράθεση και ανταγωνισμό</w:t>
      </w:r>
    </w:p>
    <w:p w:rsidR="00CA1474" w:rsidRDefault="00CA1474" w:rsidP="00CA1474">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Η φυλετική διαφορά Αθηναίοι (Ίωνες) και Σπαρτιάτες (Δωριείς)</w:t>
      </w:r>
    </w:p>
    <w:p w:rsidR="00CA1474" w:rsidRDefault="00CA1474" w:rsidP="00CA1474">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Η πολιτειακή συγκρότηση των δύο δυνάμεων, της δημοκρατικής Αθήνας έναντι της ολιγαρχικής Σπάρτης</w:t>
      </w:r>
    </w:p>
    <w:p w:rsidR="00CA1474" w:rsidRDefault="00CA1474" w:rsidP="00CA1474">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Οι ηγεμονικές τάσεις της Αθήνας</w:t>
      </w:r>
    </w:p>
    <w:p w:rsidR="00CA1474" w:rsidRDefault="00CA1474" w:rsidP="00CA1474">
      <w:pPr>
        <w:pStyle w:val="NoSpacing"/>
        <w:ind w:left="720"/>
        <w:jc w:val="both"/>
        <w:rPr>
          <w:rFonts w:ascii="Times New Roman" w:hAnsi="Times New Roman" w:cs="Times New Roman"/>
          <w:sz w:val="24"/>
          <w:szCs w:val="24"/>
        </w:rPr>
      </w:pPr>
    </w:p>
    <w:p w:rsidR="00CA1474" w:rsidRDefault="00CA1474" w:rsidP="00CA1474">
      <w:pPr>
        <w:pStyle w:val="NoSpacing"/>
        <w:jc w:val="both"/>
        <w:rPr>
          <w:rFonts w:ascii="Times New Roman" w:hAnsi="Times New Roman" w:cs="Times New Roman"/>
          <w:b/>
          <w:sz w:val="24"/>
          <w:szCs w:val="24"/>
        </w:rPr>
      </w:pPr>
      <w:r w:rsidRPr="00CA1474">
        <w:rPr>
          <w:rFonts w:ascii="Times New Roman" w:hAnsi="Times New Roman" w:cs="Times New Roman"/>
          <w:b/>
          <w:sz w:val="24"/>
          <w:szCs w:val="24"/>
        </w:rPr>
        <w:t>Ποια ήταν τα αποτελέσματα του Πελοποννησιακού πολέμου;</w:t>
      </w:r>
    </w:p>
    <w:p w:rsidR="00CA1474" w:rsidRPr="00CA1474" w:rsidRDefault="00CA1474" w:rsidP="00CA1474">
      <w:pPr>
        <w:pStyle w:val="NoSpacing"/>
        <w:numPr>
          <w:ilvl w:val="0"/>
          <w:numId w:val="6"/>
        </w:numPr>
        <w:jc w:val="both"/>
        <w:rPr>
          <w:rFonts w:ascii="Times New Roman" w:hAnsi="Times New Roman" w:cs="Times New Roman"/>
          <w:b/>
          <w:sz w:val="24"/>
          <w:szCs w:val="24"/>
        </w:rPr>
      </w:pPr>
      <w:r w:rsidRPr="00CA1474">
        <w:rPr>
          <w:rFonts w:ascii="Times New Roman" w:hAnsi="Times New Roman" w:cs="Times New Roman"/>
          <w:sz w:val="24"/>
          <w:szCs w:val="24"/>
        </w:rPr>
        <w:t xml:space="preserve">Ήταν εξοντωτικός για </w:t>
      </w:r>
      <w:r>
        <w:rPr>
          <w:rFonts w:ascii="Times New Roman" w:hAnsi="Times New Roman" w:cs="Times New Roman"/>
          <w:sz w:val="24"/>
          <w:szCs w:val="24"/>
        </w:rPr>
        <w:t>όλες τις ελληνικές πόλεις</w:t>
      </w:r>
    </w:p>
    <w:p w:rsidR="00CA1474" w:rsidRPr="00CA1474" w:rsidRDefault="00CA1474" w:rsidP="00CA1474">
      <w:pPr>
        <w:pStyle w:val="NoSpacing"/>
        <w:numPr>
          <w:ilvl w:val="0"/>
          <w:numId w:val="6"/>
        </w:numPr>
        <w:jc w:val="both"/>
        <w:rPr>
          <w:rFonts w:ascii="Times New Roman" w:hAnsi="Times New Roman" w:cs="Times New Roman"/>
          <w:b/>
          <w:sz w:val="24"/>
          <w:szCs w:val="24"/>
        </w:rPr>
      </w:pPr>
      <w:r>
        <w:rPr>
          <w:rFonts w:ascii="Times New Roman" w:hAnsi="Times New Roman" w:cs="Times New Roman"/>
          <w:sz w:val="24"/>
          <w:szCs w:val="24"/>
        </w:rPr>
        <w:t>Εκτός από τις υλικές καταστροφές και την εξαχρείωση των ανθρώπων δημιουργήθηκαν προϋποθέσεις ανάμειξης των Περσών στα εσωτερικά των ελληνικών πόλεων-κρατών</w:t>
      </w:r>
    </w:p>
    <w:p w:rsidR="00CA1474" w:rsidRDefault="00CA1474" w:rsidP="00CA1474">
      <w:pPr>
        <w:pStyle w:val="NoSpacing"/>
        <w:jc w:val="both"/>
        <w:rPr>
          <w:rFonts w:ascii="Times New Roman" w:hAnsi="Times New Roman" w:cs="Times New Roman"/>
          <w:sz w:val="24"/>
          <w:szCs w:val="24"/>
        </w:rPr>
      </w:pPr>
      <w:r>
        <w:rPr>
          <w:rFonts w:ascii="Times New Roman" w:hAnsi="Times New Roman" w:cs="Times New Roman"/>
          <w:sz w:val="24"/>
          <w:szCs w:val="24"/>
        </w:rPr>
        <w:t>Ακολούθησε η ηγεμονία της Σπάρτης μετά την πτώση της Αθήνας (μετά την καταστροφή στους Αιγός ποταμούς των Αθηναίων (404 π.Χ).</w:t>
      </w:r>
    </w:p>
    <w:p w:rsidR="00CD19D3" w:rsidRDefault="00CD19D3" w:rsidP="00CA1474">
      <w:pPr>
        <w:pStyle w:val="NoSpacing"/>
        <w:jc w:val="both"/>
        <w:rPr>
          <w:rFonts w:ascii="Times New Roman" w:hAnsi="Times New Roman" w:cs="Times New Roman"/>
          <w:sz w:val="24"/>
          <w:szCs w:val="24"/>
        </w:rPr>
      </w:pPr>
    </w:p>
    <w:p w:rsidR="00CA1474" w:rsidRPr="00CD19D3" w:rsidRDefault="00CD19D3" w:rsidP="00CA1474">
      <w:pPr>
        <w:pStyle w:val="NoSpacing"/>
        <w:jc w:val="both"/>
        <w:rPr>
          <w:rFonts w:ascii="Times New Roman" w:hAnsi="Times New Roman" w:cs="Times New Roman"/>
          <w:b/>
          <w:sz w:val="24"/>
          <w:szCs w:val="24"/>
        </w:rPr>
      </w:pPr>
      <w:r w:rsidRPr="00CD19D3">
        <w:rPr>
          <w:rFonts w:ascii="Times New Roman" w:hAnsi="Times New Roman" w:cs="Times New Roman"/>
          <w:b/>
          <w:sz w:val="24"/>
          <w:szCs w:val="24"/>
        </w:rPr>
        <w:t>Τον 4</w:t>
      </w:r>
      <w:r w:rsidRPr="00CD19D3">
        <w:rPr>
          <w:rFonts w:ascii="Times New Roman" w:hAnsi="Times New Roman" w:cs="Times New Roman"/>
          <w:b/>
          <w:sz w:val="24"/>
          <w:szCs w:val="24"/>
          <w:vertAlign w:val="superscript"/>
        </w:rPr>
        <w:t>ο</w:t>
      </w:r>
      <w:r w:rsidRPr="00CD19D3">
        <w:rPr>
          <w:rFonts w:ascii="Times New Roman" w:hAnsi="Times New Roman" w:cs="Times New Roman"/>
          <w:b/>
          <w:sz w:val="24"/>
          <w:szCs w:val="24"/>
        </w:rPr>
        <w:t xml:space="preserve"> αιώνα διαπιστώνεται η κρίση της πόλης-κράτους. Πού οφείλεται αυτή;</w:t>
      </w:r>
    </w:p>
    <w:p w:rsidR="00CD19D3" w:rsidRPr="00CD19D3" w:rsidRDefault="00CD19D3" w:rsidP="00CD19D3">
      <w:pPr>
        <w:pStyle w:val="NoSpacing"/>
        <w:numPr>
          <w:ilvl w:val="0"/>
          <w:numId w:val="7"/>
        </w:numPr>
        <w:jc w:val="both"/>
        <w:rPr>
          <w:rFonts w:ascii="Times New Roman" w:hAnsi="Times New Roman" w:cs="Times New Roman"/>
          <w:b/>
          <w:sz w:val="24"/>
          <w:szCs w:val="24"/>
        </w:rPr>
      </w:pPr>
      <w:r>
        <w:rPr>
          <w:rFonts w:ascii="Times New Roman" w:hAnsi="Times New Roman" w:cs="Times New Roman"/>
          <w:sz w:val="24"/>
          <w:szCs w:val="24"/>
        </w:rPr>
        <w:t>[εσωτερικός παράγων] Είδαμε ότι οι πόλεις-κράτη αντιμετώπισαν προβλήματα οικονομικά αλλά και κοινωνικά, που μέρος τους ήταν αποτέλεσμα του Πελοποννησιακού πολέμου, αφού όλες οι πόλεις με τον έναν ή τον άλλο τρόπο είχαν αναμιχθεί ή με το μέρος της Αθήνας ή με το μέρος της Σπάρτης.</w:t>
      </w:r>
    </w:p>
    <w:p w:rsidR="00CD19D3" w:rsidRPr="00CD19D3" w:rsidRDefault="00CD19D3" w:rsidP="00CD19D3">
      <w:pPr>
        <w:pStyle w:val="NoSpacing"/>
        <w:numPr>
          <w:ilvl w:val="0"/>
          <w:numId w:val="7"/>
        </w:numPr>
        <w:jc w:val="both"/>
        <w:rPr>
          <w:rFonts w:ascii="Times New Roman" w:hAnsi="Times New Roman" w:cs="Times New Roman"/>
          <w:b/>
          <w:sz w:val="24"/>
          <w:szCs w:val="24"/>
        </w:rPr>
      </w:pPr>
      <w:r>
        <w:rPr>
          <w:rFonts w:ascii="Times New Roman" w:hAnsi="Times New Roman" w:cs="Times New Roman"/>
          <w:sz w:val="24"/>
          <w:szCs w:val="24"/>
        </w:rPr>
        <w:t>[εξωτερικός παράγων] Ο ανταγωνισμός μεταξύ των πόλεων-κρατών έγινε ακόμη μεγαλύτερος εξαιτίας των παρεμβάσεων των Περσών. Οι Πέρσες με χρήματα επιχειρούσαν τη διάσπαση των ελληνικών δυνάμεων.</w:t>
      </w:r>
    </w:p>
    <w:p w:rsidR="00CD19D3" w:rsidRPr="00CD19D3" w:rsidRDefault="00CD19D3" w:rsidP="00CD19D3">
      <w:pPr>
        <w:pStyle w:val="NoSpacing"/>
        <w:ind w:left="720"/>
        <w:jc w:val="both"/>
        <w:rPr>
          <w:rFonts w:ascii="Times New Roman" w:hAnsi="Times New Roman" w:cs="Times New Roman"/>
          <w:b/>
          <w:sz w:val="24"/>
          <w:szCs w:val="24"/>
        </w:rPr>
      </w:pPr>
    </w:p>
    <w:p w:rsidR="00CD19D3" w:rsidRDefault="00CD19D3" w:rsidP="00CD19D3">
      <w:pPr>
        <w:pStyle w:val="NoSpacing"/>
        <w:jc w:val="both"/>
        <w:rPr>
          <w:rFonts w:ascii="Times New Roman" w:hAnsi="Times New Roman" w:cs="Times New Roman"/>
          <w:sz w:val="24"/>
          <w:szCs w:val="24"/>
        </w:rPr>
      </w:pPr>
      <w:r w:rsidRPr="00CD19D3">
        <w:rPr>
          <w:rFonts w:ascii="Times New Roman" w:hAnsi="Times New Roman" w:cs="Times New Roman"/>
          <w:b/>
          <w:sz w:val="24"/>
          <w:szCs w:val="24"/>
        </w:rPr>
        <w:lastRenderedPageBreak/>
        <w:t>Βοιωτικός ή Κορινθιακός πόλεμος:</w:t>
      </w:r>
      <w:r>
        <w:rPr>
          <w:rFonts w:ascii="Times New Roman" w:hAnsi="Times New Roman" w:cs="Times New Roman"/>
          <w:sz w:val="24"/>
          <w:szCs w:val="24"/>
        </w:rPr>
        <w:t xml:space="preserve"> Δημιουργήθηκε ένας συνασπισμός πόλεων-κρατών (Αθήνα, Κόρινθος, Θήβα, Άργος) εναντίον της σπαρτιατικής ηγεμονίας που οδήγησαν σε σύγκρουση με τη Σπάρτη που κράτησε περίπου μια δεκαετία.</w:t>
      </w:r>
    </w:p>
    <w:p w:rsidR="00CD19D3" w:rsidRDefault="00CD19D3" w:rsidP="00CD19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Οι Πέρσες με τον τρόπο τους παρενέβησαν στα ελληνικά πράγματα και επέβαλαν την </w:t>
      </w:r>
      <w:r w:rsidRPr="0040290A">
        <w:rPr>
          <w:rFonts w:ascii="Times New Roman" w:hAnsi="Times New Roman" w:cs="Times New Roman"/>
          <w:b/>
          <w:sz w:val="24"/>
          <w:szCs w:val="24"/>
        </w:rPr>
        <w:t>Ανταλκίδειο ειρήνη</w:t>
      </w:r>
      <w:r w:rsidR="0040290A">
        <w:rPr>
          <w:rFonts w:ascii="Times New Roman" w:hAnsi="Times New Roman" w:cs="Times New Roman"/>
          <w:b/>
          <w:sz w:val="24"/>
          <w:szCs w:val="24"/>
        </w:rPr>
        <w:t xml:space="preserve"> ή Βασίλειο</w:t>
      </w:r>
      <w:r w:rsidRPr="0040290A">
        <w:rPr>
          <w:rFonts w:ascii="Times New Roman" w:hAnsi="Times New Roman" w:cs="Times New Roman"/>
          <w:b/>
          <w:sz w:val="24"/>
          <w:szCs w:val="24"/>
        </w:rPr>
        <w:t xml:space="preserve"> ειρήνη</w:t>
      </w:r>
      <w:r>
        <w:rPr>
          <w:rFonts w:ascii="Times New Roman" w:hAnsi="Times New Roman" w:cs="Times New Roman"/>
          <w:sz w:val="24"/>
          <w:szCs w:val="24"/>
        </w:rPr>
        <w:t xml:space="preserve"> </w:t>
      </w:r>
    </w:p>
    <w:p w:rsidR="00CD19D3" w:rsidRDefault="0040290A" w:rsidP="0040290A">
      <w:pPr>
        <w:pStyle w:val="NoSpacing"/>
        <w:jc w:val="both"/>
        <w:rPr>
          <w:rFonts w:ascii="Times New Roman" w:hAnsi="Times New Roman" w:cs="Times New Roman"/>
          <w:sz w:val="24"/>
          <w:szCs w:val="24"/>
        </w:rPr>
      </w:pPr>
      <w:r>
        <w:rPr>
          <w:rFonts w:ascii="Times New Roman" w:hAnsi="Times New Roman" w:cs="Times New Roman"/>
          <w:sz w:val="24"/>
          <w:szCs w:val="24"/>
        </w:rPr>
        <w:t xml:space="preserve">ΟΡΟΙ 1. </w:t>
      </w:r>
      <w:r w:rsidR="00CD19D3">
        <w:rPr>
          <w:rFonts w:ascii="Times New Roman" w:hAnsi="Times New Roman" w:cs="Times New Roman"/>
          <w:sz w:val="24"/>
          <w:szCs w:val="24"/>
        </w:rPr>
        <w:t>Οι Πέρσες τερματίζουν τον πόλεμο</w:t>
      </w:r>
    </w:p>
    <w:p w:rsidR="00CD19D3" w:rsidRDefault="0040290A" w:rsidP="0040290A">
      <w:pPr>
        <w:pStyle w:val="NoSpacing"/>
        <w:ind w:left="720"/>
        <w:jc w:val="both"/>
        <w:rPr>
          <w:rFonts w:ascii="Times New Roman" w:hAnsi="Times New Roman" w:cs="Times New Roman"/>
          <w:sz w:val="24"/>
          <w:szCs w:val="24"/>
        </w:rPr>
      </w:pPr>
      <w:r>
        <w:rPr>
          <w:rFonts w:ascii="Times New Roman" w:hAnsi="Times New Roman" w:cs="Times New Roman"/>
          <w:sz w:val="24"/>
          <w:szCs w:val="24"/>
        </w:rPr>
        <w:t>2.</w:t>
      </w:r>
      <w:r w:rsidR="00CD19D3">
        <w:rPr>
          <w:rFonts w:ascii="Times New Roman" w:hAnsi="Times New Roman" w:cs="Times New Roman"/>
          <w:sz w:val="24"/>
          <w:szCs w:val="24"/>
        </w:rPr>
        <w:t>Οι ελληνικές πόλεις των μικρασιατικών παραλίων και η Κύπρος παραδίδεται στον Μεγάλο Βασιλιά (ενν. των Περσών)</w:t>
      </w:r>
    </w:p>
    <w:p w:rsidR="00CD19D3" w:rsidRDefault="0040290A" w:rsidP="0040290A">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Όλες οι πόλεις-κράτη είναι αυτόνομες, αλλά υποτελίς στο Πέρση βασιλιά</w:t>
      </w:r>
    </w:p>
    <w:p w:rsidR="0040290A" w:rsidRDefault="0040290A" w:rsidP="0040290A">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Ιμβρος, Λήμνος, Σκύρος παραμένουν στους Αθηναίους</w:t>
      </w:r>
    </w:p>
    <w:p w:rsidR="0040290A" w:rsidRDefault="0040290A" w:rsidP="0040290A">
      <w:pPr>
        <w:pStyle w:val="NoSpacing"/>
        <w:ind w:left="720"/>
        <w:jc w:val="both"/>
        <w:rPr>
          <w:rFonts w:ascii="Times New Roman" w:hAnsi="Times New Roman" w:cs="Times New Roman"/>
          <w:sz w:val="24"/>
          <w:szCs w:val="24"/>
        </w:rPr>
      </w:pPr>
    </w:p>
    <w:p w:rsidR="00CD19D3" w:rsidRPr="0040290A" w:rsidRDefault="0040290A" w:rsidP="00CD19D3">
      <w:pPr>
        <w:pStyle w:val="NoSpacing"/>
        <w:jc w:val="both"/>
        <w:rPr>
          <w:rFonts w:ascii="Times New Roman" w:hAnsi="Times New Roman" w:cs="Times New Roman"/>
          <w:b/>
          <w:sz w:val="24"/>
          <w:szCs w:val="24"/>
        </w:rPr>
      </w:pPr>
      <w:r w:rsidRPr="0040290A">
        <w:rPr>
          <w:rFonts w:ascii="Times New Roman" w:hAnsi="Times New Roman" w:cs="Times New Roman"/>
          <w:b/>
          <w:sz w:val="24"/>
          <w:szCs w:val="24"/>
        </w:rPr>
        <w:t>Ηγεμονία των Θηβαίων</w:t>
      </w:r>
    </w:p>
    <w:p w:rsidR="00CD19D3" w:rsidRDefault="00CD19D3" w:rsidP="00CD19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Η Θήβα ισχυροποιήθηκε και σε ανοιχτή σύγκρουση με τη Σπάρτη ανέλαβε με τη σειρά της την ηγεμονία των ελληνικών πόλεων-κρατών που δεν κράτησε όμως πολύ. Δύο μεγάλες μάχες είναι σημαντικές που σηματοδότησαν την αρχή και το τέλος αυτής της ηγεμονίας: 371 π.Χ μάχη των Λεύκτρων (Πελοπίδας και Επαμεινώνδας οι μεγάλοι Θηβαίοι στρατηγοί)</w:t>
      </w:r>
    </w:p>
    <w:p w:rsidR="00CD19D3" w:rsidRDefault="00CD19D3" w:rsidP="00CD19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362 π.Χ. η μάχη της Μαντινείας</w:t>
      </w:r>
    </w:p>
    <w:p w:rsidR="00C91AFA" w:rsidRDefault="00C91AFA" w:rsidP="00CD19D3">
      <w:pPr>
        <w:pStyle w:val="NoSpacing"/>
        <w:jc w:val="both"/>
        <w:rPr>
          <w:rFonts w:ascii="Times New Roman" w:hAnsi="Times New Roman" w:cs="Times New Roman"/>
          <w:sz w:val="24"/>
          <w:szCs w:val="24"/>
        </w:rPr>
      </w:pPr>
    </w:p>
    <w:p w:rsidR="00C91AFA" w:rsidRDefault="00C91AFA" w:rsidP="00CD19D3">
      <w:pPr>
        <w:pStyle w:val="NoSpacing"/>
        <w:jc w:val="both"/>
        <w:rPr>
          <w:rFonts w:ascii="Times New Roman" w:hAnsi="Times New Roman" w:cs="Times New Roman"/>
          <w:b/>
          <w:sz w:val="24"/>
          <w:szCs w:val="24"/>
        </w:rPr>
      </w:pPr>
      <w:r w:rsidRPr="00C91AFA">
        <w:rPr>
          <w:rFonts w:ascii="Times New Roman" w:hAnsi="Times New Roman" w:cs="Times New Roman"/>
          <w:b/>
          <w:sz w:val="24"/>
          <w:szCs w:val="24"/>
        </w:rPr>
        <w:t>Πανελλήνια Ιδέα</w:t>
      </w:r>
    </w:p>
    <w:p w:rsidR="00C91AFA" w:rsidRDefault="00C91AFA" w:rsidP="00C91AFA">
      <w:pPr>
        <w:pStyle w:val="NoSpacing"/>
        <w:numPr>
          <w:ilvl w:val="0"/>
          <w:numId w:val="9"/>
        </w:numPr>
        <w:jc w:val="both"/>
        <w:rPr>
          <w:rFonts w:ascii="Times New Roman" w:hAnsi="Times New Roman" w:cs="Times New Roman"/>
          <w:sz w:val="24"/>
          <w:szCs w:val="24"/>
        </w:rPr>
      </w:pPr>
      <w:r w:rsidRPr="00C91AFA">
        <w:rPr>
          <w:rFonts w:ascii="Times New Roman" w:hAnsi="Times New Roman" w:cs="Times New Roman"/>
          <w:sz w:val="24"/>
          <w:szCs w:val="24"/>
        </w:rPr>
        <w:t>Οι πολεμικές συγκρούσεις και οι ανταγωνισμοί  μεταξύ των ελληνικών πόλεων κρατών</w:t>
      </w:r>
    </w:p>
    <w:p w:rsidR="00C91AFA" w:rsidRDefault="00C91AFA" w:rsidP="00C91AFA">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Η αδυναμία εξεύρεσης μιας κοινής γραμμής συνεννόησης μεταξύ των ελλήνων</w:t>
      </w:r>
    </w:p>
    <w:p w:rsidR="00C91AFA" w:rsidRDefault="00C91AFA" w:rsidP="00C91AFA">
      <w:pPr>
        <w:pStyle w:val="NoSpacing"/>
        <w:jc w:val="both"/>
        <w:rPr>
          <w:rFonts w:ascii="Times New Roman" w:hAnsi="Times New Roman" w:cs="Times New Roman"/>
          <w:sz w:val="24"/>
          <w:szCs w:val="24"/>
        </w:rPr>
      </w:pPr>
      <w:r>
        <w:rPr>
          <w:rFonts w:ascii="Times New Roman" w:hAnsi="Times New Roman" w:cs="Times New Roman"/>
          <w:sz w:val="24"/>
          <w:szCs w:val="24"/>
        </w:rPr>
        <w:t>Απετέλεσαν τους παράγοντες ώστε πνευματικοί άνθρωποι και οραματιστές από διάφορες ελληνικές πόλεις κράτη να εκφράσουν την αντίληψη μιας πανελλήνιας ιδέας, ενοποίησης των Ελλήνων. Η πανελλήνια ιδέα διατυπώθηκε για πρώτη φορά από τον Γοργία (σοφιστής) σε λόγο του στην αρχαία Ολυμπία. Κύριος εκφραστής όμως είναι ο ρήτορας Ισοκράτης που στο Πανηγυρικό του λόγο εκφράζει την αντίληψη αυτή. Τι περιλαμβάνει η Πανελλήνια Ιδέα:</w:t>
      </w:r>
    </w:p>
    <w:p w:rsidR="00C91AFA" w:rsidRDefault="00C91AFA" w:rsidP="00C91AFA">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Να ενωθούν οι Έλληνες στον κοινό αγώνα εναντίον των Περσών και η Αθήνα να αναλάβει την ηγεμονία</w:t>
      </w:r>
    </w:p>
    <w:p w:rsidR="00C91AFA" w:rsidRDefault="00C91AFA" w:rsidP="00C91AFA">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Επειδή αργότερα διαπίστωσε ότι η Αθήνα δεν μπορούσε να αναλάβει αυτόν τον ρόλο, ανέφερε ότι ένας ισχυρός μονάρχης θα μπορούσε να ενώσει όλους τους Έλληνες.</w:t>
      </w:r>
    </w:p>
    <w:p w:rsidR="00C91AFA" w:rsidRDefault="00C91AFA" w:rsidP="007B79C8">
      <w:pPr>
        <w:pStyle w:val="NoSpacing"/>
        <w:jc w:val="both"/>
        <w:rPr>
          <w:rFonts w:ascii="Times New Roman" w:hAnsi="Times New Roman" w:cs="Times New Roman"/>
          <w:sz w:val="24"/>
          <w:szCs w:val="24"/>
        </w:rPr>
      </w:pPr>
      <w:r w:rsidRPr="00C91AFA">
        <w:rPr>
          <w:rFonts w:ascii="Times New Roman" w:hAnsi="Times New Roman" w:cs="Times New Roman"/>
          <w:b/>
          <w:sz w:val="24"/>
          <w:szCs w:val="24"/>
        </w:rPr>
        <w:t>Ποιοι θα μπορούσαν να είναι οι μονάρχες;</w:t>
      </w:r>
      <w:r>
        <w:rPr>
          <w:rFonts w:ascii="Times New Roman" w:hAnsi="Times New Roman" w:cs="Times New Roman"/>
          <w:sz w:val="24"/>
          <w:szCs w:val="24"/>
        </w:rPr>
        <w:t xml:space="preserve"> Α. Ο Ευαγόρας, βασιλιάς της Σαλαμίνας της Κύπρου β. Ιάσων, ο τύραννος των Φερρών της Μαγνησίας γ. ο Διονύσιος ο Α΄, τύραννος των Συρακουσών δ. ο Φίλιππος ο Β΄της Μακεδονίας</w:t>
      </w:r>
    </w:p>
    <w:p w:rsidR="007B79C8" w:rsidRDefault="007B79C8" w:rsidP="007B79C8">
      <w:pPr>
        <w:pStyle w:val="NoSpacing"/>
        <w:jc w:val="both"/>
        <w:rPr>
          <w:rFonts w:ascii="Times New Roman" w:hAnsi="Times New Roman" w:cs="Times New Roman"/>
          <w:sz w:val="24"/>
          <w:szCs w:val="24"/>
        </w:rPr>
      </w:pPr>
    </w:p>
    <w:p w:rsidR="00231492" w:rsidRPr="004C0F42" w:rsidRDefault="007B79C8" w:rsidP="00DF192A">
      <w:pPr>
        <w:pStyle w:val="NoSpacing"/>
        <w:jc w:val="both"/>
        <w:rPr>
          <w:rFonts w:ascii="Times New Roman" w:hAnsi="Times New Roman" w:cs="Times New Roman"/>
          <w:sz w:val="24"/>
          <w:szCs w:val="24"/>
        </w:rPr>
      </w:pPr>
      <w:r>
        <w:rPr>
          <w:rFonts w:ascii="Times New Roman" w:hAnsi="Times New Roman" w:cs="Times New Roman"/>
          <w:sz w:val="24"/>
          <w:szCs w:val="24"/>
        </w:rPr>
        <w:t>Αντίπαλος στις πολιτικές του πεποιθήσεις ήταν ο Δημοσθένης, ρήτορας που με τους πολιτικούς του λόγους διέγειρε τους Αθηναίους εναντίον του Φιλίππου.</w:t>
      </w:r>
    </w:p>
    <w:sectPr w:rsidR="00231492" w:rsidRPr="004C0F42" w:rsidSect="00F417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6AB7"/>
    <w:multiLevelType w:val="hybridMultilevel"/>
    <w:tmpl w:val="798C7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C968A9"/>
    <w:multiLevelType w:val="hybridMultilevel"/>
    <w:tmpl w:val="BE7E9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804ED0"/>
    <w:multiLevelType w:val="hybridMultilevel"/>
    <w:tmpl w:val="4A642F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BD47B9"/>
    <w:multiLevelType w:val="hybridMultilevel"/>
    <w:tmpl w:val="322407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6A73288"/>
    <w:multiLevelType w:val="hybridMultilevel"/>
    <w:tmpl w:val="C9F0AF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7780C50"/>
    <w:multiLevelType w:val="hybridMultilevel"/>
    <w:tmpl w:val="A88ECAD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4A33AD4"/>
    <w:multiLevelType w:val="hybridMultilevel"/>
    <w:tmpl w:val="3ADEC7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02E022A"/>
    <w:multiLevelType w:val="hybridMultilevel"/>
    <w:tmpl w:val="9D5A25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0DA698A"/>
    <w:multiLevelType w:val="hybridMultilevel"/>
    <w:tmpl w:val="31981E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115F4A"/>
    <w:multiLevelType w:val="hybridMultilevel"/>
    <w:tmpl w:val="D758D3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38445333">
    <w:abstractNumId w:val="1"/>
  </w:num>
  <w:num w:numId="2" w16cid:durableId="1531138762">
    <w:abstractNumId w:val="5"/>
  </w:num>
  <w:num w:numId="3" w16cid:durableId="1315404466">
    <w:abstractNumId w:val="4"/>
  </w:num>
  <w:num w:numId="4" w16cid:durableId="573590468">
    <w:abstractNumId w:val="7"/>
  </w:num>
  <w:num w:numId="5" w16cid:durableId="532547236">
    <w:abstractNumId w:val="6"/>
  </w:num>
  <w:num w:numId="6" w16cid:durableId="791023939">
    <w:abstractNumId w:val="9"/>
  </w:num>
  <w:num w:numId="7" w16cid:durableId="986129902">
    <w:abstractNumId w:val="8"/>
  </w:num>
  <w:num w:numId="8" w16cid:durableId="164512646">
    <w:abstractNumId w:val="3"/>
  </w:num>
  <w:num w:numId="9" w16cid:durableId="718016123">
    <w:abstractNumId w:val="0"/>
  </w:num>
  <w:num w:numId="10" w16cid:durableId="570506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58FE"/>
    <w:rsid w:val="001444DD"/>
    <w:rsid w:val="001E0E38"/>
    <w:rsid w:val="00231492"/>
    <w:rsid w:val="002C237D"/>
    <w:rsid w:val="00366A48"/>
    <w:rsid w:val="0040290A"/>
    <w:rsid w:val="004858FE"/>
    <w:rsid w:val="004A39DB"/>
    <w:rsid w:val="004C0F42"/>
    <w:rsid w:val="00687359"/>
    <w:rsid w:val="007B79C8"/>
    <w:rsid w:val="00995DA4"/>
    <w:rsid w:val="00A361AD"/>
    <w:rsid w:val="00C3367E"/>
    <w:rsid w:val="00C91AFA"/>
    <w:rsid w:val="00CA1474"/>
    <w:rsid w:val="00CD19D3"/>
    <w:rsid w:val="00DF192A"/>
    <w:rsid w:val="00F417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23863-A6BC-44F6-AAF9-F3832AB5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492"/>
    <w:pPr>
      <w:spacing w:after="0" w:line="240" w:lineRule="auto"/>
    </w:pPr>
  </w:style>
  <w:style w:type="character" w:styleId="Hyperlink">
    <w:name w:val="Hyperlink"/>
    <w:basedOn w:val="DefaultParagraphFont"/>
    <w:uiPriority w:val="99"/>
    <w:semiHidden/>
    <w:unhideWhenUsed/>
    <w:rsid w:val="004C0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E%B9%CE%B3%CE%B1%CE%AF%CE%BF_%CE%A0%CE%AD%CE%BB%CE%B1%CE%B3%CE%BF%CF%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wikipedia.org/wiki/%CE%A3%CE%B1%CF%84%CF%81%CE%AC%CF%80%CE%B7%CF%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C%CE%B9%CE%BA%CF%81%CE%AC_%CE%91%CF%83%CE%AF%CE%B1" TargetMode="External"/><Relationship Id="rId11" Type="http://schemas.openxmlformats.org/officeDocument/2006/relationships/hyperlink" Target="https://el.wikipedia.org/wiki/%CE%91%CE%AF%CE%B3%CF%85%CF%80%CF%84%CE%BF%CF%82" TargetMode="External"/><Relationship Id="rId5" Type="http://schemas.openxmlformats.org/officeDocument/2006/relationships/hyperlink" Target="https://el.wikipedia.org/wiki/%CE%99%CF%89%CE%BD%CE%AF%CE%B1" TargetMode="External"/><Relationship Id="rId10" Type="http://schemas.openxmlformats.org/officeDocument/2006/relationships/hyperlink" Target="https://el.wikipedia.org/wiki/%CE%9B%CE%B9%CE%B2%CF%8D%CE%B7" TargetMode="External"/><Relationship Id="rId4" Type="http://schemas.openxmlformats.org/officeDocument/2006/relationships/webSettings" Target="webSettings.xml"/><Relationship Id="rId9" Type="http://schemas.openxmlformats.org/officeDocument/2006/relationships/hyperlink" Target="https://el.wikipedia.org/wiki/%CE%9A%CF%8D%CF%80%CF%81%CE%BF%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1988</Words>
  <Characters>11335</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Mary</cp:lastModifiedBy>
  <cp:revision>7</cp:revision>
  <dcterms:created xsi:type="dcterms:W3CDTF">2019-12-09T16:40:00Z</dcterms:created>
  <dcterms:modified xsi:type="dcterms:W3CDTF">2023-01-11T16:40:00Z</dcterms:modified>
</cp:coreProperties>
</file>