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0074" w14:textId="6CE89140" w:rsidR="0005259B" w:rsidRDefault="00343BF4" w:rsidP="00343BF4">
      <w:pPr>
        <w:jc w:val="center"/>
        <w:rPr>
          <w:b/>
          <w:bCs/>
          <w:sz w:val="36"/>
          <w:szCs w:val="36"/>
        </w:rPr>
      </w:pPr>
      <w:r w:rsidRPr="00343BF4">
        <w:rPr>
          <w:b/>
          <w:bCs/>
          <w:sz w:val="36"/>
          <w:szCs w:val="36"/>
        </w:rPr>
        <w:t xml:space="preserve">Ερωτηματολόγιο </w:t>
      </w:r>
    </w:p>
    <w:p w14:paraId="733E3B8E" w14:textId="77777777" w:rsidR="00343BF4" w:rsidRPr="00343BF4" w:rsidRDefault="00343BF4" w:rsidP="00343BF4">
      <w:pPr>
        <w:jc w:val="center"/>
        <w:rPr>
          <w:b/>
          <w:bCs/>
          <w:sz w:val="36"/>
          <w:szCs w:val="36"/>
        </w:rPr>
      </w:pPr>
    </w:p>
    <w:p w14:paraId="00A548EC" w14:textId="77777777" w:rsidR="00343BF4" w:rsidRDefault="00343BF4" w:rsidP="00343BF4">
      <w:pPr>
        <w:jc w:val="center"/>
        <w:rPr>
          <w:b/>
          <w:bCs/>
          <w:sz w:val="28"/>
          <w:szCs w:val="28"/>
        </w:rPr>
      </w:pPr>
      <w:r w:rsidRPr="00343BF4">
        <w:rPr>
          <w:b/>
          <w:bCs/>
          <w:sz w:val="28"/>
          <w:szCs w:val="28"/>
        </w:rPr>
        <w:t>Θέμα: Αξιολόγηση του τρόπου επικοινωνίας του σχολείου</w:t>
      </w:r>
    </w:p>
    <w:p w14:paraId="0B2A71EA" w14:textId="357FBDE8" w:rsidR="00343BF4" w:rsidRPr="00343BF4" w:rsidRDefault="00343BF4" w:rsidP="00343BF4">
      <w:pPr>
        <w:jc w:val="center"/>
        <w:rPr>
          <w:b/>
          <w:bCs/>
          <w:sz w:val="28"/>
          <w:szCs w:val="28"/>
        </w:rPr>
      </w:pPr>
      <w:r w:rsidRPr="00343BF4">
        <w:rPr>
          <w:b/>
          <w:bCs/>
          <w:sz w:val="28"/>
          <w:szCs w:val="28"/>
        </w:rPr>
        <w:t xml:space="preserve"> με τους γονείς/κηδεμόνες</w:t>
      </w:r>
    </w:p>
    <w:p w14:paraId="3A37D671" w14:textId="77777777" w:rsidR="00343BF4" w:rsidRDefault="00343BF4"/>
    <w:p w14:paraId="57771415" w14:textId="77777777" w:rsidR="00606B6F" w:rsidRDefault="00606B6F">
      <w:pPr>
        <w:rPr>
          <w:noProof/>
        </w:rPr>
      </w:pPr>
    </w:p>
    <w:p w14:paraId="76815C0C" w14:textId="47926D47" w:rsidR="00953DBF" w:rsidRDefault="00606B6F">
      <w:r>
        <w:rPr>
          <w:noProof/>
        </w:rPr>
        <w:drawing>
          <wp:inline distT="0" distB="0" distL="0" distR="0" wp14:anchorId="1DE98BFE" wp14:editId="6C400CA2">
            <wp:extent cx="5274310" cy="2219987"/>
            <wp:effectExtent l="0" t="0" r="2540" b="8890"/>
            <wp:docPr id="1" name="Εικόνα 1" descr="Γράφημα απάντησης φορμών. Τίτλος ερωτήματος: 1. Φύλο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ράφημα απάντησης φορμών. Τίτλος ερωτήματος: 1. Φύλο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DBC9" w14:textId="77777777" w:rsidR="00606B6F" w:rsidRDefault="00606B6F"/>
    <w:p w14:paraId="668C5C68" w14:textId="127ADEC1" w:rsidR="00606B6F" w:rsidRDefault="00606B6F">
      <w:r>
        <w:rPr>
          <w:noProof/>
        </w:rPr>
        <w:drawing>
          <wp:inline distT="0" distB="0" distL="0" distR="0" wp14:anchorId="0EC04B5D" wp14:editId="471E30B9">
            <wp:extent cx="5274310" cy="2219987"/>
            <wp:effectExtent l="0" t="0" r="2540" b="8890"/>
            <wp:docPr id="2" name="Εικόνα 1" descr="Γράφημα απάντησης φορμών. Τίτλος ερωτήματος: 2. Ιδιότητα&#10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Γράφημα απάντησης φορμών. Τίτλος ερωτήματος: 2. Ιδιότητα&#10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0551B" w14:textId="77777777" w:rsidR="00606B6F" w:rsidRDefault="00606B6F"/>
    <w:p w14:paraId="128A5FAA" w14:textId="43D9C3F2" w:rsidR="00606B6F" w:rsidRDefault="00606B6F">
      <w:r>
        <w:rPr>
          <w:noProof/>
        </w:rPr>
        <w:lastRenderedPageBreak/>
        <w:drawing>
          <wp:inline distT="0" distB="0" distL="0" distR="0" wp14:anchorId="143EF341" wp14:editId="550F4D88">
            <wp:extent cx="5274310" cy="2219245"/>
            <wp:effectExtent l="0" t="0" r="2540" b="0"/>
            <wp:docPr id="3" name="Εικόνα 2" descr="Γράφημα απάντησης φορμών. Τίτλος ερωτήματος: 3. Συνολικά πώς θα χαρακτηρίζατε τη σχέση σας με το σχολείο του παιδιού σας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ράφημα απάντησης φορμών. Τίτλος ερωτήματος: 3. Συνολικά πώς θα χαρακτηρίζατε τη σχέση σας με το σχολείο του παιδιού σας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D600" w14:textId="77777777" w:rsidR="00606B6F" w:rsidRDefault="00606B6F"/>
    <w:p w14:paraId="63C1442F" w14:textId="77777777" w:rsidR="00606B6F" w:rsidRDefault="00606B6F"/>
    <w:p w14:paraId="287B1DE6" w14:textId="75046163" w:rsidR="00606B6F" w:rsidRDefault="00606B6F">
      <w:r>
        <w:rPr>
          <w:noProof/>
        </w:rPr>
        <w:drawing>
          <wp:inline distT="0" distB="0" distL="0" distR="0" wp14:anchorId="441900F6" wp14:editId="37F1DF46">
            <wp:extent cx="5274310" cy="2392173"/>
            <wp:effectExtent l="0" t="0" r="2540" b="8255"/>
            <wp:docPr id="4" name="Εικόνα 3" descr="Γράφημα απάντησης φορμών. Τίτλος ερωτήματος: 4. Η επικοινωνία σας με το σχολείο γίνεται σε κλίμα συνεργασίας, αλληλοεκτίμησης και αλληλοκατανόησης&#10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ράφημα απάντησης φορμών. Τίτλος ερωτήματος: 4. Η επικοινωνία σας με το σχολείο γίνεται σε κλίμα συνεργασίας, αλληλοεκτίμησης και αλληλοκατανόησης&#10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54778" w14:textId="77777777" w:rsidR="00606B6F" w:rsidRDefault="00606B6F"/>
    <w:p w14:paraId="10CD33AB" w14:textId="2A4FF0E3" w:rsidR="00606B6F" w:rsidRDefault="00606B6F">
      <w:r>
        <w:rPr>
          <w:noProof/>
        </w:rPr>
        <w:drawing>
          <wp:inline distT="0" distB="0" distL="0" distR="0" wp14:anchorId="57D91100" wp14:editId="3F6F9D49">
            <wp:extent cx="5274310" cy="2392173"/>
            <wp:effectExtent l="0" t="0" r="2540" b="8255"/>
            <wp:docPr id="5" name="Εικόνα 4" descr="Γράφημα απάντησης φορμών. Τίτλος ερωτήματος: 5. Συνολικά πως θα χαρακτηρίζατε την επικοινωνία του σχολείου μας με τους γονείς/κηδεμόνες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Γράφημα απάντησης φορμών. Τίτλος ερωτήματος: 5. Συνολικά πως θα χαρακτηρίζατε την επικοινωνία του σχολείου μας με τους γονείς/κηδεμόνες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E434" w14:textId="77777777" w:rsidR="00606B6F" w:rsidRDefault="00606B6F"/>
    <w:p w14:paraId="046B77C5" w14:textId="77777777" w:rsidR="00606B6F" w:rsidRDefault="00606B6F">
      <w:pPr>
        <w:rPr>
          <w:noProof/>
        </w:rPr>
      </w:pPr>
    </w:p>
    <w:p w14:paraId="327E8344" w14:textId="29DE6C40" w:rsidR="00606B6F" w:rsidRDefault="00606B6F">
      <w:r>
        <w:rPr>
          <w:noProof/>
        </w:rPr>
        <w:lastRenderedPageBreak/>
        <w:drawing>
          <wp:inline distT="0" distB="0" distL="0" distR="0" wp14:anchorId="77D1660C" wp14:editId="2258B049">
            <wp:extent cx="5274310" cy="2581113"/>
            <wp:effectExtent l="0" t="0" r="2540" b="0"/>
            <wp:docPr id="6" name="Εικόνα 5" descr="Γράφημα απάντησης φορμών. Τίτλος ερωτήματος: 6. Με ποιο ή ποιους τρόπους ενημερώνεστε από το σχολείο για τα παρακάτω θέματα;. Αριθμός απαντήσεων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Γράφημα απάντησης φορμών. Τίτλος ερωτήματος: 6. Με ποιο ή ποιους τρόπους ενημερώνεστε από το σχολείο για τα παρακάτω θέματα;. Αριθμός απαντήσεων: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82BA" w14:textId="77777777" w:rsidR="00606B6F" w:rsidRDefault="00606B6F"/>
    <w:p w14:paraId="3E7448EB" w14:textId="1F190533" w:rsidR="00606B6F" w:rsidRDefault="00606B6F">
      <w:r>
        <w:rPr>
          <w:noProof/>
        </w:rPr>
        <w:drawing>
          <wp:inline distT="0" distB="0" distL="0" distR="0" wp14:anchorId="1DE92735" wp14:editId="6E071FB7">
            <wp:extent cx="5274310" cy="2219245"/>
            <wp:effectExtent l="0" t="0" r="2540" b="0"/>
            <wp:docPr id="7" name="Εικόνα 6" descr="Γράφημα απάντησης φορμών. Τίτλος ερωτήματος: 7. Πως θα κρίνατε την επικοινωνία σας  με τον υπεύθυνο τμήματος του παιδιού σας;&#10;&#10;&#10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Γράφημα απάντησης φορμών. Τίτλος ερωτήματος: 7. Πως θα κρίνατε την επικοινωνία σας  με τον υπεύθυνο τμήματος του παιδιού σας;&#10;&#10;&#10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65D6" w14:textId="77777777" w:rsidR="00606B6F" w:rsidRDefault="00606B6F"/>
    <w:p w14:paraId="07B7DB2C" w14:textId="77777777" w:rsidR="00606B6F" w:rsidRDefault="00606B6F"/>
    <w:p w14:paraId="4BD98C12" w14:textId="77777777" w:rsidR="00606B6F" w:rsidRDefault="00606B6F">
      <w:r>
        <w:rPr>
          <w:noProof/>
        </w:rPr>
        <w:drawing>
          <wp:inline distT="0" distB="0" distL="0" distR="0" wp14:anchorId="7BC564FB" wp14:editId="67C43A8D">
            <wp:extent cx="5274310" cy="2219245"/>
            <wp:effectExtent l="0" t="0" r="2540" b="0"/>
            <wp:docPr id="8" name="Εικόνα 7" descr="Γράφημα απάντησης φορμών. Τίτλος ερωτήματος: 8. Πόσο συχνά ενημερώνεστε για τις απουσίες του παιδιού σας;&#10;&#10;&#10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Γράφημα απάντησης φορμών. Τίτλος ερωτήματος: 8. Πόσο συχνά ενημερώνεστε για τις απουσίες του παιδιού σας;&#10;&#10;&#10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A291E" w14:textId="77777777" w:rsidR="00606B6F" w:rsidRDefault="00606B6F"/>
    <w:p w14:paraId="18BFC382" w14:textId="77777777" w:rsidR="00606B6F" w:rsidRDefault="00606B6F"/>
    <w:p w14:paraId="6C76AEAF" w14:textId="5878436E" w:rsidR="00606B6F" w:rsidRDefault="00606B6F">
      <w:r>
        <w:rPr>
          <w:noProof/>
        </w:rPr>
        <w:lastRenderedPageBreak/>
        <w:drawing>
          <wp:inline distT="0" distB="0" distL="0" distR="0" wp14:anchorId="629AA445" wp14:editId="68999A60">
            <wp:extent cx="5274310" cy="2507459"/>
            <wp:effectExtent l="0" t="0" r="2540" b="7620"/>
            <wp:docPr id="9" name="Εικόνα 8" descr="Γράφημα απάντησης φορμών. Τίτλος ερωτήματος: 9. Γενικά έχετε παράπονα από το σχολείο για τον τρόπο ενημέρωσής σας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Γράφημα απάντησης φορμών. Τίτλος ερωτήματος: 9. Γενικά έχετε παράπονα από το σχολείο για τον τρόπο ενημέρωσής σας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D4B5C" w14:textId="77777777" w:rsidR="00606B6F" w:rsidRDefault="00606B6F"/>
    <w:p w14:paraId="6E59AC70" w14:textId="77777777" w:rsidR="00606B6F" w:rsidRDefault="00606B6F"/>
    <w:p w14:paraId="1CC3571B" w14:textId="77777777" w:rsidR="00606B6F" w:rsidRDefault="00606B6F"/>
    <w:p w14:paraId="52D2D6BA" w14:textId="6203150F" w:rsidR="00606B6F" w:rsidRDefault="00606B6F">
      <w:r>
        <w:rPr>
          <w:noProof/>
        </w:rPr>
        <w:drawing>
          <wp:inline distT="0" distB="0" distL="0" distR="0" wp14:anchorId="2B4BD6B0" wp14:editId="0A11D15D">
            <wp:extent cx="5274310" cy="2220358"/>
            <wp:effectExtent l="0" t="0" r="2540" b="8890"/>
            <wp:docPr id="10" name="Εικόνα 9" descr="Γράφημα απάντησης φορμών. Τίτλος ερωτήματος: 10. Πόσο συχνά επισκέπτεστε την ιστοσελίδα του σχολείου;&#10;&#10;&#10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Γράφημα απάντησης φορμών. Τίτλος ερωτήματος: 10. Πόσο συχνά επισκέπτεστε την ιστοσελίδα του σχολείου;&#10;&#10;&#10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C69B5" w14:textId="77777777" w:rsidR="00606B6F" w:rsidRDefault="00606B6F"/>
    <w:p w14:paraId="069076AD" w14:textId="77777777" w:rsidR="00606B6F" w:rsidRDefault="00606B6F"/>
    <w:p w14:paraId="0A0203A2" w14:textId="2473BCBA" w:rsidR="00606B6F" w:rsidRDefault="00606B6F">
      <w:r>
        <w:rPr>
          <w:noProof/>
        </w:rPr>
        <w:drawing>
          <wp:inline distT="0" distB="0" distL="0" distR="0" wp14:anchorId="071BDF20" wp14:editId="384D5710">
            <wp:extent cx="5274310" cy="2393223"/>
            <wp:effectExtent l="0" t="0" r="2540" b="7620"/>
            <wp:docPr id="12" name="Εικόνα 11" descr="Γράφημα απάντησης φορμών. Τίτλος ερωτήματος: 11. Γνωρίζετε ότι μπορείτε να ζητήσετε βεβαιώσεις φοίτησης του παιδιού σας και άλλα, μέσα από τη Φόρμα Επικοινωνίας που υπάρχει στην ιστοσελίδα του σχολείου;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Γράφημα απάντησης φορμών. Τίτλος ερωτήματος: 11. Γνωρίζετε ότι μπορείτε να ζητήσετε βεβαιώσεις φοίτησης του παιδιού σας και άλλα, μέσα από τη Φόρμα Επικοινωνίας που υπάρχει στην ιστοσελίδα του σχολείου;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DA8" w14:textId="77777777" w:rsidR="00606B6F" w:rsidRDefault="00606B6F"/>
    <w:p w14:paraId="5F27BA55" w14:textId="18A12C9C" w:rsidR="00606B6F" w:rsidRDefault="00606B6F"/>
    <w:p w14:paraId="2388C407" w14:textId="2342CFE9" w:rsidR="00606B6F" w:rsidRDefault="00606B6F">
      <w:r>
        <w:rPr>
          <w:noProof/>
        </w:rPr>
        <w:drawing>
          <wp:inline distT="0" distB="0" distL="0" distR="0" wp14:anchorId="552ECFEC" wp14:editId="2575EE8D">
            <wp:extent cx="5274310" cy="2220358"/>
            <wp:effectExtent l="0" t="0" r="2540" b="8890"/>
            <wp:docPr id="13" name="Εικόνα 12" descr="Γράφημα απάντησης φορμών. Τίτλος ερωτήματος: 12. Θα επιθυμούσατε να υπάρχουν περισσότερες πληροφορίες στην ιστοσελίδα του σχολείου. Αριθμός απαντήσεων: 204 απαντή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Γράφημα απάντησης φορμών. Τίτλος ερωτήματος: 12. Θα επιθυμούσατε να υπάρχουν περισσότερες πληροφορίες στην ιστοσελίδα του σχολείου. Αριθμός απαντήσεων: 204 απαντήσεις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E2DFE" w14:textId="77777777" w:rsidR="00606B6F" w:rsidRDefault="00606B6F"/>
    <w:sectPr w:rsidR="00606B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BF"/>
    <w:rsid w:val="0005259B"/>
    <w:rsid w:val="00343BF4"/>
    <w:rsid w:val="00606B6F"/>
    <w:rsid w:val="00697BB9"/>
    <w:rsid w:val="00953DBF"/>
    <w:rsid w:val="00A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3025"/>
  <w15:chartTrackingRefBased/>
  <w15:docId w15:val="{3FBD72D4-BBA5-4340-AF5D-48007057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53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3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3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3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3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3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3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3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3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3DB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3DB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3D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3D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3D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3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3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3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3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3D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3DB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3DB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3DB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5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13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1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64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2025-05-26T17:27:00Z</dcterms:created>
  <dcterms:modified xsi:type="dcterms:W3CDTF">2025-05-26T17:40:00Z</dcterms:modified>
</cp:coreProperties>
</file>