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90" w:rsidRPr="00D3581F" w:rsidRDefault="00535490" w:rsidP="00535490">
      <w:pPr>
        <w:shd w:val="clear" w:color="auto" w:fill="FFFFFF"/>
        <w:rPr>
          <w:rFonts w:eastAsia="Times New Roman" w:cstheme="minorHAnsi"/>
          <w:bCs/>
          <w:color w:val="333333"/>
          <w:sz w:val="24"/>
          <w:szCs w:val="24"/>
          <w:lang w:eastAsia="el-GR"/>
        </w:rPr>
      </w:pPr>
      <w:r w:rsidRPr="00535490">
        <w:rPr>
          <w:rFonts w:eastAsia="Times New Roman" w:cstheme="minorHAnsi"/>
          <w:bCs/>
          <w:color w:val="333333"/>
          <w:sz w:val="24"/>
          <w:szCs w:val="24"/>
          <w:lang w:val="en-US" w:eastAsia="el-GR"/>
        </w:rPr>
        <w:br/>
      </w:r>
      <w:r w:rsidRPr="00535490">
        <w:rPr>
          <w:rFonts w:eastAsia="Times New Roman" w:cstheme="minorHAnsi"/>
          <w:bCs/>
          <w:color w:val="333333"/>
          <w:sz w:val="24"/>
          <w:szCs w:val="24"/>
          <w:lang w:eastAsia="el-GR"/>
        </w:rPr>
        <w:t>ΚΕΙΜΕΝΟ</w:t>
      </w:r>
      <w:r w:rsidR="00306F0A" w:rsidRPr="00D3581F">
        <w:rPr>
          <w:rFonts w:eastAsia="Times New Roman" w:cstheme="minorHAnsi"/>
          <w:bCs/>
          <w:color w:val="333333"/>
          <w:sz w:val="24"/>
          <w:szCs w:val="24"/>
          <w:lang w:eastAsia="el-GR"/>
        </w:rPr>
        <w:t xml:space="preserve"> 32 – ΕΝΑΣ ΠΑΝΗΓΥΡΙΚΟΣ ΤΗΣ ΛΟΓΟΤΕΧΝΙΑΣ</w:t>
      </w:r>
    </w:p>
    <w:p w:rsidR="00306F0A" w:rsidRPr="00535490" w:rsidRDefault="00306F0A" w:rsidP="00535490">
      <w:pPr>
        <w:shd w:val="clear" w:color="auto" w:fill="FFFFFF"/>
        <w:rPr>
          <w:rFonts w:eastAsia="Times New Roman" w:cstheme="minorHAnsi"/>
          <w:color w:val="333333"/>
          <w:sz w:val="20"/>
          <w:szCs w:val="20"/>
          <w:lang w:val="en-US" w:eastAsia="el-GR"/>
        </w:rPr>
      </w:pPr>
    </w:p>
    <w:p w:rsidR="00535490" w:rsidRPr="00535490" w:rsidRDefault="00535490" w:rsidP="00306F0A">
      <w:pPr>
        <w:shd w:val="clear" w:color="auto" w:fill="FFFFFF"/>
        <w:spacing w:line="480" w:lineRule="auto"/>
        <w:jc w:val="both"/>
        <w:rPr>
          <w:rFonts w:eastAsia="Times New Roman" w:cstheme="minorHAnsi"/>
          <w:color w:val="333333"/>
          <w:sz w:val="28"/>
          <w:szCs w:val="28"/>
          <w:lang w:val="en-US" w:eastAsia="el-GR"/>
        </w:rPr>
      </w:pPr>
      <w:r w:rsidRPr="00535490">
        <w:rPr>
          <w:rFonts w:eastAsia="Times New Roman" w:cstheme="minorHAnsi"/>
          <w:color w:val="333333"/>
          <w:sz w:val="28"/>
          <w:szCs w:val="28"/>
          <w:lang w:val="en-US" w:eastAsia="el-GR"/>
        </w:rPr>
        <w:t xml:space="preserve">   </w:t>
      </w:r>
      <w:proofErr w:type="spellStart"/>
      <w:proofErr w:type="gramStart"/>
      <w:r w:rsidRPr="00535490">
        <w:rPr>
          <w:rFonts w:eastAsia="Times New Roman" w:cstheme="minorHAnsi"/>
          <w:color w:val="333333"/>
          <w:sz w:val="28"/>
          <w:szCs w:val="28"/>
          <w:lang w:val="en-US" w:eastAsia="el-GR"/>
        </w:rPr>
        <w:t>Pleni</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omnes</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sunt</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libri</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plenae</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sapientium</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voces</w:t>
      </w:r>
      <w:proofErr w:type="spellEnd"/>
      <w:r w:rsidRPr="00535490">
        <w:rPr>
          <w:rFonts w:eastAsia="Times New Roman" w:cstheme="minorHAnsi"/>
          <w:color w:val="333333"/>
          <w:sz w:val="28"/>
          <w:szCs w:val="28"/>
          <w:lang w:val="en-US" w:eastAsia="el-GR"/>
        </w:rPr>
        <w:t xml:space="preserve">, plena </w:t>
      </w:r>
      <w:proofErr w:type="spellStart"/>
      <w:r w:rsidRPr="00535490">
        <w:rPr>
          <w:rFonts w:eastAsia="Times New Roman" w:cstheme="minorHAnsi"/>
          <w:color w:val="333333"/>
          <w:sz w:val="28"/>
          <w:szCs w:val="28"/>
          <w:lang w:val="en-US" w:eastAsia="el-GR"/>
        </w:rPr>
        <w:t>exemplorum</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vetustas</w:t>
      </w:r>
      <w:proofErr w:type="spellEnd"/>
      <w:r w:rsidRPr="00535490">
        <w:rPr>
          <w:rFonts w:eastAsia="Times New Roman" w:cstheme="minorHAnsi"/>
          <w:color w:val="333333"/>
          <w:sz w:val="28"/>
          <w:szCs w:val="28"/>
          <w:lang w:val="en-US" w:eastAsia="el-GR"/>
        </w:rPr>
        <w:t xml:space="preserve">; quae </w:t>
      </w:r>
      <w:proofErr w:type="spellStart"/>
      <w:r w:rsidRPr="00535490">
        <w:rPr>
          <w:rFonts w:eastAsia="Times New Roman" w:cstheme="minorHAnsi"/>
          <w:color w:val="333333"/>
          <w:sz w:val="28"/>
          <w:szCs w:val="28"/>
          <w:lang w:val="en-US" w:eastAsia="el-GR"/>
        </w:rPr>
        <w:t>iacerent</w:t>
      </w:r>
      <w:proofErr w:type="spellEnd"/>
      <w:r w:rsidRPr="00535490">
        <w:rPr>
          <w:rFonts w:eastAsia="Times New Roman" w:cstheme="minorHAnsi"/>
          <w:color w:val="333333"/>
          <w:sz w:val="28"/>
          <w:szCs w:val="28"/>
          <w:lang w:val="en-US" w:eastAsia="el-GR"/>
        </w:rPr>
        <w:t xml:space="preserve"> in </w:t>
      </w:r>
      <w:proofErr w:type="spellStart"/>
      <w:r w:rsidRPr="00535490">
        <w:rPr>
          <w:rFonts w:eastAsia="Times New Roman" w:cstheme="minorHAnsi"/>
          <w:color w:val="333333"/>
          <w:sz w:val="28"/>
          <w:szCs w:val="28"/>
          <w:lang w:val="en-US" w:eastAsia="el-GR"/>
        </w:rPr>
        <w:t>tenebris</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omnia</w:t>
      </w:r>
      <w:proofErr w:type="spellEnd"/>
      <w:r w:rsidRPr="00535490">
        <w:rPr>
          <w:rFonts w:eastAsia="Times New Roman" w:cstheme="minorHAnsi"/>
          <w:color w:val="333333"/>
          <w:sz w:val="28"/>
          <w:szCs w:val="28"/>
          <w:lang w:val="en-US" w:eastAsia="el-GR"/>
        </w:rPr>
        <w:t xml:space="preserve">, nisi </w:t>
      </w:r>
      <w:proofErr w:type="spellStart"/>
      <w:r w:rsidRPr="00535490">
        <w:rPr>
          <w:rFonts w:eastAsia="Times New Roman" w:cstheme="minorHAnsi"/>
          <w:color w:val="333333"/>
          <w:sz w:val="28"/>
          <w:szCs w:val="28"/>
          <w:lang w:val="en-US" w:eastAsia="el-GR"/>
        </w:rPr>
        <w:t>litterarum</w:t>
      </w:r>
      <w:proofErr w:type="spellEnd"/>
      <w:r w:rsidRPr="00535490">
        <w:rPr>
          <w:rFonts w:eastAsia="Times New Roman" w:cstheme="minorHAnsi"/>
          <w:color w:val="333333"/>
          <w:sz w:val="28"/>
          <w:szCs w:val="28"/>
          <w:lang w:val="en-US" w:eastAsia="el-GR"/>
        </w:rPr>
        <w:t xml:space="preserve"> lumen </w:t>
      </w:r>
      <w:proofErr w:type="spellStart"/>
      <w:r w:rsidRPr="00535490">
        <w:rPr>
          <w:rFonts w:eastAsia="Times New Roman" w:cstheme="minorHAnsi"/>
          <w:color w:val="333333"/>
          <w:sz w:val="28"/>
          <w:szCs w:val="28"/>
          <w:lang w:val="en-US" w:eastAsia="el-GR"/>
        </w:rPr>
        <w:t>accederet</w:t>
      </w:r>
      <w:proofErr w:type="spellEnd"/>
      <w:r w:rsidRPr="00535490">
        <w:rPr>
          <w:rFonts w:eastAsia="Times New Roman" w:cstheme="minorHAnsi"/>
          <w:color w:val="333333"/>
          <w:sz w:val="28"/>
          <w:szCs w:val="28"/>
          <w:lang w:val="en-US" w:eastAsia="el-GR"/>
        </w:rPr>
        <w:t>.</w:t>
      </w:r>
      <w:proofErr w:type="gramEnd"/>
      <w:r w:rsidRPr="00535490">
        <w:rPr>
          <w:rFonts w:eastAsia="Times New Roman" w:cstheme="minorHAnsi"/>
          <w:color w:val="333333"/>
          <w:sz w:val="28"/>
          <w:szCs w:val="28"/>
          <w:lang w:val="en-US" w:eastAsia="el-GR"/>
        </w:rPr>
        <w:t xml:space="preserve"> Quam </w:t>
      </w:r>
      <w:proofErr w:type="spellStart"/>
      <w:r w:rsidRPr="00535490">
        <w:rPr>
          <w:rFonts w:eastAsia="Times New Roman" w:cstheme="minorHAnsi"/>
          <w:color w:val="333333"/>
          <w:sz w:val="28"/>
          <w:szCs w:val="28"/>
          <w:lang w:val="en-US" w:eastAsia="el-GR"/>
        </w:rPr>
        <w:t>multas</w:t>
      </w:r>
      <w:proofErr w:type="spellEnd"/>
      <w:r w:rsidRPr="00535490">
        <w:rPr>
          <w:rFonts w:eastAsia="Times New Roman" w:cstheme="minorHAnsi"/>
          <w:color w:val="333333"/>
          <w:sz w:val="28"/>
          <w:szCs w:val="28"/>
          <w:lang w:val="en-US" w:eastAsia="el-GR"/>
        </w:rPr>
        <w:t xml:space="preserve"> imagines </w:t>
      </w:r>
      <w:proofErr w:type="spellStart"/>
      <w:r w:rsidRPr="00535490">
        <w:rPr>
          <w:rFonts w:eastAsia="Times New Roman" w:cstheme="minorHAnsi"/>
          <w:color w:val="333333"/>
          <w:sz w:val="28"/>
          <w:szCs w:val="28"/>
          <w:lang w:val="en-US" w:eastAsia="el-GR"/>
        </w:rPr>
        <w:t>fortissimorum</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virorum</w:t>
      </w:r>
      <w:proofErr w:type="spellEnd"/>
      <w:r w:rsidRPr="00535490">
        <w:rPr>
          <w:rFonts w:eastAsia="Times New Roman" w:cstheme="minorHAnsi"/>
          <w:color w:val="333333"/>
          <w:sz w:val="28"/>
          <w:szCs w:val="28"/>
          <w:lang w:val="en-US" w:eastAsia="el-GR"/>
        </w:rPr>
        <w:t xml:space="preserve">— non </w:t>
      </w:r>
      <w:proofErr w:type="spellStart"/>
      <w:r w:rsidRPr="00535490">
        <w:rPr>
          <w:rFonts w:eastAsia="Times New Roman" w:cstheme="minorHAnsi"/>
          <w:color w:val="333333"/>
          <w:sz w:val="28"/>
          <w:szCs w:val="28"/>
          <w:lang w:val="en-US" w:eastAsia="el-GR"/>
        </w:rPr>
        <w:t>solum</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ad</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intuendum</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verum</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etiam</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ad</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imitandum</w:t>
      </w:r>
      <w:proofErr w:type="spellEnd"/>
      <w:r w:rsidRPr="00535490">
        <w:rPr>
          <w:rFonts w:eastAsia="Times New Roman" w:cstheme="minorHAnsi"/>
          <w:color w:val="333333"/>
          <w:sz w:val="28"/>
          <w:szCs w:val="28"/>
          <w:lang w:val="en-US" w:eastAsia="el-GR"/>
        </w:rPr>
        <w:t>—</w:t>
      </w:r>
      <w:proofErr w:type="spellStart"/>
      <w:r w:rsidRPr="00535490">
        <w:rPr>
          <w:rFonts w:eastAsia="Times New Roman" w:cstheme="minorHAnsi"/>
          <w:color w:val="333333"/>
          <w:sz w:val="28"/>
          <w:szCs w:val="28"/>
          <w:lang w:val="en-US" w:eastAsia="el-GR"/>
        </w:rPr>
        <w:t>scriptores</w:t>
      </w:r>
      <w:proofErr w:type="spellEnd"/>
      <w:r w:rsidRPr="00535490">
        <w:rPr>
          <w:rFonts w:eastAsia="Times New Roman" w:cstheme="minorHAnsi"/>
          <w:color w:val="333333"/>
          <w:sz w:val="28"/>
          <w:szCs w:val="28"/>
          <w:lang w:val="en-US" w:eastAsia="el-GR"/>
        </w:rPr>
        <w:t xml:space="preserve"> </w:t>
      </w:r>
      <w:proofErr w:type="gramStart"/>
      <w:r w:rsidRPr="00535490">
        <w:rPr>
          <w:rFonts w:eastAsia="Times New Roman" w:cstheme="minorHAnsi"/>
          <w:color w:val="333333"/>
          <w:sz w:val="28"/>
          <w:szCs w:val="28"/>
          <w:lang w:val="en-US" w:eastAsia="el-GR"/>
        </w:rPr>
        <w:t>et</w:t>
      </w:r>
      <w:proofErr w:type="gram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Graeci</w:t>
      </w:r>
      <w:proofErr w:type="spellEnd"/>
      <w:r w:rsidRPr="00535490">
        <w:rPr>
          <w:rFonts w:eastAsia="Times New Roman" w:cstheme="minorHAnsi"/>
          <w:color w:val="333333"/>
          <w:sz w:val="28"/>
          <w:szCs w:val="28"/>
          <w:lang w:val="en-US" w:eastAsia="el-GR"/>
        </w:rPr>
        <w:t xml:space="preserve"> et </w:t>
      </w:r>
      <w:proofErr w:type="spellStart"/>
      <w:r w:rsidRPr="00535490">
        <w:rPr>
          <w:rFonts w:eastAsia="Times New Roman" w:cstheme="minorHAnsi"/>
          <w:color w:val="333333"/>
          <w:sz w:val="28"/>
          <w:szCs w:val="28"/>
          <w:lang w:val="en-US" w:eastAsia="el-GR"/>
        </w:rPr>
        <w:t>Latini</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nobis</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reliquerunt</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Quas</w:t>
      </w:r>
      <w:proofErr w:type="spellEnd"/>
      <w:r w:rsidRPr="00535490">
        <w:rPr>
          <w:rFonts w:eastAsia="Times New Roman" w:cstheme="minorHAnsi"/>
          <w:color w:val="333333"/>
          <w:sz w:val="28"/>
          <w:szCs w:val="28"/>
          <w:lang w:val="en-US" w:eastAsia="el-GR"/>
        </w:rPr>
        <w:t xml:space="preserve"> ego, </w:t>
      </w:r>
      <w:proofErr w:type="spellStart"/>
      <w:r w:rsidRPr="00535490">
        <w:rPr>
          <w:rFonts w:eastAsia="Times New Roman" w:cstheme="minorHAnsi"/>
          <w:color w:val="333333"/>
          <w:sz w:val="28"/>
          <w:szCs w:val="28"/>
          <w:lang w:val="en-US" w:eastAsia="el-GR"/>
        </w:rPr>
        <w:t>cupidus</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bene</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gerendi</w:t>
      </w:r>
      <w:proofErr w:type="spellEnd"/>
      <w:r w:rsidRPr="00535490">
        <w:rPr>
          <w:rFonts w:eastAsia="Times New Roman" w:cstheme="minorHAnsi"/>
          <w:color w:val="333333"/>
          <w:sz w:val="28"/>
          <w:szCs w:val="28"/>
          <w:lang w:val="en-US" w:eastAsia="el-GR"/>
        </w:rPr>
        <w:t xml:space="preserve"> </w:t>
      </w:r>
      <w:proofErr w:type="gramStart"/>
      <w:r w:rsidRPr="00535490">
        <w:rPr>
          <w:rFonts w:eastAsia="Times New Roman" w:cstheme="minorHAnsi"/>
          <w:color w:val="333333"/>
          <w:sz w:val="28"/>
          <w:szCs w:val="28"/>
          <w:lang w:val="en-US" w:eastAsia="el-GR"/>
        </w:rPr>
        <w:t>et</w:t>
      </w:r>
      <w:proofErr w:type="gram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administrandi</w:t>
      </w:r>
      <w:proofErr w:type="spellEnd"/>
      <w:r w:rsidRPr="00535490">
        <w:rPr>
          <w:rFonts w:eastAsia="Times New Roman" w:cstheme="minorHAnsi"/>
          <w:color w:val="333333"/>
          <w:sz w:val="28"/>
          <w:szCs w:val="28"/>
          <w:lang w:val="en-US" w:eastAsia="el-GR"/>
        </w:rPr>
        <w:t xml:space="preserve"> rem </w:t>
      </w:r>
      <w:proofErr w:type="spellStart"/>
      <w:r w:rsidRPr="00535490">
        <w:rPr>
          <w:rFonts w:eastAsia="Times New Roman" w:cstheme="minorHAnsi"/>
          <w:color w:val="333333"/>
          <w:sz w:val="28"/>
          <w:szCs w:val="28"/>
          <w:lang w:val="en-US" w:eastAsia="el-GR"/>
        </w:rPr>
        <w:t>publicam</w:t>
      </w:r>
      <w:proofErr w:type="spellEnd"/>
      <w:r w:rsidRPr="00535490">
        <w:rPr>
          <w:rFonts w:eastAsia="Times New Roman" w:cstheme="minorHAnsi"/>
          <w:color w:val="333333"/>
          <w:sz w:val="28"/>
          <w:szCs w:val="28"/>
          <w:lang w:val="en-US" w:eastAsia="el-GR"/>
        </w:rPr>
        <w:t xml:space="preserve">, semper </w:t>
      </w:r>
      <w:proofErr w:type="spellStart"/>
      <w:r w:rsidRPr="00535490">
        <w:rPr>
          <w:rFonts w:eastAsia="Times New Roman" w:cstheme="minorHAnsi"/>
          <w:color w:val="333333"/>
          <w:sz w:val="28"/>
          <w:szCs w:val="28"/>
          <w:lang w:val="en-US" w:eastAsia="el-GR"/>
        </w:rPr>
        <w:t>mihi</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proponebam</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Colendo</w:t>
      </w:r>
      <w:proofErr w:type="spellEnd"/>
      <w:r w:rsidRPr="00535490">
        <w:rPr>
          <w:rFonts w:eastAsia="Times New Roman" w:cstheme="minorHAnsi"/>
          <w:color w:val="333333"/>
          <w:sz w:val="28"/>
          <w:szCs w:val="28"/>
          <w:lang w:val="en-US" w:eastAsia="el-GR"/>
        </w:rPr>
        <w:t xml:space="preserve"> </w:t>
      </w:r>
      <w:proofErr w:type="gramStart"/>
      <w:r w:rsidRPr="00535490">
        <w:rPr>
          <w:rFonts w:eastAsia="Times New Roman" w:cstheme="minorHAnsi"/>
          <w:color w:val="333333"/>
          <w:sz w:val="28"/>
          <w:szCs w:val="28"/>
          <w:lang w:val="en-US" w:eastAsia="el-GR"/>
        </w:rPr>
        <w:t>et</w:t>
      </w:r>
      <w:proofErr w:type="gram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cogitando</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homines</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excellentes</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animum</w:t>
      </w:r>
      <w:proofErr w:type="spellEnd"/>
      <w:r w:rsidRPr="00535490">
        <w:rPr>
          <w:rFonts w:eastAsia="Times New Roman" w:cstheme="minorHAnsi"/>
          <w:color w:val="333333"/>
          <w:sz w:val="28"/>
          <w:szCs w:val="28"/>
          <w:lang w:val="en-US" w:eastAsia="el-GR"/>
        </w:rPr>
        <w:t xml:space="preserve"> et </w:t>
      </w:r>
      <w:proofErr w:type="spellStart"/>
      <w:r w:rsidRPr="00535490">
        <w:rPr>
          <w:rFonts w:eastAsia="Times New Roman" w:cstheme="minorHAnsi"/>
          <w:color w:val="333333"/>
          <w:sz w:val="28"/>
          <w:szCs w:val="28"/>
          <w:lang w:val="en-US" w:eastAsia="el-GR"/>
        </w:rPr>
        <w:t>mentern</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meam</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conformabam</w:t>
      </w:r>
      <w:proofErr w:type="spellEnd"/>
      <w:r w:rsidRPr="00535490">
        <w:rPr>
          <w:rFonts w:eastAsia="Times New Roman" w:cstheme="minorHAnsi"/>
          <w:color w:val="333333"/>
          <w:sz w:val="28"/>
          <w:szCs w:val="28"/>
          <w:lang w:val="en-US" w:eastAsia="el-GR"/>
        </w:rPr>
        <w:t xml:space="preserve">. Sic </w:t>
      </w:r>
      <w:proofErr w:type="spellStart"/>
      <w:r w:rsidRPr="00535490">
        <w:rPr>
          <w:rFonts w:eastAsia="Times New Roman" w:cstheme="minorHAnsi"/>
          <w:color w:val="333333"/>
          <w:sz w:val="28"/>
          <w:szCs w:val="28"/>
          <w:lang w:val="en-US" w:eastAsia="el-GR"/>
        </w:rPr>
        <w:t>enim</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laudem</w:t>
      </w:r>
      <w:proofErr w:type="spellEnd"/>
      <w:r w:rsidRPr="00535490">
        <w:rPr>
          <w:rFonts w:eastAsia="Times New Roman" w:cstheme="minorHAnsi"/>
          <w:color w:val="333333"/>
          <w:sz w:val="28"/>
          <w:szCs w:val="28"/>
          <w:lang w:val="en-US" w:eastAsia="el-GR"/>
        </w:rPr>
        <w:t xml:space="preserve"> </w:t>
      </w:r>
      <w:proofErr w:type="gramStart"/>
      <w:r w:rsidRPr="00535490">
        <w:rPr>
          <w:rFonts w:eastAsia="Times New Roman" w:cstheme="minorHAnsi"/>
          <w:color w:val="333333"/>
          <w:sz w:val="28"/>
          <w:szCs w:val="28"/>
          <w:lang w:val="en-US" w:eastAsia="el-GR"/>
        </w:rPr>
        <w:t>et</w:t>
      </w:r>
      <w:proofErr w:type="gram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honestatem</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solum</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expetendo</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omnes</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cruciatus</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corporis</w:t>
      </w:r>
      <w:proofErr w:type="spellEnd"/>
      <w:r w:rsidRPr="00535490">
        <w:rPr>
          <w:rFonts w:eastAsia="Times New Roman" w:cstheme="minorHAnsi"/>
          <w:color w:val="333333"/>
          <w:sz w:val="28"/>
          <w:szCs w:val="28"/>
          <w:lang w:val="en-US" w:eastAsia="el-GR"/>
        </w:rPr>
        <w:t xml:space="preserve"> et </w:t>
      </w:r>
      <w:proofErr w:type="spellStart"/>
      <w:r w:rsidRPr="00535490">
        <w:rPr>
          <w:rFonts w:eastAsia="Times New Roman" w:cstheme="minorHAnsi"/>
          <w:color w:val="333333"/>
          <w:sz w:val="28"/>
          <w:szCs w:val="28"/>
          <w:lang w:val="en-US" w:eastAsia="el-GR"/>
        </w:rPr>
        <w:t>omnia</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pericula</w:t>
      </w:r>
      <w:proofErr w:type="spellEnd"/>
      <w:r w:rsidRPr="00535490">
        <w:rPr>
          <w:rFonts w:eastAsia="Times New Roman" w:cstheme="minorHAnsi"/>
          <w:color w:val="333333"/>
          <w:sz w:val="28"/>
          <w:szCs w:val="28"/>
          <w:lang w:val="en-US" w:eastAsia="el-GR"/>
        </w:rPr>
        <w:t xml:space="preserve"> mortis </w:t>
      </w:r>
      <w:proofErr w:type="spellStart"/>
      <w:r w:rsidRPr="00535490">
        <w:rPr>
          <w:rFonts w:eastAsia="Times New Roman" w:cstheme="minorHAnsi"/>
          <w:color w:val="333333"/>
          <w:sz w:val="28"/>
          <w:szCs w:val="28"/>
          <w:lang w:val="en-US" w:eastAsia="el-GR"/>
        </w:rPr>
        <w:t>parvi</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esse</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ducendo</w:t>
      </w:r>
      <w:proofErr w:type="spellEnd"/>
      <w:r w:rsidRPr="00535490">
        <w:rPr>
          <w:rFonts w:eastAsia="Times New Roman" w:cstheme="minorHAnsi"/>
          <w:color w:val="333333"/>
          <w:sz w:val="28"/>
          <w:szCs w:val="28"/>
          <w:lang w:val="en-US" w:eastAsia="el-GR"/>
        </w:rPr>
        <w:t xml:space="preserve">- me pro salute </w:t>
      </w:r>
      <w:proofErr w:type="spellStart"/>
      <w:r w:rsidRPr="00535490">
        <w:rPr>
          <w:rFonts w:eastAsia="Times New Roman" w:cstheme="minorHAnsi"/>
          <w:color w:val="333333"/>
          <w:sz w:val="28"/>
          <w:szCs w:val="28"/>
          <w:lang w:val="en-US" w:eastAsia="el-GR"/>
        </w:rPr>
        <w:t>vestra</w:t>
      </w:r>
      <w:proofErr w:type="spellEnd"/>
      <w:r w:rsidRPr="00535490">
        <w:rPr>
          <w:rFonts w:eastAsia="Times New Roman" w:cstheme="minorHAnsi"/>
          <w:color w:val="333333"/>
          <w:sz w:val="28"/>
          <w:szCs w:val="28"/>
          <w:lang w:val="en-US" w:eastAsia="el-GR"/>
        </w:rPr>
        <w:t xml:space="preserve"> in tot ac </w:t>
      </w:r>
      <w:proofErr w:type="spellStart"/>
      <w:r w:rsidRPr="00535490">
        <w:rPr>
          <w:rFonts w:eastAsia="Times New Roman" w:cstheme="minorHAnsi"/>
          <w:color w:val="333333"/>
          <w:sz w:val="28"/>
          <w:szCs w:val="28"/>
          <w:lang w:val="en-US" w:eastAsia="el-GR"/>
        </w:rPr>
        <w:t>tantas</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dimicationes</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obicere</w:t>
      </w:r>
      <w:proofErr w:type="spellEnd"/>
      <w:r w:rsidRPr="00535490">
        <w:rPr>
          <w:rFonts w:eastAsia="Times New Roman" w:cstheme="minorHAnsi"/>
          <w:color w:val="333333"/>
          <w:sz w:val="28"/>
          <w:szCs w:val="28"/>
          <w:lang w:val="en-US" w:eastAsia="el-GR"/>
        </w:rPr>
        <w:t xml:space="preserve"> </w:t>
      </w:r>
      <w:proofErr w:type="spellStart"/>
      <w:r w:rsidRPr="00535490">
        <w:rPr>
          <w:rFonts w:eastAsia="Times New Roman" w:cstheme="minorHAnsi"/>
          <w:color w:val="333333"/>
          <w:sz w:val="28"/>
          <w:szCs w:val="28"/>
          <w:lang w:val="en-US" w:eastAsia="el-GR"/>
        </w:rPr>
        <w:t>potui</w:t>
      </w:r>
      <w:proofErr w:type="spellEnd"/>
      <w:r w:rsidRPr="00535490">
        <w:rPr>
          <w:rFonts w:eastAsia="Times New Roman" w:cstheme="minorHAnsi"/>
          <w:color w:val="333333"/>
          <w:sz w:val="28"/>
          <w:szCs w:val="28"/>
          <w:lang w:val="en-US" w:eastAsia="el-GR"/>
        </w:rPr>
        <w:t>.</w:t>
      </w:r>
    </w:p>
    <w:p w:rsidR="00535490" w:rsidRPr="00A82552" w:rsidRDefault="00535490" w:rsidP="00535490">
      <w:pPr>
        <w:shd w:val="clear" w:color="auto" w:fill="FFFFFF"/>
        <w:jc w:val="center"/>
        <w:rPr>
          <w:rFonts w:eastAsia="Times New Roman" w:cstheme="minorHAnsi"/>
          <w:color w:val="333333"/>
          <w:sz w:val="20"/>
          <w:szCs w:val="20"/>
          <w:lang w:val="en-US" w:eastAsia="el-GR"/>
        </w:rPr>
      </w:pPr>
    </w:p>
    <w:p w:rsidR="00535490" w:rsidRPr="00A82552" w:rsidRDefault="00535490" w:rsidP="00535490">
      <w:pPr>
        <w:shd w:val="clear" w:color="auto" w:fill="FFFFFF"/>
        <w:jc w:val="both"/>
        <w:rPr>
          <w:rFonts w:eastAsia="Times New Roman" w:cstheme="minorHAnsi"/>
          <w:color w:val="333333"/>
          <w:sz w:val="20"/>
          <w:szCs w:val="20"/>
          <w:lang w:val="en-US" w:eastAsia="el-GR"/>
        </w:rPr>
      </w:pPr>
    </w:p>
    <w:p w:rsidR="00535490" w:rsidRPr="00535490" w:rsidRDefault="00535490" w:rsidP="00535490">
      <w:pPr>
        <w:shd w:val="clear" w:color="auto" w:fill="FFFFFF"/>
        <w:rPr>
          <w:rFonts w:eastAsia="Times New Roman" w:cstheme="minorHAnsi"/>
          <w:color w:val="333333"/>
          <w:sz w:val="20"/>
          <w:szCs w:val="20"/>
          <w:lang w:eastAsia="el-GR"/>
        </w:rPr>
      </w:pPr>
      <w:r w:rsidRPr="00535490">
        <w:rPr>
          <w:rFonts w:eastAsia="Times New Roman" w:cstheme="minorHAnsi"/>
          <w:bCs/>
          <w:color w:val="333333"/>
          <w:sz w:val="24"/>
          <w:szCs w:val="24"/>
          <w:lang w:eastAsia="el-GR"/>
        </w:rPr>
        <w:t>ΜΕΤΑΦΡΑΣΗ</w:t>
      </w:r>
    </w:p>
    <w:p w:rsidR="00535490" w:rsidRPr="00535490" w:rsidRDefault="00535490" w:rsidP="00535490">
      <w:pPr>
        <w:shd w:val="clear" w:color="auto" w:fill="FFFFFF"/>
        <w:jc w:val="both"/>
        <w:rPr>
          <w:rFonts w:eastAsia="Times New Roman" w:cstheme="minorHAnsi"/>
          <w:color w:val="333333"/>
          <w:sz w:val="20"/>
          <w:szCs w:val="20"/>
          <w:lang w:eastAsia="el-GR"/>
        </w:rPr>
      </w:pPr>
      <w:r w:rsidRPr="00535490">
        <w:rPr>
          <w:rFonts w:eastAsia="Times New Roman" w:cstheme="minorHAnsi"/>
          <w:color w:val="333333"/>
          <w:sz w:val="24"/>
          <w:szCs w:val="24"/>
          <w:lang w:eastAsia="el-GR"/>
        </w:rPr>
        <w:t>Γεμάτα είναι όλα τα βιβλία, γεμάτοι οι λόγοι των σοφών, γεμάτη είναι η αρχαιότητα από πρότυπα υποδειγματικής συμπεριφοράς. Όλα αυτά (τα πρότυπα) θα έμεναν στην αφάνεια αν δεν τα συνόδευε το φως των Γραμμάτων. Πόσο πολλές εικόνες γενναιότατων αντρών μας άφησαν κληρονομιά οι Έλληνες και οι Ρωμαίοι συγγραφείς, όχι μόνο για να τις ατενίζουμε αλλά και για να τις μιμούμαστε! Αυτές (τις εικό</w:t>
      </w:r>
      <w:r w:rsidRPr="00535490">
        <w:rPr>
          <w:rFonts w:eastAsia="Times New Roman" w:cstheme="minorHAnsi"/>
          <w:color w:val="333333"/>
          <w:sz w:val="24"/>
          <w:szCs w:val="24"/>
          <w:lang w:eastAsia="el-GR"/>
        </w:rPr>
        <w:softHyphen/>
        <w:t>νες) τις έβαζα πάντα μπροστά μου ως πρότυπα στην επιθυμία μου να διοικήσω σωστά και να διαχειριστώ την πολιτεία μας. Διέπλαθα την ψυχή μου και το νου μου με το να λατρεύω και να αναλογίζομαι τους έξοχους άντρες . Γιατί έτσι μπόρεσα να ριχτώ για τη σωτηρία σας σε τόσους πολλούς και τόσο μεγάλους αγώνες, με το να επιδιώκω δηλαδή μόνο τον έπαινο και την τιμή και να μην υπολογίζω όλα τα βάσανα  του σώματος και όλους τους θανάσιμους κινδύνους.</w:t>
      </w:r>
    </w:p>
    <w:p w:rsidR="00535490" w:rsidRPr="00A82552" w:rsidRDefault="00535490" w:rsidP="00535490">
      <w:pPr>
        <w:shd w:val="clear" w:color="auto" w:fill="FFFFFF"/>
        <w:rPr>
          <w:rFonts w:eastAsia="Times New Roman" w:cstheme="minorHAnsi"/>
          <w:color w:val="333333"/>
          <w:sz w:val="20"/>
          <w:szCs w:val="20"/>
          <w:lang w:eastAsia="el-GR"/>
        </w:rPr>
      </w:pPr>
    </w:p>
    <w:p w:rsidR="00CE109F" w:rsidRPr="00D3581F" w:rsidRDefault="00CE109F" w:rsidP="00535490">
      <w:pPr>
        <w:shd w:val="clear" w:color="auto" w:fill="FFFFFF"/>
        <w:rPr>
          <w:rFonts w:eastAsia="Times New Roman" w:cstheme="minorHAnsi"/>
          <w:color w:val="333333"/>
          <w:sz w:val="24"/>
          <w:szCs w:val="24"/>
          <w:lang w:eastAsia="el-GR"/>
        </w:rPr>
      </w:pPr>
    </w:p>
    <w:p w:rsidR="00D3581F" w:rsidRPr="00D3581F" w:rsidRDefault="00D3581F" w:rsidP="00535490">
      <w:pPr>
        <w:shd w:val="clear" w:color="auto" w:fill="FFFFFF"/>
        <w:rPr>
          <w:rFonts w:eastAsia="Times New Roman" w:cstheme="minorHAnsi"/>
          <w:color w:val="333333"/>
          <w:sz w:val="24"/>
          <w:szCs w:val="24"/>
          <w:lang w:eastAsia="el-GR"/>
        </w:rPr>
      </w:pPr>
    </w:p>
    <w:p w:rsidR="00535490" w:rsidRPr="00535490" w:rsidRDefault="00535490" w:rsidP="00535490">
      <w:pPr>
        <w:shd w:val="clear" w:color="auto" w:fill="FFFFFF"/>
        <w:rPr>
          <w:rFonts w:eastAsia="Times New Roman" w:cstheme="minorHAnsi"/>
          <w:color w:val="333333"/>
          <w:sz w:val="20"/>
          <w:szCs w:val="20"/>
          <w:lang w:val="en-US" w:eastAsia="el-GR"/>
        </w:rPr>
      </w:pPr>
      <w:r w:rsidRPr="00535490">
        <w:rPr>
          <w:rFonts w:eastAsia="Times New Roman" w:cstheme="minorHAnsi"/>
          <w:bCs/>
          <w:color w:val="333333"/>
          <w:sz w:val="24"/>
          <w:szCs w:val="24"/>
          <w:lang w:eastAsia="el-GR"/>
        </w:rPr>
        <w:t>ΡΗΜΑΤΑ</w:t>
      </w:r>
    </w:p>
    <w:p w:rsidR="00535490" w:rsidRPr="00535490" w:rsidRDefault="00535490" w:rsidP="00535490">
      <w:pPr>
        <w:shd w:val="clear" w:color="auto" w:fill="FFFFFF"/>
        <w:rPr>
          <w:rFonts w:eastAsia="Times New Roman" w:cstheme="minorHAnsi"/>
          <w:color w:val="333333"/>
          <w:sz w:val="20"/>
          <w:szCs w:val="20"/>
          <w:lang w:val="en-US" w:eastAsia="el-GR"/>
        </w:rPr>
      </w:pPr>
      <w:r w:rsidRPr="00535490">
        <w:rPr>
          <w:rFonts w:eastAsia="Times New Roman" w:cstheme="minorHAnsi"/>
          <w:bCs/>
          <w:color w:val="333333"/>
          <w:sz w:val="24"/>
          <w:szCs w:val="24"/>
          <w:lang w:val="en-US" w:eastAsia="el-GR"/>
        </w:rPr>
        <w:t xml:space="preserve">1H </w:t>
      </w:r>
      <w:r w:rsidRPr="00535490">
        <w:rPr>
          <w:rFonts w:eastAsia="Times New Roman" w:cstheme="minorHAnsi"/>
          <w:bCs/>
          <w:color w:val="333333"/>
          <w:sz w:val="24"/>
          <w:szCs w:val="24"/>
          <w:lang w:eastAsia="el-GR"/>
        </w:rPr>
        <w:t>ΣΥΖΥΓΙΑ</w:t>
      </w:r>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US" w:eastAsia="el-GR"/>
        </w:rPr>
        <w:t>imitor</w:t>
      </w:r>
      <w:proofErr w:type="spellEnd"/>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imitatus</w:t>
      </w:r>
      <w:proofErr w:type="spellEnd"/>
      <w:r w:rsidRPr="00535490">
        <w:rPr>
          <w:rFonts w:eastAsia="Times New Roman" w:cstheme="minorHAnsi"/>
          <w:color w:val="333333"/>
          <w:sz w:val="24"/>
          <w:szCs w:val="24"/>
          <w:lang w:val="en-US" w:eastAsia="el-GR"/>
        </w:rPr>
        <w:t xml:space="preserve"> sum, </w:t>
      </w:r>
      <w:proofErr w:type="spellStart"/>
      <w:r w:rsidRPr="00535490">
        <w:rPr>
          <w:rFonts w:eastAsia="Times New Roman" w:cstheme="minorHAnsi"/>
          <w:color w:val="333333"/>
          <w:sz w:val="24"/>
          <w:szCs w:val="24"/>
          <w:lang w:val="en-US" w:eastAsia="el-GR"/>
        </w:rPr>
        <w:t>imitatum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imitari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eastAsia="el-GR"/>
        </w:rPr>
        <w:t>αποθ</w:t>
      </w:r>
      <w:proofErr w:type="spellEnd"/>
      <w:r w:rsidRPr="00535490">
        <w:rPr>
          <w:rFonts w:eastAsia="Times New Roman" w:cstheme="minorHAnsi"/>
          <w:color w:val="333333"/>
          <w:sz w:val="24"/>
          <w:szCs w:val="24"/>
          <w:lang w:val="en-US" w:eastAsia="el-GR"/>
        </w:rPr>
        <w:t>.</w:t>
      </w:r>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US" w:eastAsia="el-GR"/>
        </w:rPr>
        <w:t>administro</w:t>
      </w:r>
      <w:proofErr w:type="spellEnd"/>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administravi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administratum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administrare</w:t>
      </w:r>
      <w:proofErr w:type="spellEnd"/>
    </w:p>
    <w:p w:rsidR="00535490" w:rsidRPr="00535490" w:rsidRDefault="00535490" w:rsidP="00535490">
      <w:pPr>
        <w:shd w:val="clear" w:color="auto" w:fill="FFFFFF"/>
        <w:rPr>
          <w:rFonts w:eastAsia="Times New Roman" w:cstheme="minorHAnsi"/>
          <w:color w:val="333333"/>
          <w:sz w:val="20"/>
          <w:szCs w:val="20"/>
          <w:lang w:val="en-US" w:eastAsia="el-GR"/>
        </w:rPr>
      </w:pPr>
      <w:proofErr w:type="gramStart"/>
      <w:r w:rsidRPr="00535490">
        <w:rPr>
          <w:rFonts w:eastAsia="Times New Roman" w:cstheme="minorHAnsi"/>
          <w:color w:val="333333"/>
          <w:sz w:val="24"/>
          <w:szCs w:val="24"/>
          <w:lang w:val="en-US" w:eastAsia="el-GR"/>
        </w:rPr>
        <w:lastRenderedPageBreak/>
        <w:t>cogito</w:t>
      </w:r>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cogitavi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cogitatum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cogitare</w:t>
      </w:r>
      <w:proofErr w:type="spellEnd"/>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US" w:eastAsia="el-GR"/>
        </w:rPr>
        <w:t>conformo</w:t>
      </w:r>
      <w:proofErr w:type="spellEnd"/>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conformavi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conformatum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conformare</w:t>
      </w:r>
      <w:proofErr w:type="spellEnd"/>
    </w:p>
    <w:p w:rsidR="00535490" w:rsidRPr="00535490" w:rsidRDefault="00535490" w:rsidP="00535490">
      <w:pPr>
        <w:shd w:val="clear" w:color="auto" w:fill="FFFFFF"/>
        <w:rPr>
          <w:rFonts w:eastAsia="Times New Roman" w:cstheme="minorHAnsi"/>
          <w:color w:val="333333"/>
          <w:sz w:val="20"/>
          <w:szCs w:val="20"/>
          <w:lang w:val="en-US" w:eastAsia="el-GR"/>
        </w:rPr>
      </w:pPr>
      <w:r w:rsidRPr="00535490">
        <w:rPr>
          <w:rFonts w:eastAsia="Times New Roman" w:cstheme="minorHAnsi"/>
          <w:bCs/>
          <w:color w:val="333333"/>
          <w:sz w:val="24"/>
          <w:szCs w:val="24"/>
          <w:lang w:val="en-US" w:eastAsia="el-GR"/>
        </w:rPr>
        <w:t xml:space="preserve">2H </w:t>
      </w:r>
      <w:r w:rsidRPr="00535490">
        <w:rPr>
          <w:rFonts w:eastAsia="Times New Roman" w:cstheme="minorHAnsi"/>
          <w:bCs/>
          <w:color w:val="333333"/>
          <w:sz w:val="24"/>
          <w:szCs w:val="24"/>
          <w:lang w:eastAsia="el-GR"/>
        </w:rPr>
        <w:t>ΣΥΖΥΓΙΑ</w:t>
      </w:r>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US" w:eastAsia="el-GR"/>
        </w:rPr>
        <w:t>intueor</w:t>
      </w:r>
      <w:proofErr w:type="spellEnd"/>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intuitus</w:t>
      </w:r>
      <w:proofErr w:type="spellEnd"/>
      <w:r w:rsidRPr="00535490">
        <w:rPr>
          <w:rFonts w:eastAsia="Times New Roman" w:cstheme="minorHAnsi"/>
          <w:color w:val="333333"/>
          <w:sz w:val="24"/>
          <w:szCs w:val="24"/>
          <w:lang w:val="en-US" w:eastAsia="el-GR"/>
        </w:rPr>
        <w:t xml:space="preserve"> sum, </w:t>
      </w:r>
      <w:proofErr w:type="spellStart"/>
      <w:r w:rsidRPr="00535490">
        <w:rPr>
          <w:rFonts w:eastAsia="Times New Roman" w:cstheme="minorHAnsi"/>
          <w:color w:val="333333"/>
          <w:sz w:val="24"/>
          <w:szCs w:val="24"/>
          <w:lang w:val="en-US" w:eastAsia="el-GR"/>
        </w:rPr>
        <w:t>intuitum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intueri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eastAsia="el-GR"/>
        </w:rPr>
        <w:t>αποθ</w:t>
      </w:r>
      <w:proofErr w:type="spellEnd"/>
      <w:r w:rsidRPr="00535490">
        <w:rPr>
          <w:rFonts w:eastAsia="Times New Roman" w:cstheme="minorHAnsi"/>
          <w:color w:val="333333"/>
          <w:sz w:val="24"/>
          <w:szCs w:val="24"/>
          <w:lang w:val="en-US" w:eastAsia="el-GR"/>
        </w:rPr>
        <w:t>.</w:t>
      </w:r>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US" w:eastAsia="el-GR"/>
        </w:rPr>
        <w:t>iaceo</w:t>
      </w:r>
      <w:proofErr w:type="spellEnd"/>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iacui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iacitum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iacere</w:t>
      </w:r>
      <w:proofErr w:type="spellEnd"/>
    </w:p>
    <w:p w:rsidR="00535490" w:rsidRPr="00535490" w:rsidRDefault="00535490" w:rsidP="00535490">
      <w:pPr>
        <w:shd w:val="clear" w:color="auto" w:fill="FFFFFF"/>
        <w:rPr>
          <w:rFonts w:eastAsia="Times New Roman" w:cstheme="minorHAnsi"/>
          <w:color w:val="333333"/>
          <w:sz w:val="20"/>
          <w:szCs w:val="20"/>
          <w:lang w:val="en-US" w:eastAsia="el-GR"/>
        </w:rPr>
      </w:pPr>
      <w:r w:rsidRPr="00535490">
        <w:rPr>
          <w:rFonts w:eastAsia="Times New Roman" w:cstheme="minorHAnsi"/>
          <w:bCs/>
          <w:color w:val="333333"/>
          <w:sz w:val="24"/>
          <w:szCs w:val="24"/>
          <w:lang w:val="en-US" w:eastAsia="el-GR"/>
        </w:rPr>
        <w:t xml:space="preserve">3H </w:t>
      </w:r>
      <w:r w:rsidRPr="00535490">
        <w:rPr>
          <w:rFonts w:eastAsia="Times New Roman" w:cstheme="minorHAnsi"/>
          <w:bCs/>
          <w:color w:val="333333"/>
          <w:sz w:val="24"/>
          <w:szCs w:val="24"/>
          <w:lang w:eastAsia="el-GR"/>
        </w:rPr>
        <w:t>ΣΥΖΥΓΙΑ</w:t>
      </w:r>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US" w:eastAsia="el-GR"/>
        </w:rPr>
        <w:t>accedo</w:t>
      </w:r>
      <w:proofErr w:type="spellEnd"/>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accessi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accessum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accedere</w:t>
      </w:r>
      <w:proofErr w:type="spellEnd"/>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US" w:eastAsia="el-GR"/>
        </w:rPr>
        <w:t>relinquo</w:t>
      </w:r>
      <w:proofErr w:type="spellEnd"/>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reliqui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relictum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relinquere</w:t>
      </w:r>
      <w:proofErr w:type="spellEnd"/>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US" w:eastAsia="el-GR"/>
        </w:rPr>
        <w:t>gero</w:t>
      </w:r>
      <w:proofErr w:type="spellEnd"/>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gessi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gestum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gerere</w:t>
      </w:r>
      <w:proofErr w:type="spellEnd"/>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US" w:eastAsia="el-GR"/>
        </w:rPr>
        <w:t>propono</w:t>
      </w:r>
      <w:proofErr w:type="spellEnd"/>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proposui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propositum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proponere</w:t>
      </w:r>
      <w:proofErr w:type="spellEnd"/>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US" w:eastAsia="el-GR"/>
        </w:rPr>
        <w:t>colo</w:t>
      </w:r>
      <w:proofErr w:type="spellEnd"/>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colui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cultum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colere</w:t>
      </w:r>
      <w:proofErr w:type="spellEnd"/>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US" w:eastAsia="el-GR"/>
        </w:rPr>
        <w:t>expeto</w:t>
      </w:r>
      <w:proofErr w:type="spellEnd"/>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expeti</w:t>
      </w:r>
      <w:proofErr w:type="spellEnd"/>
      <w:r w:rsidRPr="00535490">
        <w:rPr>
          <w:rFonts w:eastAsia="Times New Roman" w:cstheme="minorHAnsi"/>
          <w:color w:val="333333"/>
          <w:sz w:val="24"/>
          <w:szCs w:val="24"/>
          <w:lang w:val="en-US" w:eastAsia="el-GR"/>
        </w:rPr>
        <w:t>(v)</w:t>
      </w:r>
      <w:proofErr w:type="spellStart"/>
      <w:r w:rsidRPr="00535490">
        <w:rPr>
          <w:rFonts w:eastAsia="Times New Roman" w:cstheme="minorHAnsi"/>
          <w:color w:val="333333"/>
          <w:sz w:val="24"/>
          <w:szCs w:val="24"/>
          <w:lang w:val="en-US" w:eastAsia="el-GR"/>
        </w:rPr>
        <w:t>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expetitum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expetere</w:t>
      </w:r>
      <w:proofErr w:type="spellEnd"/>
    </w:p>
    <w:p w:rsidR="00535490" w:rsidRPr="00535490" w:rsidRDefault="00535490" w:rsidP="00422CAA">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US" w:eastAsia="el-GR"/>
        </w:rPr>
        <w:t>duco</w:t>
      </w:r>
      <w:proofErr w:type="spellEnd"/>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duxi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ductum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ducere</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eastAsia="el-GR"/>
        </w:rPr>
        <w:t>προστ</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eastAsia="el-GR"/>
        </w:rPr>
        <w:t>ενεστ</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duc</w:t>
      </w:r>
      <w:proofErr w:type="spellEnd"/>
      <w:r w:rsidRPr="00535490">
        <w:rPr>
          <w:rFonts w:eastAsia="Times New Roman" w:cstheme="minorHAnsi"/>
          <w:color w:val="333333"/>
          <w:sz w:val="24"/>
          <w:szCs w:val="24"/>
          <w:lang w:val="en-US" w:eastAsia="el-GR"/>
        </w:rPr>
        <w:t>)</w:t>
      </w:r>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US" w:eastAsia="el-GR"/>
        </w:rPr>
        <w:t>obicio</w:t>
      </w:r>
      <w:proofErr w:type="spellEnd"/>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obieci</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obiectum</w:t>
      </w:r>
      <w:proofErr w:type="spell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obicere</w:t>
      </w:r>
      <w:proofErr w:type="spellEnd"/>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GB" w:eastAsia="el-GR"/>
        </w:rPr>
        <w:t>sapio</w:t>
      </w:r>
      <w:proofErr w:type="spellEnd"/>
      <w:proofErr w:type="gramEnd"/>
      <w:r w:rsidRPr="00535490">
        <w:rPr>
          <w:rFonts w:eastAsia="Times New Roman" w:cstheme="minorHAnsi"/>
          <w:color w:val="333333"/>
          <w:sz w:val="24"/>
          <w:szCs w:val="24"/>
          <w:lang w:val="en-GB" w:eastAsia="el-GR"/>
        </w:rPr>
        <w:t xml:space="preserve">, </w:t>
      </w:r>
      <w:proofErr w:type="spellStart"/>
      <w:r w:rsidRPr="00535490">
        <w:rPr>
          <w:rFonts w:eastAsia="Times New Roman" w:cstheme="minorHAnsi"/>
          <w:color w:val="333333"/>
          <w:sz w:val="24"/>
          <w:szCs w:val="24"/>
          <w:lang w:val="en-GB" w:eastAsia="el-GR"/>
        </w:rPr>
        <w:t>sapi</w:t>
      </w:r>
      <w:proofErr w:type="spellEnd"/>
      <w:r w:rsidRPr="00535490">
        <w:rPr>
          <w:rFonts w:eastAsia="Times New Roman" w:cstheme="minorHAnsi"/>
          <w:color w:val="333333"/>
          <w:sz w:val="24"/>
          <w:szCs w:val="24"/>
          <w:lang w:val="en-GB" w:eastAsia="el-GR"/>
        </w:rPr>
        <w:t>(v)</w:t>
      </w:r>
      <w:proofErr w:type="spellStart"/>
      <w:r w:rsidRPr="00535490">
        <w:rPr>
          <w:rFonts w:eastAsia="Times New Roman" w:cstheme="minorHAnsi"/>
          <w:color w:val="333333"/>
          <w:sz w:val="24"/>
          <w:szCs w:val="24"/>
          <w:lang w:val="en-GB" w:eastAsia="el-GR"/>
        </w:rPr>
        <w:t>i</w:t>
      </w:r>
      <w:proofErr w:type="spellEnd"/>
      <w:r w:rsidRPr="00535490">
        <w:rPr>
          <w:rFonts w:eastAsia="Times New Roman" w:cstheme="minorHAnsi"/>
          <w:color w:val="333333"/>
          <w:sz w:val="24"/>
          <w:szCs w:val="24"/>
          <w:lang w:val="en-GB" w:eastAsia="el-GR"/>
        </w:rPr>
        <w:t xml:space="preserve">, -, </w:t>
      </w:r>
      <w:proofErr w:type="spellStart"/>
      <w:r w:rsidRPr="00535490">
        <w:rPr>
          <w:rFonts w:eastAsia="Times New Roman" w:cstheme="minorHAnsi"/>
          <w:color w:val="333333"/>
          <w:sz w:val="24"/>
          <w:szCs w:val="24"/>
          <w:lang w:val="en-GB" w:eastAsia="el-GR"/>
        </w:rPr>
        <w:t>sapere</w:t>
      </w:r>
      <w:proofErr w:type="spellEnd"/>
    </w:p>
    <w:p w:rsidR="00535490" w:rsidRPr="00535490" w:rsidRDefault="00535490" w:rsidP="00535490">
      <w:pPr>
        <w:shd w:val="clear" w:color="auto" w:fill="FFFFFF"/>
        <w:rPr>
          <w:rFonts w:eastAsia="Times New Roman" w:cstheme="minorHAnsi"/>
          <w:color w:val="333333"/>
          <w:sz w:val="20"/>
          <w:szCs w:val="20"/>
          <w:lang w:val="en-US" w:eastAsia="el-GR"/>
        </w:rPr>
      </w:pPr>
      <w:proofErr w:type="spellStart"/>
      <w:proofErr w:type="gramStart"/>
      <w:r w:rsidRPr="00535490">
        <w:rPr>
          <w:rFonts w:eastAsia="Times New Roman" w:cstheme="minorHAnsi"/>
          <w:color w:val="333333"/>
          <w:sz w:val="24"/>
          <w:szCs w:val="24"/>
          <w:lang w:val="en-GB" w:eastAsia="el-GR"/>
        </w:rPr>
        <w:t>excello</w:t>
      </w:r>
      <w:proofErr w:type="spellEnd"/>
      <w:proofErr w:type="gramEnd"/>
      <w:r w:rsidRPr="00535490">
        <w:rPr>
          <w:rFonts w:eastAsia="Times New Roman" w:cstheme="minorHAnsi"/>
          <w:color w:val="333333"/>
          <w:sz w:val="24"/>
          <w:szCs w:val="24"/>
          <w:lang w:val="en-GB" w:eastAsia="el-GR"/>
        </w:rPr>
        <w:t xml:space="preserve">, -, -, </w:t>
      </w:r>
      <w:proofErr w:type="spellStart"/>
      <w:r w:rsidRPr="00535490">
        <w:rPr>
          <w:rFonts w:eastAsia="Times New Roman" w:cstheme="minorHAnsi"/>
          <w:color w:val="333333"/>
          <w:sz w:val="24"/>
          <w:szCs w:val="24"/>
          <w:lang w:val="en-GB" w:eastAsia="el-GR"/>
        </w:rPr>
        <w:t>excellere</w:t>
      </w:r>
      <w:proofErr w:type="spellEnd"/>
      <w:r w:rsidRPr="00535490">
        <w:rPr>
          <w:rFonts w:eastAsia="Times New Roman" w:cstheme="minorHAnsi"/>
          <w:color w:val="333333"/>
          <w:sz w:val="24"/>
          <w:szCs w:val="24"/>
          <w:lang w:val="en-GB" w:eastAsia="el-GR"/>
        </w:rPr>
        <w:t xml:space="preserve"> (</w:t>
      </w:r>
      <w:r w:rsidRPr="00535490">
        <w:rPr>
          <w:rFonts w:eastAsia="Times New Roman" w:cstheme="minorHAnsi"/>
          <w:color w:val="333333"/>
          <w:sz w:val="24"/>
          <w:szCs w:val="24"/>
          <w:lang w:eastAsia="el-GR"/>
        </w:rPr>
        <w:t>μετοχή</w:t>
      </w:r>
      <w:r w:rsidRPr="00535490">
        <w:rPr>
          <w:rFonts w:eastAsia="Times New Roman" w:cstheme="minorHAnsi"/>
          <w:color w:val="333333"/>
          <w:sz w:val="24"/>
          <w:szCs w:val="24"/>
          <w:lang w:val="en-US" w:eastAsia="el-GR"/>
        </w:rPr>
        <w:t> </w:t>
      </w:r>
      <w:proofErr w:type="spellStart"/>
      <w:r w:rsidRPr="00535490">
        <w:rPr>
          <w:rFonts w:eastAsia="Times New Roman" w:cstheme="minorHAnsi"/>
          <w:color w:val="333333"/>
          <w:sz w:val="24"/>
          <w:szCs w:val="24"/>
          <w:lang w:eastAsia="el-GR"/>
        </w:rPr>
        <w:t>παθ</w:t>
      </w:r>
      <w:proofErr w:type="spellEnd"/>
      <w:r w:rsidRPr="00535490">
        <w:rPr>
          <w:rFonts w:eastAsia="Times New Roman" w:cstheme="minorHAnsi"/>
          <w:color w:val="333333"/>
          <w:sz w:val="24"/>
          <w:szCs w:val="24"/>
          <w:lang w:val="en-GB" w:eastAsia="el-GR"/>
        </w:rPr>
        <w:t>. </w:t>
      </w:r>
      <w:proofErr w:type="spellStart"/>
      <w:r w:rsidRPr="00535490">
        <w:rPr>
          <w:rFonts w:eastAsia="Times New Roman" w:cstheme="minorHAnsi"/>
          <w:color w:val="333333"/>
          <w:sz w:val="24"/>
          <w:szCs w:val="24"/>
          <w:lang w:eastAsia="el-GR"/>
        </w:rPr>
        <w:t>παρακ</w:t>
      </w:r>
      <w:proofErr w:type="spellEnd"/>
      <w:r w:rsidRPr="00535490">
        <w:rPr>
          <w:rFonts w:eastAsia="Times New Roman" w:cstheme="minorHAnsi"/>
          <w:color w:val="333333"/>
          <w:sz w:val="24"/>
          <w:szCs w:val="24"/>
          <w:lang w:val="en-GB" w:eastAsia="el-GR"/>
        </w:rPr>
        <w:t xml:space="preserve">. </w:t>
      </w:r>
      <w:proofErr w:type="spellStart"/>
      <w:r w:rsidRPr="00535490">
        <w:rPr>
          <w:rFonts w:eastAsia="Times New Roman" w:cstheme="minorHAnsi"/>
          <w:color w:val="333333"/>
          <w:sz w:val="24"/>
          <w:szCs w:val="24"/>
          <w:lang w:val="en-GB" w:eastAsia="el-GR"/>
        </w:rPr>
        <w:t>excelsus</w:t>
      </w:r>
      <w:proofErr w:type="spellEnd"/>
      <w:r w:rsidRPr="00535490">
        <w:rPr>
          <w:rFonts w:eastAsia="Times New Roman" w:cstheme="minorHAnsi"/>
          <w:color w:val="333333"/>
          <w:sz w:val="24"/>
          <w:szCs w:val="24"/>
          <w:lang w:val="en-GB" w:eastAsia="el-GR"/>
        </w:rPr>
        <w:t xml:space="preserve"> -a -um)</w:t>
      </w:r>
    </w:p>
    <w:p w:rsidR="00535490" w:rsidRPr="00535490" w:rsidRDefault="00535490" w:rsidP="00535490">
      <w:pPr>
        <w:shd w:val="clear" w:color="auto" w:fill="FFFFFF"/>
        <w:rPr>
          <w:rFonts w:eastAsia="Times New Roman" w:cstheme="minorHAnsi"/>
          <w:color w:val="333333"/>
          <w:sz w:val="20"/>
          <w:szCs w:val="20"/>
          <w:lang w:val="en-US" w:eastAsia="el-GR"/>
        </w:rPr>
      </w:pPr>
      <w:proofErr w:type="gramStart"/>
      <w:r w:rsidRPr="00535490">
        <w:rPr>
          <w:rFonts w:eastAsia="Times New Roman" w:cstheme="minorHAnsi"/>
          <w:color w:val="333333"/>
          <w:sz w:val="24"/>
          <w:szCs w:val="24"/>
          <w:lang w:val="en-US" w:eastAsia="el-GR"/>
        </w:rPr>
        <w:t>possum</w:t>
      </w:r>
      <w:proofErr w:type="gramEnd"/>
      <w:r w:rsidRPr="00535490">
        <w:rPr>
          <w:rFonts w:eastAsia="Times New Roman" w:cstheme="minorHAnsi"/>
          <w:color w:val="333333"/>
          <w:sz w:val="24"/>
          <w:szCs w:val="24"/>
          <w:lang w:val="en-US" w:eastAsia="el-GR"/>
        </w:rPr>
        <w:t xml:space="preserve">, </w:t>
      </w:r>
      <w:proofErr w:type="spellStart"/>
      <w:r w:rsidRPr="00535490">
        <w:rPr>
          <w:rFonts w:eastAsia="Times New Roman" w:cstheme="minorHAnsi"/>
          <w:color w:val="333333"/>
          <w:sz w:val="24"/>
          <w:szCs w:val="24"/>
          <w:lang w:val="en-US" w:eastAsia="el-GR"/>
        </w:rPr>
        <w:t>potui</w:t>
      </w:r>
      <w:proofErr w:type="spellEnd"/>
      <w:r w:rsidRPr="00535490">
        <w:rPr>
          <w:rFonts w:eastAsia="Times New Roman" w:cstheme="minorHAnsi"/>
          <w:color w:val="333333"/>
          <w:sz w:val="24"/>
          <w:szCs w:val="24"/>
          <w:lang w:val="en-US" w:eastAsia="el-GR"/>
        </w:rPr>
        <w:t>, -, posse  </w:t>
      </w:r>
    </w:p>
    <w:p w:rsidR="00535490" w:rsidRPr="00535490" w:rsidRDefault="00535490" w:rsidP="00535490">
      <w:pPr>
        <w:shd w:val="clear" w:color="auto" w:fill="FFFFFF"/>
        <w:rPr>
          <w:rFonts w:eastAsia="Times New Roman" w:cstheme="minorHAnsi"/>
          <w:color w:val="333333"/>
          <w:sz w:val="20"/>
          <w:szCs w:val="20"/>
          <w:lang w:val="en-US" w:eastAsia="el-GR"/>
        </w:rPr>
      </w:pPr>
      <w:r w:rsidRPr="00535490">
        <w:rPr>
          <w:rFonts w:eastAsia="Times New Roman" w:cstheme="minorHAnsi"/>
          <w:color w:val="333333"/>
          <w:sz w:val="24"/>
          <w:szCs w:val="24"/>
          <w:lang w:eastAsia="el-GR"/>
        </w:rPr>
        <w:t>ΒΟΗΘΗΤΙΚΟ</w:t>
      </w:r>
      <w:r w:rsidRPr="00535490">
        <w:rPr>
          <w:rFonts w:eastAsia="Times New Roman" w:cstheme="minorHAnsi"/>
          <w:color w:val="333333"/>
          <w:sz w:val="24"/>
          <w:szCs w:val="24"/>
          <w:lang w:val="en-US" w:eastAsia="el-GR"/>
        </w:rPr>
        <w:t xml:space="preserve"> </w:t>
      </w:r>
      <w:r w:rsidRPr="00535490">
        <w:rPr>
          <w:rFonts w:eastAsia="Times New Roman" w:cstheme="minorHAnsi"/>
          <w:color w:val="333333"/>
          <w:sz w:val="24"/>
          <w:szCs w:val="24"/>
          <w:lang w:eastAsia="el-GR"/>
        </w:rPr>
        <w:t>ΡΗΜΑ</w:t>
      </w:r>
      <w:r w:rsidRPr="00535490">
        <w:rPr>
          <w:rFonts w:eastAsia="Times New Roman" w:cstheme="minorHAnsi"/>
          <w:color w:val="333333"/>
          <w:sz w:val="24"/>
          <w:szCs w:val="24"/>
          <w:lang w:val="en-US" w:eastAsia="el-GR"/>
        </w:rPr>
        <w:t xml:space="preserve"> sum, </w:t>
      </w:r>
      <w:proofErr w:type="spellStart"/>
      <w:r w:rsidRPr="00535490">
        <w:rPr>
          <w:rFonts w:eastAsia="Times New Roman" w:cstheme="minorHAnsi"/>
          <w:color w:val="333333"/>
          <w:sz w:val="24"/>
          <w:szCs w:val="24"/>
          <w:lang w:val="en-US" w:eastAsia="el-GR"/>
        </w:rPr>
        <w:t>fui</w:t>
      </w:r>
      <w:proofErr w:type="spellEnd"/>
      <w:r w:rsidRPr="00535490">
        <w:rPr>
          <w:rFonts w:eastAsia="Times New Roman" w:cstheme="minorHAnsi"/>
          <w:color w:val="333333"/>
          <w:sz w:val="24"/>
          <w:szCs w:val="24"/>
          <w:lang w:val="en-US" w:eastAsia="el-GR"/>
        </w:rPr>
        <w:t xml:space="preserve">, -, </w:t>
      </w:r>
      <w:proofErr w:type="spellStart"/>
      <w:r w:rsidRPr="00535490">
        <w:rPr>
          <w:rFonts w:eastAsia="Times New Roman" w:cstheme="minorHAnsi"/>
          <w:color w:val="333333"/>
          <w:sz w:val="24"/>
          <w:szCs w:val="24"/>
          <w:lang w:val="en-US" w:eastAsia="el-GR"/>
        </w:rPr>
        <w:t>esse</w:t>
      </w:r>
      <w:proofErr w:type="spellEnd"/>
    </w:p>
    <w:p w:rsidR="00851942" w:rsidRPr="00422CAA" w:rsidRDefault="00D3581F"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 xml:space="preserve"> </w:t>
      </w:r>
    </w:p>
    <w:p w:rsidR="00D3581F" w:rsidRPr="00422CAA" w:rsidRDefault="00D3581F"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Ετυμολογικά</w:t>
      </w:r>
    </w:p>
    <w:p w:rsidR="00DD6B09" w:rsidRPr="00422CAA" w:rsidRDefault="00DD6B09"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 xml:space="preserve"> 1. </w:t>
      </w:r>
      <w:proofErr w:type="gramStart"/>
      <w:r w:rsidR="00422CAA">
        <w:rPr>
          <w:rFonts w:eastAsia="Times New Roman" w:cstheme="minorHAnsi"/>
          <w:color w:val="333333"/>
          <w:sz w:val="24"/>
          <w:szCs w:val="24"/>
          <w:lang w:val="en-US" w:eastAsia="el-GR"/>
        </w:rPr>
        <w:t>sapiens</w:t>
      </w:r>
      <w:proofErr w:type="gramEnd"/>
      <w:r w:rsidR="00422CAA">
        <w:rPr>
          <w:rFonts w:eastAsia="Times New Roman" w:cstheme="minorHAnsi"/>
          <w:color w:val="333333"/>
          <w:sz w:val="24"/>
          <w:szCs w:val="24"/>
          <w:lang w:val="en-US" w:eastAsia="el-GR"/>
        </w:rPr>
        <w:t xml:space="preserve">: </w:t>
      </w:r>
      <w:r w:rsidRPr="00422CAA">
        <w:rPr>
          <w:rFonts w:eastAsia="Times New Roman" w:cstheme="minorHAnsi"/>
          <w:color w:val="333333"/>
          <w:sz w:val="24"/>
          <w:szCs w:val="24"/>
          <w:lang w:val="en-US" w:eastAsia="el-GR"/>
        </w:rPr>
        <w:t xml:space="preserve">&gt; </w:t>
      </w:r>
      <w:proofErr w:type="spellStart"/>
      <w:r w:rsidRPr="00422CAA">
        <w:rPr>
          <w:rFonts w:eastAsia="Times New Roman" w:cstheme="minorHAnsi"/>
          <w:color w:val="333333"/>
          <w:sz w:val="24"/>
          <w:szCs w:val="24"/>
          <w:lang w:val="en-US" w:eastAsia="el-GR"/>
        </w:rPr>
        <w:t>sapientia</w:t>
      </w:r>
      <w:proofErr w:type="spellEnd"/>
      <w:r w:rsidRPr="00422CAA">
        <w:rPr>
          <w:rFonts w:eastAsia="Times New Roman" w:cstheme="minorHAnsi"/>
          <w:color w:val="333333"/>
          <w:sz w:val="24"/>
          <w:szCs w:val="24"/>
          <w:lang w:val="en-US" w:eastAsia="el-GR"/>
        </w:rPr>
        <w:t xml:space="preserve"> </w:t>
      </w:r>
    </w:p>
    <w:p w:rsidR="00DD6B09" w:rsidRPr="00422CAA" w:rsidRDefault="00DD6B09"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 xml:space="preserve">2. </w:t>
      </w:r>
      <w:proofErr w:type="spellStart"/>
      <w:proofErr w:type="gramStart"/>
      <w:r w:rsidR="00422CAA">
        <w:rPr>
          <w:rFonts w:eastAsia="Times New Roman" w:cstheme="minorHAnsi"/>
          <w:color w:val="333333"/>
          <w:sz w:val="24"/>
          <w:szCs w:val="24"/>
          <w:lang w:val="en-US" w:eastAsia="el-GR"/>
        </w:rPr>
        <w:t>vetustas</w:t>
      </w:r>
      <w:proofErr w:type="spellEnd"/>
      <w:proofErr w:type="gramEnd"/>
      <w:r w:rsidR="00422CAA">
        <w:rPr>
          <w:rFonts w:eastAsia="Times New Roman" w:cstheme="minorHAnsi"/>
          <w:color w:val="333333"/>
          <w:sz w:val="24"/>
          <w:szCs w:val="24"/>
          <w:lang w:val="en-US" w:eastAsia="el-GR"/>
        </w:rPr>
        <w:t xml:space="preserve">: </w:t>
      </w:r>
      <w:proofErr w:type="spellStart"/>
      <w:r w:rsidRPr="00422CAA">
        <w:rPr>
          <w:rFonts w:eastAsia="Times New Roman" w:cstheme="minorHAnsi"/>
          <w:color w:val="333333"/>
          <w:sz w:val="24"/>
          <w:szCs w:val="24"/>
          <w:lang w:val="en-US" w:eastAsia="el-GR"/>
        </w:rPr>
        <w:t>vetus-eris</w:t>
      </w:r>
      <w:proofErr w:type="spellEnd"/>
      <w:r w:rsidRPr="00422CAA">
        <w:rPr>
          <w:rFonts w:eastAsia="Times New Roman" w:cstheme="minorHAnsi"/>
          <w:color w:val="333333"/>
          <w:sz w:val="24"/>
          <w:szCs w:val="24"/>
          <w:lang w:val="en-US" w:eastAsia="el-GR"/>
        </w:rPr>
        <w:t xml:space="preserve"> = πα</w:t>
      </w:r>
      <w:proofErr w:type="spellStart"/>
      <w:r w:rsidRPr="00422CAA">
        <w:rPr>
          <w:rFonts w:eastAsia="Times New Roman" w:cstheme="minorHAnsi"/>
          <w:color w:val="333333"/>
          <w:sz w:val="24"/>
          <w:szCs w:val="24"/>
          <w:lang w:val="en-US" w:eastAsia="el-GR"/>
        </w:rPr>
        <w:t>λιός</w:t>
      </w:r>
      <w:proofErr w:type="spellEnd"/>
      <w:r w:rsidRPr="00422CAA">
        <w:rPr>
          <w:rFonts w:eastAsia="Times New Roman" w:cstheme="minorHAnsi"/>
          <w:color w:val="333333"/>
          <w:sz w:val="24"/>
          <w:szCs w:val="24"/>
          <w:lang w:val="en-US" w:eastAsia="el-GR"/>
        </w:rPr>
        <w:t xml:space="preserve">· πρβ. </w:t>
      </w:r>
      <w:proofErr w:type="spellStart"/>
      <w:proofErr w:type="gramStart"/>
      <w:r w:rsidRPr="00422CAA">
        <w:rPr>
          <w:rFonts w:eastAsia="Times New Roman" w:cstheme="minorHAnsi"/>
          <w:color w:val="333333"/>
          <w:sz w:val="24"/>
          <w:szCs w:val="24"/>
          <w:lang w:val="en-US" w:eastAsia="el-GR"/>
        </w:rPr>
        <w:t>veterānus</w:t>
      </w:r>
      <w:proofErr w:type="spellEnd"/>
      <w:proofErr w:type="gramEnd"/>
      <w:r w:rsidRPr="00422CAA">
        <w:rPr>
          <w:rFonts w:eastAsia="Times New Roman" w:cstheme="minorHAnsi"/>
          <w:color w:val="333333"/>
          <w:sz w:val="24"/>
          <w:szCs w:val="24"/>
          <w:lang w:val="en-US" w:eastAsia="el-GR"/>
        </w:rPr>
        <w:t xml:space="preserve"> ≥ β</w:t>
      </w:r>
      <w:proofErr w:type="spellStart"/>
      <w:r w:rsidRPr="00422CAA">
        <w:rPr>
          <w:rFonts w:eastAsia="Times New Roman" w:cstheme="minorHAnsi"/>
          <w:color w:val="333333"/>
          <w:sz w:val="24"/>
          <w:szCs w:val="24"/>
          <w:lang w:val="en-US" w:eastAsia="el-GR"/>
        </w:rPr>
        <w:t>ετεράνος</w:t>
      </w:r>
      <w:proofErr w:type="spellEnd"/>
    </w:p>
    <w:p w:rsidR="00DD6B09" w:rsidRPr="00422CAA" w:rsidRDefault="00DD6B09"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 xml:space="preserve"> 3. </w:t>
      </w:r>
      <w:proofErr w:type="gramStart"/>
      <w:r w:rsidR="00422CAA">
        <w:rPr>
          <w:rFonts w:eastAsia="Times New Roman" w:cstheme="minorHAnsi"/>
          <w:color w:val="333333"/>
          <w:sz w:val="24"/>
          <w:szCs w:val="24"/>
          <w:lang w:val="en-US" w:eastAsia="el-GR"/>
        </w:rPr>
        <w:t>lumen</w:t>
      </w:r>
      <w:proofErr w:type="gramEnd"/>
      <w:r w:rsidR="00422CAA">
        <w:rPr>
          <w:rFonts w:eastAsia="Times New Roman" w:cstheme="minorHAnsi"/>
          <w:color w:val="333333"/>
          <w:sz w:val="24"/>
          <w:szCs w:val="24"/>
          <w:lang w:val="en-US" w:eastAsia="el-GR"/>
        </w:rPr>
        <w:t xml:space="preserve">: </w:t>
      </w:r>
      <w:proofErr w:type="spellStart"/>
      <w:r w:rsidRPr="00422CAA">
        <w:rPr>
          <w:rFonts w:eastAsia="Times New Roman" w:cstheme="minorHAnsi"/>
          <w:color w:val="333333"/>
          <w:sz w:val="24"/>
          <w:szCs w:val="24"/>
          <w:lang w:val="en-US" w:eastAsia="el-GR"/>
        </w:rPr>
        <w:t>luna</w:t>
      </w:r>
      <w:proofErr w:type="spellEnd"/>
      <w:r w:rsidRPr="00422CAA">
        <w:rPr>
          <w:rFonts w:eastAsia="Times New Roman" w:cstheme="minorHAnsi"/>
          <w:color w:val="333333"/>
          <w:sz w:val="24"/>
          <w:szCs w:val="24"/>
          <w:lang w:val="en-US" w:eastAsia="el-GR"/>
        </w:rPr>
        <w:t xml:space="preserve">, </w:t>
      </w:r>
      <w:proofErr w:type="spellStart"/>
      <w:r w:rsidRPr="00422CAA">
        <w:rPr>
          <w:rFonts w:eastAsia="Times New Roman" w:cstheme="minorHAnsi"/>
          <w:color w:val="333333"/>
          <w:sz w:val="24"/>
          <w:szCs w:val="24"/>
          <w:lang w:val="en-US" w:eastAsia="el-GR"/>
        </w:rPr>
        <w:t>il-lustris</w:t>
      </w:r>
      <w:proofErr w:type="spellEnd"/>
      <w:r w:rsidRPr="00422CAA">
        <w:rPr>
          <w:rFonts w:eastAsia="Times New Roman" w:cstheme="minorHAnsi"/>
          <w:color w:val="333333"/>
          <w:sz w:val="24"/>
          <w:szCs w:val="24"/>
          <w:lang w:val="en-US" w:eastAsia="el-GR"/>
        </w:rPr>
        <w:t xml:space="preserve"> </w:t>
      </w:r>
    </w:p>
    <w:p w:rsidR="00DD6B09" w:rsidRPr="00422CAA" w:rsidRDefault="00DD6B09"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 xml:space="preserve">4. </w:t>
      </w:r>
      <w:proofErr w:type="spellStart"/>
      <w:proofErr w:type="gramStart"/>
      <w:r w:rsidR="00422CAA">
        <w:rPr>
          <w:rFonts w:eastAsia="Times New Roman" w:cstheme="minorHAnsi"/>
          <w:color w:val="333333"/>
          <w:sz w:val="24"/>
          <w:szCs w:val="24"/>
          <w:lang w:val="en-US" w:eastAsia="el-GR"/>
        </w:rPr>
        <w:t>intueor</w:t>
      </w:r>
      <w:proofErr w:type="spellEnd"/>
      <w:proofErr w:type="gramEnd"/>
      <w:r w:rsidR="00422CAA">
        <w:rPr>
          <w:rFonts w:eastAsia="Times New Roman" w:cstheme="minorHAnsi"/>
          <w:color w:val="333333"/>
          <w:sz w:val="24"/>
          <w:szCs w:val="24"/>
          <w:lang w:val="en-US" w:eastAsia="el-GR"/>
        </w:rPr>
        <w:t xml:space="preserve">: </w:t>
      </w:r>
      <w:r w:rsidRPr="00422CAA">
        <w:rPr>
          <w:rFonts w:eastAsia="Times New Roman" w:cstheme="minorHAnsi"/>
          <w:color w:val="333333"/>
          <w:sz w:val="24"/>
          <w:szCs w:val="24"/>
          <w:lang w:val="en-US" w:eastAsia="el-GR"/>
        </w:rPr>
        <w:t>&gt; tutor</w:t>
      </w:r>
    </w:p>
    <w:p w:rsidR="00DD6B09" w:rsidRPr="00422CAA" w:rsidRDefault="00DD6B09"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 xml:space="preserve"> 5. </w:t>
      </w:r>
      <w:proofErr w:type="spellStart"/>
      <w:proofErr w:type="gramStart"/>
      <w:r w:rsidR="00422CAA">
        <w:rPr>
          <w:rFonts w:eastAsia="Times New Roman" w:cstheme="minorHAnsi"/>
          <w:color w:val="333333"/>
          <w:sz w:val="24"/>
          <w:szCs w:val="24"/>
          <w:lang w:val="en-US" w:eastAsia="el-GR"/>
        </w:rPr>
        <w:t>scriptor</w:t>
      </w:r>
      <w:proofErr w:type="spellEnd"/>
      <w:proofErr w:type="gramEnd"/>
      <w:r w:rsidR="00422CAA">
        <w:rPr>
          <w:rFonts w:eastAsia="Times New Roman" w:cstheme="minorHAnsi"/>
          <w:color w:val="333333"/>
          <w:sz w:val="24"/>
          <w:szCs w:val="24"/>
          <w:lang w:val="en-US" w:eastAsia="el-GR"/>
        </w:rPr>
        <w:t xml:space="preserve">: </w:t>
      </w:r>
      <w:r w:rsidRPr="00422CAA">
        <w:rPr>
          <w:rFonts w:eastAsia="Times New Roman" w:cstheme="minorHAnsi"/>
          <w:color w:val="333333"/>
          <w:sz w:val="24"/>
          <w:szCs w:val="24"/>
          <w:lang w:val="en-US" w:eastAsia="el-GR"/>
        </w:rPr>
        <w:t xml:space="preserve">&lt; </w:t>
      </w:r>
      <w:proofErr w:type="spellStart"/>
      <w:r w:rsidRPr="00422CAA">
        <w:rPr>
          <w:rFonts w:eastAsia="Times New Roman" w:cstheme="minorHAnsi"/>
          <w:color w:val="333333"/>
          <w:sz w:val="24"/>
          <w:szCs w:val="24"/>
          <w:lang w:val="en-US" w:eastAsia="el-GR"/>
        </w:rPr>
        <w:t>scribo</w:t>
      </w:r>
      <w:proofErr w:type="spellEnd"/>
      <w:r w:rsidRPr="00422CAA">
        <w:rPr>
          <w:rFonts w:eastAsia="Times New Roman" w:cstheme="minorHAnsi"/>
          <w:color w:val="333333"/>
          <w:sz w:val="24"/>
          <w:szCs w:val="24"/>
          <w:lang w:val="en-US" w:eastAsia="el-GR"/>
        </w:rPr>
        <w:t xml:space="preserve"> </w:t>
      </w:r>
    </w:p>
    <w:p w:rsidR="00DD6B09" w:rsidRPr="00422CAA" w:rsidRDefault="00DD6B09"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6. </w:t>
      </w:r>
      <w:proofErr w:type="spellStart"/>
      <w:proofErr w:type="gramStart"/>
      <w:r w:rsidR="00422CAA">
        <w:rPr>
          <w:rFonts w:eastAsia="Times New Roman" w:cstheme="minorHAnsi"/>
          <w:color w:val="333333"/>
          <w:sz w:val="24"/>
          <w:szCs w:val="24"/>
          <w:lang w:val="en-US" w:eastAsia="el-GR"/>
        </w:rPr>
        <w:t>relinquo</w:t>
      </w:r>
      <w:proofErr w:type="spellEnd"/>
      <w:proofErr w:type="gramEnd"/>
      <w:r w:rsidR="00422CAA">
        <w:rPr>
          <w:rFonts w:eastAsia="Times New Roman" w:cstheme="minorHAnsi"/>
          <w:color w:val="333333"/>
          <w:sz w:val="24"/>
          <w:szCs w:val="24"/>
          <w:lang w:val="en-US" w:eastAsia="el-GR"/>
        </w:rPr>
        <w:t xml:space="preserve">: </w:t>
      </w:r>
      <w:proofErr w:type="spellStart"/>
      <w:r w:rsidRPr="00422CAA">
        <w:rPr>
          <w:rFonts w:eastAsia="Times New Roman" w:cstheme="minorHAnsi"/>
          <w:color w:val="333333"/>
          <w:sz w:val="24"/>
          <w:szCs w:val="24"/>
          <w:lang w:val="en-US" w:eastAsia="el-GR"/>
        </w:rPr>
        <w:t>λεί</w:t>
      </w:r>
      <w:proofErr w:type="spellEnd"/>
      <w:r w:rsidRPr="00422CAA">
        <w:rPr>
          <w:rFonts w:eastAsia="Times New Roman" w:cstheme="minorHAnsi"/>
          <w:color w:val="333333"/>
          <w:sz w:val="24"/>
          <w:szCs w:val="24"/>
          <w:lang w:val="en-US" w:eastAsia="el-GR"/>
        </w:rPr>
        <w:t>π-ω, ἔ-</w:t>
      </w:r>
      <w:proofErr w:type="spellStart"/>
      <w:r w:rsidRPr="00422CAA">
        <w:rPr>
          <w:rFonts w:eastAsia="Times New Roman" w:cstheme="minorHAnsi"/>
          <w:color w:val="333333"/>
          <w:sz w:val="24"/>
          <w:szCs w:val="24"/>
          <w:lang w:val="en-US" w:eastAsia="el-GR"/>
        </w:rPr>
        <w:t>λι</w:t>
      </w:r>
      <w:proofErr w:type="spellEnd"/>
      <w:r w:rsidRPr="00422CAA">
        <w:rPr>
          <w:rFonts w:eastAsia="Times New Roman" w:cstheme="minorHAnsi"/>
          <w:color w:val="333333"/>
          <w:sz w:val="24"/>
          <w:szCs w:val="24"/>
          <w:lang w:val="en-US" w:eastAsia="el-GR"/>
        </w:rPr>
        <w:t>πον </w:t>
      </w:r>
    </w:p>
    <w:p w:rsidR="00DD6B09" w:rsidRPr="00422CAA" w:rsidRDefault="00DD6B09"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 xml:space="preserve">7. </w:t>
      </w:r>
      <w:proofErr w:type="spellStart"/>
      <w:proofErr w:type="gramStart"/>
      <w:r w:rsidR="00422CAA">
        <w:rPr>
          <w:rFonts w:eastAsia="Times New Roman" w:cstheme="minorHAnsi"/>
          <w:color w:val="333333"/>
          <w:sz w:val="24"/>
          <w:szCs w:val="24"/>
          <w:lang w:val="en-US" w:eastAsia="el-GR"/>
        </w:rPr>
        <w:t>administro</w:t>
      </w:r>
      <w:proofErr w:type="spellEnd"/>
      <w:proofErr w:type="gramEnd"/>
      <w:r w:rsidR="00422CAA">
        <w:rPr>
          <w:rFonts w:eastAsia="Times New Roman" w:cstheme="minorHAnsi"/>
          <w:color w:val="333333"/>
          <w:sz w:val="24"/>
          <w:szCs w:val="24"/>
          <w:lang w:val="en-US" w:eastAsia="el-GR"/>
        </w:rPr>
        <w:t xml:space="preserve">: </w:t>
      </w:r>
      <w:r w:rsidRPr="00422CAA">
        <w:rPr>
          <w:rFonts w:eastAsia="Times New Roman" w:cstheme="minorHAnsi"/>
          <w:color w:val="333333"/>
          <w:sz w:val="24"/>
          <w:szCs w:val="24"/>
          <w:lang w:val="en-US" w:eastAsia="el-GR"/>
        </w:rPr>
        <w:t xml:space="preserve">minister </w:t>
      </w:r>
    </w:p>
    <w:p w:rsidR="00DD6B09" w:rsidRPr="00422CAA" w:rsidRDefault="00DD6B09"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 xml:space="preserve">8. </w:t>
      </w:r>
      <w:proofErr w:type="gramStart"/>
      <w:r w:rsidR="00422CAA">
        <w:rPr>
          <w:rFonts w:eastAsia="Times New Roman" w:cstheme="minorHAnsi"/>
          <w:color w:val="333333"/>
          <w:sz w:val="24"/>
          <w:szCs w:val="24"/>
          <w:lang w:val="en-US" w:eastAsia="el-GR"/>
        </w:rPr>
        <w:t>semper</w:t>
      </w:r>
      <w:proofErr w:type="gramEnd"/>
      <w:r w:rsidR="00422CAA">
        <w:rPr>
          <w:rFonts w:eastAsia="Times New Roman" w:cstheme="minorHAnsi"/>
          <w:color w:val="333333"/>
          <w:sz w:val="24"/>
          <w:szCs w:val="24"/>
          <w:lang w:val="en-US" w:eastAsia="el-GR"/>
        </w:rPr>
        <w:t xml:space="preserve">: </w:t>
      </w:r>
      <w:r w:rsidRPr="00422CAA">
        <w:rPr>
          <w:rFonts w:eastAsia="Times New Roman" w:cstheme="minorHAnsi"/>
          <w:color w:val="333333"/>
          <w:sz w:val="24"/>
          <w:szCs w:val="24"/>
          <w:lang w:val="en-US" w:eastAsia="el-GR"/>
        </w:rPr>
        <w:t xml:space="preserve">&gt; </w:t>
      </w:r>
      <w:proofErr w:type="spellStart"/>
      <w:r w:rsidRPr="00422CAA">
        <w:rPr>
          <w:rFonts w:eastAsia="Times New Roman" w:cstheme="minorHAnsi"/>
          <w:color w:val="333333"/>
          <w:sz w:val="24"/>
          <w:szCs w:val="24"/>
          <w:lang w:val="en-US" w:eastAsia="el-GR"/>
        </w:rPr>
        <w:t>sempiternus</w:t>
      </w:r>
      <w:proofErr w:type="spellEnd"/>
    </w:p>
    <w:p w:rsidR="00DD6B09" w:rsidRPr="00422CAA" w:rsidRDefault="00DD6B09"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 xml:space="preserve"> </w:t>
      </w:r>
      <w:proofErr w:type="gramStart"/>
      <w:r w:rsidRPr="00422CAA">
        <w:rPr>
          <w:rFonts w:eastAsia="Times New Roman" w:cstheme="minorHAnsi"/>
          <w:color w:val="333333"/>
          <w:sz w:val="24"/>
          <w:szCs w:val="24"/>
          <w:lang w:val="en-US" w:eastAsia="el-GR"/>
        </w:rPr>
        <w:t>9.</w:t>
      </w:r>
      <w:r w:rsidR="00422CAA">
        <w:rPr>
          <w:rFonts w:eastAsia="Times New Roman" w:cstheme="minorHAnsi"/>
          <w:color w:val="333333"/>
          <w:sz w:val="24"/>
          <w:szCs w:val="24"/>
          <w:lang w:val="en-US" w:eastAsia="el-GR"/>
        </w:rPr>
        <w:t>colo</w:t>
      </w:r>
      <w:proofErr w:type="gramEnd"/>
      <w:r w:rsidR="00422CAA">
        <w:rPr>
          <w:rFonts w:eastAsia="Times New Roman" w:cstheme="minorHAnsi"/>
          <w:color w:val="333333"/>
          <w:sz w:val="24"/>
          <w:szCs w:val="24"/>
          <w:lang w:val="en-US" w:eastAsia="el-GR"/>
        </w:rPr>
        <w:t xml:space="preserve">, </w:t>
      </w:r>
      <w:proofErr w:type="spellStart"/>
      <w:r w:rsidR="00422CAA">
        <w:rPr>
          <w:rFonts w:eastAsia="Times New Roman" w:cstheme="minorHAnsi"/>
          <w:color w:val="333333"/>
          <w:sz w:val="24"/>
          <w:szCs w:val="24"/>
          <w:lang w:val="en-US" w:eastAsia="el-GR"/>
        </w:rPr>
        <w:t>colui</w:t>
      </w:r>
      <w:proofErr w:type="spellEnd"/>
      <w:r w:rsidR="00422CAA">
        <w:rPr>
          <w:rFonts w:eastAsia="Times New Roman" w:cstheme="minorHAnsi"/>
          <w:color w:val="333333"/>
          <w:sz w:val="24"/>
          <w:szCs w:val="24"/>
          <w:lang w:val="en-US" w:eastAsia="el-GR"/>
        </w:rPr>
        <w:t xml:space="preserve">, </w:t>
      </w:r>
      <w:proofErr w:type="spellStart"/>
      <w:r w:rsidR="00422CAA">
        <w:rPr>
          <w:rFonts w:eastAsia="Times New Roman" w:cstheme="minorHAnsi"/>
          <w:color w:val="333333"/>
          <w:sz w:val="24"/>
          <w:szCs w:val="24"/>
          <w:lang w:val="en-US" w:eastAsia="el-GR"/>
        </w:rPr>
        <w:t>cultum</w:t>
      </w:r>
      <w:proofErr w:type="spellEnd"/>
      <w:r w:rsidR="00422CAA">
        <w:rPr>
          <w:rFonts w:eastAsia="Times New Roman" w:cstheme="minorHAnsi"/>
          <w:color w:val="333333"/>
          <w:sz w:val="24"/>
          <w:szCs w:val="24"/>
          <w:lang w:val="en-US" w:eastAsia="el-GR"/>
        </w:rPr>
        <w:t xml:space="preserve">, </w:t>
      </w:r>
      <w:proofErr w:type="spellStart"/>
      <w:r w:rsidR="00422CAA">
        <w:rPr>
          <w:rFonts w:eastAsia="Times New Roman" w:cstheme="minorHAnsi"/>
          <w:color w:val="333333"/>
          <w:sz w:val="24"/>
          <w:szCs w:val="24"/>
          <w:lang w:val="en-US" w:eastAsia="el-GR"/>
        </w:rPr>
        <w:t>colere</w:t>
      </w:r>
      <w:proofErr w:type="spellEnd"/>
      <w:r w:rsidR="00422CAA">
        <w:rPr>
          <w:rFonts w:eastAsia="Times New Roman" w:cstheme="minorHAnsi"/>
          <w:color w:val="333333"/>
          <w:sz w:val="24"/>
          <w:szCs w:val="24"/>
          <w:lang w:val="en-US" w:eastAsia="el-GR"/>
        </w:rPr>
        <w:t>:</w:t>
      </w:r>
      <w:r w:rsidRPr="00422CAA">
        <w:rPr>
          <w:rFonts w:eastAsia="Times New Roman" w:cstheme="minorHAnsi"/>
          <w:color w:val="333333"/>
          <w:sz w:val="24"/>
          <w:szCs w:val="24"/>
          <w:lang w:val="en-US" w:eastAsia="el-GR"/>
        </w:rPr>
        <w:t xml:space="preserve"> </w:t>
      </w:r>
      <w:proofErr w:type="spellStart"/>
      <w:r w:rsidRPr="00422CAA">
        <w:rPr>
          <w:rFonts w:eastAsia="Times New Roman" w:cstheme="minorHAnsi"/>
          <w:color w:val="333333"/>
          <w:sz w:val="24"/>
          <w:szCs w:val="24"/>
          <w:lang w:val="en-US" w:eastAsia="el-GR"/>
        </w:rPr>
        <w:t>agri-cultura</w:t>
      </w:r>
      <w:proofErr w:type="spellEnd"/>
      <w:r w:rsidR="00A82552" w:rsidRPr="00A82552">
        <w:rPr>
          <w:lang w:val="en-US"/>
        </w:rPr>
        <w:t xml:space="preserve"> </w:t>
      </w:r>
      <w:r w:rsidR="00A82552">
        <w:t>κουλτούρα</w:t>
      </w:r>
    </w:p>
    <w:p w:rsidR="00DD6B09" w:rsidRPr="00422CAA" w:rsidRDefault="00DD6B09"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 xml:space="preserve"> 10</w:t>
      </w:r>
      <w:proofErr w:type="gramStart"/>
      <w:r w:rsidRPr="00422CAA">
        <w:rPr>
          <w:rFonts w:eastAsia="Times New Roman" w:cstheme="minorHAnsi"/>
          <w:color w:val="333333"/>
          <w:sz w:val="24"/>
          <w:szCs w:val="24"/>
          <w:lang w:val="en-US" w:eastAsia="el-GR"/>
        </w:rPr>
        <w:t>.</w:t>
      </w:r>
      <w:r w:rsidR="00422CAA">
        <w:rPr>
          <w:rFonts w:eastAsia="Times New Roman" w:cstheme="minorHAnsi"/>
          <w:color w:val="333333"/>
          <w:sz w:val="24"/>
          <w:szCs w:val="24"/>
          <w:lang w:val="en-US" w:eastAsia="el-GR"/>
        </w:rPr>
        <w:t>excellens</w:t>
      </w:r>
      <w:proofErr w:type="gramEnd"/>
      <w:r w:rsidR="00422CAA">
        <w:rPr>
          <w:rFonts w:eastAsia="Times New Roman" w:cstheme="minorHAnsi"/>
          <w:color w:val="333333"/>
          <w:sz w:val="24"/>
          <w:szCs w:val="24"/>
          <w:lang w:val="en-US" w:eastAsia="el-GR"/>
        </w:rPr>
        <w:t>:</w:t>
      </w:r>
      <w:r w:rsidRPr="00422CAA">
        <w:rPr>
          <w:rFonts w:eastAsia="Times New Roman" w:cstheme="minorHAnsi"/>
          <w:color w:val="333333"/>
          <w:sz w:val="24"/>
          <w:szCs w:val="24"/>
          <w:lang w:val="en-US" w:eastAsia="el-GR"/>
        </w:rPr>
        <w:t xml:space="preserve"> ante-cello </w:t>
      </w:r>
    </w:p>
    <w:p w:rsidR="00DD6B09" w:rsidRPr="00A82552" w:rsidRDefault="00DD6B09" w:rsidP="00422CAA">
      <w:pPr>
        <w:shd w:val="clear" w:color="auto" w:fill="FFFFFF"/>
        <w:rPr>
          <w:rFonts w:eastAsia="Times New Roman" w:cstheme="minorHAnsi"/>
          <w:color w:val="333333"/>
          <w:sz w:val="24"/>
          <w:szCs w:val="24"/>
          <w:lang w:eastAsia="el-GR"/>
        </w:rPr>
      </w:pPr>
      <w:r w:rsidRPr="00A82552">
        <w:rPr>
          <w:rFonts w:eastAsia="Times New Roman" w:cstheme="minorHAnsi"/>
          <w:color w:val="333333"/>
          <w:sz w:val="24"/>
          <w:szCs w:val="24"/>
          <w:lang w:eastAsia="el-GR"/>
        </w:rPr>
        <w:t>11.</w:t>
      </w:r>
      <w:proofErr w:type="spellStart"/>
      <w:r w:rsidR="00422CAA">
        <w:rPr>
          <w:rFonts w:eastAsia="Times New Roman" w:cstheme="minorHAnsi"/>
          <w:color w:val="333333"/>
          <w:sz w:val="24"/>
          <w:szCs w:val="24"/>
          <w:lang w:val="en-US" w:eastAsia="el-GR"/>
        </w:rPr>
        <w:t>conformo</w:t>
      </w:r>
      <w:proofErr w:type="spellEnd"/>
      <w:r w:rsidR="00422CAA" w:rsidRPr="00A82552">
        <w:rPr>
          <w:rFonts w:eastAsia="Times New Roman" w:cstheme="minorHAnsi"/>
          <w:color w:val="333333"/>
          <w:sz w:val="24"/>
          <w:szCs w:val="24"/>
          <w:lang w:eastAsia="el-GR"/>
        </w:rPr>
        <w:t>:</w:t>
      </w:r>
      <w:r w:rsidRPr="00A82552">
        <w:rPr>
          <w:rFonts w:eastAsia="Times New Roman" w:cstheme="minorHAnsi"/>
          <w:color w:val="333333"/>
          <w:sz w:val="24"/>
          <w:szCs w:val="24"/>
          <w:lang w:eastAsia="el-GR"/>
        </w:rPr>
        <w:t xml:space="preserve"> &lt; </w:t>
      </w:r>
      <w:r w:rsidRPr="00422CAA">
        <w:rPr>
          <w:rFonts w:eastAsia="Times New Roman" w:cstheme="minorHAnsi"/>
          <w:color w:val="333333"/>
          <w:sz w:val="24"/>
          <w:szCs w:val="24"/>
          <w:lang w:val="en-US" w:eastAsia="el-GR"/>
        </w:rPr>
        <w:t>forma</w:t>
      </w:r>
      <w:r w:rsidRPr="00A82552">
        <w:rPr>
          <w:rFonts w:eastAsia="Times New Roman" w:cstheme="minorHAnsi"/>
          <w:color w:val="333333"/>
          <w:sz w:val="24"/>
          <w:szCs w:val="24"/>
          <w:lang w:eastAsia="el-GR"/>
        </w:rPr>
        <w:t xml:space="preserve"> </w:t>
      </w:r>
      <w:proofErr w:type="spellStart"/>
      <w:r w:rsidR="00A82552">
        <w:t>κονφορμισμός</w:t>
      </w:r>
      <w:proofErr w:type="spellEnd"/>
      <w:r w:rsidR="00A82552" w:rsidRPr="00A82552">
        <w:t xml:space="preserve"> </w:t>
      </w:r>
      <w:r w:rsidR="00A82552">
        <w:t>ή</w:t>
      </w:r>
      <w:r w:rsidR="00A82552" w:rsidRPr="00A82552">
        <w:t xml:space="preserve"> </w:t>
      </w:r>
      <w:r w:rsidR="00A82552">
        <w:t>κομφορμισμός</w:t>
      </w:r>
      <w:r w:rsidR="00A82552" w:rsidRPr="00A82552">
        <w:t xml:space="preserve"> (</w:t>
      </w:r>
      <w:r w:rsidR="00A82552">
        <w:t>συμβατισμός</w:t>
      </w:r>
    </w:p>
    <w:p w:rsidR="00DD6B09" w:rsidRPr="00422CAA" w:rsidRDefault="00DD6B09"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12</w:t>
      </w:r>
      <w:proofErr w:type="gramStart"/>
      <w:r w:rsidRPr="00422CAA">
        <w:rPr>
          <w:rFonts w:eastAsia="Times New Roman" w:cstheme="minorHAnsi"/>
          <w:color w:val="333333"/>
          <w:sz w:val="24"/>
          <w:szCs w:val="24"/>
          <w:lang w:val="en-US" w:eastAsia="el-GR"/>
        </w:rPr>
        <w:t>.</w:t>
      </w:r>
      <w:r w:rsidR="00422CAA">
        <w:rPr>
          <w:rFonts w:eastAsia="Times New Roman" w:cstheme="minorHAnsi"/>
          <w:color w:val="333333"/>
          <w:sz w:val="24"/>
          <w:szCs w:val="24"/>
          <w:lang w:val="en-US" w:eastAsia="el-GR"/>
        </w:rPr>
        <w:t>honestas</w:t>
      </w:r>
      <w:proofErr w:type="gramEnd"/>
      <w:r w:rsidR="00422CAA">
        <w:rPr>
          <w:rFonts w:eastAsia="Times New Roman" w:cstheme="minorHAnsi"/>
          <w:color w:val="333333"/>
          <w:sz w:val="24"/>
          <w:szCs w:val="24"/>
          <w:lang w:val="en-US" w:eastAsia="el-GR"/>
        </w:rPr>
        <w:t>:</w:t>
      </w:r>
      <w:r w:rsidRPr="00422CAA">
        <w:rPr>
          <w:rFonts w:eastAsia="Times New Roman" w:cstheme="minorHAnsi"/>
          <w:color w:val="333333"/>
          <w:sz w:val="24"/>
          <w:szCs w:val="24"/>
          <w:lang w:val="en-US" w:eastAsia="el-GR"/>
        </w:rPr>
        <w:t xml:space="preserve"> honor, </w:t>
      </w:r>
      <w:proofErr w:type="spellStart"/>
      <w:r w:rsidRPr="00422CAA">
        <w:rPr>
          <w:rFonts w:eastAsia="Times New Roman" w:cstheme="minorHAnsi"/>
          <w:color w:val="333333"/>
          <w:sz w:val="24"/>
          <w:szCs w:val="24"/>
          <w:lang w:val="en-US" w:eastAsia="el-GR"/>
        </w:rPr>
        <w:t>honōro</w:t>
      </w:r>
      <w:proofErr w:type="spellEnd"/>
      <w:r w:rsidRPr="00422CAA">
        <w:rPr>
          <w:rFonts w:eastAsia="Times New Roman" w:cstheme="minorHAnsi"/>
          <w:color w:val="333333"/>
          <w:sz w:val="24"/>
          <w:szCs w:val="24"/>
          <w:lang w:val="en-US" w:eastAsia="el-GR"/>
        </w:rPr>
        <w:t xml:space="preserve"> </w:t>
      </w:r>
    </w:p>
    <w:p w:rsidR="00DD6B09" w:rsidRPr="00422CAA" w:rsidRDefault="00DD6B09"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 xml:space="preserve">13. </w:t>
      </w:r>
      <w:proofErr w:type="spellStart"/>
      <w:proofErr w:type="gramStart"/>
      <w:r w:rsidR="00422CAA">
        <w:rPr>
          <w:rFonts w:eastAsia="Times New Roman" w:cstheme="minorHAnsi"/>
          <w:color w:val="333333"/>
          <w:sz w:val="24"/>
          <w:szCs w:val="24"/>
          <w:lang w:val="en-US" w:eastAsia="el-GR"/>
        </w:rPr>
        <w:t>cruciatus</w:t>
      </w:r>
      <w:proofErr w:type="spellEnd"/>
      <w:proofErr w:type="gramEnd"/>
      <w:r w:rsidR="00422CAA">
        <w:rPr>
          <w:rFonts w:eastAsia="Times New Roman" w:cstheme="minorHAnsi"/>
          <w:color w:val="333333"/>
          <w:sz w:val="24"/>
          <w:szCs w:val="24"/>
          <w:lang w:val="en-US" w:eastAsia="el-GR"/>
        </w:rPr>
        <w:t xml:space="preserve">: </w:t>
      </w:r>
      <w:r w:rsidRPr="00422CAA">
        <w:rPr>
          <w:rFonts w:eastAsia="Times New Roman" w:cstheme="minorHAnsi"/>
          <w:color w:val="333333"/>
          <w:sz w:val="24"/>
          <w:szCs w:val="24"/>
          <w:lang w:val="en-US" w:eastAsia="el-GR"/>
        </w:rPr>
        <w:t>ex-</w:t>
      </w:r>
      <w:proofErr w:type="spellStart"/>
      <w:r w:rsidRPr="00422CAA">
        <w:rPr>
          <w:rFonts w:eastAsia="Times New Roman" w:cstheme="minorHAnsi"/>
          <w:color w:val="333333"/>
          <w:sz w:val="24"/>
          <w:szCs w:val="24"/>
          <w:lang w:val="en-US" w:eastAsia="el-GR"/>
        </w:rPr>
        <w:t>crucio</w:t>
      </w:r>
      <w:proofErr w:type="spellEnd"/>
    </w:p>
    <w:p w:rsidR="00D3581F" w:rsidRDefault="00DD6B09" w:rsidP="00422CAA">
      <w:pPr>
        <w:shd w:val="clear" w:color="auto" w:fill="FFFFFF"/>
        <w:rPr>
          <w:rFonts w:eastAsia="Times New Roman" w:cstheme="minorHAnsi"/>
          <w:color w:val="333333"/>
          <w:sz w:val="24"/>
          <w:szCs w:val="24"/>
          <w:lang w:val="en-US" w:eastAsia="el-GR"/>
        </w:rPr>
      </w:pPr>
      <w:r w:rsidRPr="00422CAA">
        <w:rPr>
          <w:rFonts w:eastAsia="Times New Roman" w:cstheme="minorHAnsi"/>
          <w:color w:val="333333"/>
          <w:sz w:val="24"/>
          <w:szCs w:val="24"/>
          <w:lang w:val="en-US" w:eastAsia="el-GR"/>
        </w:rPr>
        <w:t xml:space="preserve"> 14. </w:t>
      </w:r>
      <w:proofErr w:type="spellStart"/>
      <w:proofErr w:type="gramStart"/>
      <w:r w:rsidR="00422CAA">
        <w:rPr>
          <w:rFonts w:eastAsia="Times New Roman" w:cstheme="minorHAnsi"/>
          <w:color w:val="333333"/>
          <w:sz w:val="24"/>
          <w:szCs w:val="24"/>
          <w:lang w:val="en-US" w:eastAsia="el-GR"/>
        </w:rPr>
        <w:t>dimicatio</w:t>
      </w:r>
      <w:proofErr w:type="spellEnd"/>
      <w:proofErr w:type="gramEnd"/>
      <w:r w:rsidR="00422CAA">
        <w:rPr>
          <w:rFonts w:eastAsia="Times New Roman" w:cstheme="minorHAnsi"/>
          <w:color w:val="333333"/>
          <w:sz w:val="24"/>
          <w:szCs w:val="24"/>
          <w:lang w:val="en-US" w:eastAsia="el-GR"/>
        </w:rPr>
        <w:t xml:space="preserve">: </w:t>
      </w:r>
      <w:r w:rsidRPr="00422CAA">
        <w:rPr>
          <w:rFonts w:eastAsia="Times New Roman" w:cstheme="minorHAnsi"/>
          <w:color w:val="333333"/>
          <w:sz w:val="24"/>
          <w:szCs w:val="24"/>
          <w:lang w:val="en-US" w:eastAsia="el-GR"/>
        </w:rPr>
        <w:t xml:space="preserve">&lt; </w:t>
      </w:r>
      <w:proofErr w:type="spellStart"/>
      <w:r w:rsidRPr="00422CAA">
        <w:rPr>
          <w:rFonts w:eastAsia="Times New Roman" w:cstheme="minorHAnsi"/>
          <w:color w:val="333333"/>
          <w:sz w:val="24"/>
          <w:szCs w:val="24"/>
          <w:lang w:val="en-US" w:eastAsia="el-GR"/>
        </w:rPr>
        <w:t>dimico</w:t>
      </w:r>
      <w:proofErr w:type="spellEnd"/>
    </w:p>
    <w:p w:rsidR="00293A64" w:rsidRPr="00A82552" w:rsidRDefault="00A82552" w:rsidP="00422CAA">
      <w:pPr>
        <w:shd w:val="clear" w:color="auto" w:fill="FFFFFF"/>
        <w:rPr>
          <w:rFonts w:eastAsia="Times New Roman" w:cstheme="minorHAnsi"/>
          <w:color w:val="333333"/>
          <w:sz w:val="24"/>
          <w:szCs w:val="24"/>
          <w:lang w:eastAsia="el-GR"/>
        </w:rPr>
      </w:pPr>
      <w:bookmarkStart w:id="0" w:name="_GoBack"/>
      <w:r w:rsidRPr="00A82552">
        <w:rPr>
          <w:sz w:val="24"/>
          <w:szCs w:val="24"/>
        </w:rPr>
        <w:t xml:space="preserve">Επίσης: </w:t>
      </w:r>
      <w:r w:rsidRPr="00A82552">
        <w:rPr>
          <w:sz w:val="24"/>
          <w:szCs w:val="24"/>
          <w:lang w:val="en-US"/>
        </w:rPr>
        <w:t>liber</w:t>
      </w:r>
      <w:r w:rsidRPr="00A82552">
        <w:rPr>
          <w:sz w:val="24"/>
          <w:szCs w:val="24"/>
        </w:rPr>
        <w:t xml:space="preserve">: το </w:t>
      </w:r>
      <w:proofErr w:type="spellStart"/>
      <w:r w:rsidRPr="00A82552">
        <w:rPr>
          <w:sz w:val="24"/>
          <w:szCs w:val="24"/>
        </w:rPr>
        <w:t>βιβλίο––το</w:t>
      </w:r>
      <w:proofErr w:type="spellEnd"/>
      <w:r w:rsidRPr="00A82552">
        <w:rPr>
          <w:sz w:val="24"/>
          <w:szCs w:val="24"/>
        </w:rPr>
        <w:t xml:space="preserve"> λιμπρέτο (το κείμενο όπερας ή άλλου μουσικού έργου) *</w:t>
      </w:r>
      <w:proofErr w:type="spellStart"/>
      <w:r w:rsidRPr="00A82552">
        <w:rPr>
          <w:sz w:val="24"/>
          <w:szCs w:val="24"/>
          <w:lang w:val="en-US"/>
        </w:rPr>
        <w:t>imitor</w:t>
      </w:r>
      <w:proofErr w:type="spellEnd"/>
      <w:r w:rsidRPr="00A82552">
        <w:rPr>
          <w:sz w:val="24"/>
          <w:szCs w:val="24"/>
        </w:rPr>
        <w:t xml:space="preserve">: </w:t>
      </w:r>
      <w:proofErr w:type="spellStart"/>
      <w:r w:rsidRPr="00A82552">
        <w:rPr>
          <w:sz w:val="24"/>
          <w:szCs w:val="24"/>
        </w:rPr>
        <w:t>μιμούμαι––ιμιτασιόν</w:t>
      </w:r>
      <w:proofErr w:type="spellEnd"/>
      <w:r w:rsidRPr="00A82552">
        <w:rPr>
          <w:sz w:val="24"/>
          <w:szCs w:val="24"/>
        </w:rPr>
        <w:t xml:space="preserve"> (η απομίμηση - και ως επίθετο) *</w:t>
      </w:r>
      <w:proofErr w:type="spellStart"/>
      <w:r w:rsidRPr="00A82552">
        <w:rPr>
          <w:sz w:val="24"/>
          <w:szCs w:val="24"/>
          <w:lang w:val="en-US"/>
        </w:rPr>
        <w:t>fortis</w:t>
      </w:r>
      <w:proofErr w:type="spellEnd"/>
      <w:r w:rsidRPr="00A82552">
        <w:rPr>
          <w:sz w:val="24"/>
          <w:szCs w:val="24"/>
        </w:rPr>
        <w:t xml:space="preserve">: δυνατός, </w:t>
      </w:r>
      <w:proofErr w:type="spellStart"/>
      <w:r w:rsidRPr="00A82552">
        <w:rPr>
          <w:sz w:val="24"/>
          <w:szCs w:val="24"/>
        </w:rPr>
        <w:t>γενναίος––το</w:t>
      </w:r>
      <w:proofErr w:type="spellEnd"/>
      <w:r w:rsidRPr="00A82552">
        <w:rPr>
          <w:sz w:val="24"/>
          <w:szCs w:val="24"/>
        </w:rPr>
        <w:t xml:space="preserve"> φόρτε (το δυνατό σημείο κάποιου)</w:t>
      </w:r>
    </w:p>
    <w:bookmarkEnd w:id="0"/>
    <w:p w:rsidR="00A82552" w:rsidRDefault="00A82552" w:rsidP="00422CAA">
      <w:pPr>
        <w:shd w:val="clear" w:color="auto" w:fill="FFFFFF"/>
        <w:rPr>
          <w:rFonts w:eastAsia="Times New Roman" w:cstheme="minorHAnsi"/>
          <w:color w:val="333333"/>
          <w:sz w:val="24"/>
          <w:szCs w:val="24"/>
          <w:lang w:eastAsia="el-GR"/>
        </w:rPr>
      </w:pPr>
    </w:p>
    <w:p w:rsidR="00293A64" w:rsidRDefault="00293A64" w:rsidP="00422CAA">
      <w:pPr>
        <w:shd w:val="clear" w:color="auto" w:fill="FFFFFF"/>
        <w:rPr>
          <w:rFonts w:eastAsia="Times New Roman" w:cstheme="minorHAnsi"/>
          <w:color w:val="333333"/>
          <w:sz w:val="24"/>
          <w:szCs w:val="24"/>
          <w:lang w:eastAsia="el-GR"/>
        </w:rPr>
      </w:pPr>
      <w:r>
        <w:rPr>
          <w:rFonts w:eastAsia="Times New Roman" w:cstheme="minorHAnsi"/>
          <w:color w:val="333333"/>
          <w:sz w:val="24"/>
          <w:szCs w:val="24"/>
          <w:lang w:eastAsia="el-GR"/>
        </w:rPr>
        <w:t>ΑΣΚΗΣΕΙΣ</w:t>
      </w:r>
    </w:p>
    <w:p w:rsidR="00293A64" w:rsidRPr="007D6592" w:rsidRDefault="007D6592" w:rsidP="00422CAA">
      <w:pPr>
        <w:shd w:val="clear" w:color="auto" w:fill="FFFFFF"/>
        <w:rPr>
          <w:rFonts w:eastAsia="Times New Roman" w:cstheme="minorHAnsi"/>
          <w:color w:val="333333"/>
          <w:sz w:val="24"/>
          <w:szCs w:val="24"/>
          <w:lang w:eastAsia="el-GR"/>
        </w:rPr>
      </w:pPr>
      <w:r>
        <w:rPr>
          <w:rFonts w:eastAsia="Times New Roman" w:cstheme="minorHAnsi"/>
          <w:color w:val="333333"/>
          <w:sz w:val="24"/>
          <w:szCs w:val="24"/>
          <w:lang w:eastAsia="el-GR"/>
        </w:rPr>
        <w:t xml:space="preserve">Να σχηματιστούν και να κλιθούν τα γερούνδια των ρημάτων: </w:t>
      </w:r>
      <w:proofErr w:type="spellStart"/>
      <w:r>
        <w:rPr>
          <w:rFonts w:eastAsia="Times New Roman" w:cstheme="minorHAnsi"/>
          <w:color w:val="333333"/>
          <w:sz w:val="24"/>
          <w:szCs w:val="24"/>
          <w:lang w:val="en-US" w:eastAsia="el-GR"/>
        </w:rPr>
        <w:t>iaceo</w:t>
      </w:r>
      <w:proofErr w:type="spellEnd"/>
      <w:r w:rsidRPr="007D6592">
        <w:rPr>
          <w:rFonts w:eastAsia="Times New Roman" w:cstheme="minorHAnsi"/>
          <w:color w:val="333333"/>
          <w:sz w:val="24"/>
          <w:szCs w:val="24"/>
          <w:lang w:eastAsia="el-GR"/>
        </w:rPr>
        <w:t xml:space="preserve">, </w:t>
      </w:r>
      <w:proofErr w:type="spellStart"/>
      <w:r>
        <w:rPr>
          <w:rFonts w:eastAsia="Times New Roman" w:cstheme="minorHAnsi"/>
          <w:color w:val="333333"/>
          <w:sz w:val="24"/>
          <w:szCs w:val="24"/>
          <w:lang w:val="en-US" w:eastAsia="el-GR"/>
        </w:rPr>
        <w:t>accedo</w:t>
      </w:r>
      <w:proofErr w:type="spellEnd"/>
      <w:r w:rsidRPr="007D6592">
        <w:rPr>
          <w:rFonts w:eastAsia="Times New Roman" w:cstheme="minorHAnsi"/>
          <w:color w:val="333333"/>
          <w:sz w:val="24"/>
          <w:szCs w:val="24"/>
          <w:lang w:eastAsia="el-GR"/>
        </w:rPr>
        <w:t xml:space="preserve">, </w:t>
      </w:r>
      <w:proofErr w:type="spellStart"/>
      <w:r>
        <w:rPr>
          <w:rFonts w:eastAsia="Times New Roman" w:cstheme="minorHAnsi"/>
          <w:color w:val="333333"/>
          <w:sz w:val="24"/>
          <w:szCs w:val="24"/>
          <w:lang w:val="en-US" w:eastAsia="el-GR"/>
        </w:rPr>
        <w:t>imitor</w:t>
      </w:r>
      <w:proofErr w:type="spellEnd"/>
      <w:r w:rsidRPr="007D6592">
        <w:rPr>
          <w:rFonts w:eastAsia="Times New Roman" w:cstheme="minorHAnsi"/>
          <w:color w:val="333333"/>
          <w:sz w:val="24"/>
          <w:szCs w:val="24"/>
          <w:lang w:eastAsia="el-GR"/>
        </w:rPr>
        <w:t xml:space="preserve">, </w:t>
      </w:r>
      <w:proofErr w:type="spellStart"/>
      <w:r>
        <w:rPr>
          <w:rFonts w:eastAsia="Times New Roman" w:cstheme="minorHAnsi"/>
          <w:color w:val="333333"/>
          <w:sz w:val="24"/>
          <w:szCs w:val="24"/>
          <w:lang w:val="en-US" w:eastAsia="el-GR"/>
        </w:rPr>
        <w:t>obicio</w:t>
      </w:r>
      <w:proofErr w:type="spellEnd"/>
      <w:r w:rsidRPr="007D6592">
        <w:rPr>
          <w:rFonts w:eastAsia="Times New Roman" w:cstheme="minorHAnsi"/>
          <w:color w:val="333333"/>
          <w:sz w:val="24"/>
          <w:szCs w:val="24"/>
          <w:lang w:eastAsia="el-GR"/>
        </w:rPr>
        <w:t>.</w:t>
      </w:r>
    </w:p>
    <w:p w:rsidR="007D6592" w:rsidRPr="00456441" w:rsidRDefault="007D6592" w:rsidP="00422CAA">
      <w:pPr>
        <w:shd w:val="clear" w:color="auto" w:fill="FFFFFF"/>
        <w:rPr>
          <w:rFonts w:eastAsia="Times New Roman" w:cstheme="minorHAnsi"/>
          <w:color w:val="333333"/>
          <w:sz w:val="24"/>
          <w:szCs w:val="24"/>
          <w:lang w:eastAsia="el-GR"/>
        </w:rPr>
      </w:pPr>
      <w:proofErr w:type="spellStart"/>
      <w:proofErr w:type="gramStart"/>
      <w:r>
        <w:rPr>
          <w:rFonts w:eastAsia="Times New Roman" w:cstheme="minorHAnsi"/>
          <w:color w:val="333333"/>
          <w:sz w:val="24"/>
          <w:szCs w:val="24"/>
          <w:lang w:val="en-US" w:eastAsia="el-GR"/>
        </w:rPr>
        <w:t>fortissimorum</w:t>
      </w:r>
      <w:proofErr w:type="spellEnd"/>
      <w:proofErr w:type="gramEnd"/>
      <w:r w:rsidRPr="007D6592">
        <w:rPr>
          <w:rFonts w:eastAsia="Times New Roman" w:cstheme="minorHAnsi"/>
          <w:color w:val="333333"/>
          <w:sz w:val="24"/>
          <w:szCs w:val="24"/>
          <w:lang w:eastAsia="el-GR"/>
        </w:rPr>
        <w:t xml:space="preserve"> </w:t>
      </w:r>
      <w:proofErr w:type="spellStart"/>
      <w:r>
        <w:rPr>
          <w:rFonts w:eastAsia="Times New Roman" w:cstheme="minorHAnsi"/>
          <w:color w:val="333333"/>
          <w:sz w:val="24"/>
          <w:szCs w:val="24"/>
          <w:lang w:val="en-US" w:eastAsia="el-GR"/>
        </w:rPr>
        <w:t>virorum</w:t>
      </w:r>
      <w:proofErr w:type="spellEnd"/>
      <w:r w:rsidR="00456441" w:rsidRPr="00456441">
        <w:rPr>
          <w:rFonts w:eastAsia="Times New Roman" w:cstheme="minorHAnsi"/>
          <w:color w:val="333333"/>
          <w:sz w:val="24"/>
          <w:szCs w:val="24"/>
          <w:lang w:eastAsia="el-GR"/>
        </w:rPr>
        <w:t xml:space="preserve">, </w:t>
      </w:r>
      <w:proofErr w:type="spellStart"/>
      <w:r w:rsidR="00456441">
        <w:rPr>
          <w:rFonts w:eastAsia="Times New Roman" w:cstheme="minorHAnsi"/>
          <w:color w:val="333333"/>
          <w:sz w:val="24"/>
          <w:szCs w:val="24"/>
          <w:lang w:val="en-US" w:eastAsia="el-GR"/>
        </w:rPr>
        <w:t>parvi</w:t>
      </w:r>
      <w:proofErr w:type="spellEnd"/>
      <w:r w:rsidR="00456441" w:rsidRPr="00456441">
        <w:rPr>
          <w:rFonts w:eastAsia="Times New Roman" w:cstheme="minorHAnsi"/>
          <w:color w:val="333333"/>
          <w:sz w:val="24"/>
          <w:szCs w:val="24"/>
          <w:lang w:eastAsia="el-GR"/>
        </w:rPr>
        <w:t xml:space="preserve">: </w:t>
      </w:r>
      <w:r w:rsidRPr="007D6592">
        <w:rPr>
          <w:rFonts w:eastAsia="Times New Roman" w:cstheme="minorHAnsi"/>
          <w:color w:val="333333"/>
          <w:sz w:val="24"/>
          <w:szCs w:val="24"/>
          <w:lang w:eastAsia="el-GR"/>
        </w:rPr>
        <w:t xml:space="preserve"> </w:t>
      </w:r>
      <w:r>
        <w:rPr>
          <w:rFonts w:eastAsia="Times New Roman" w:cstheme="minorHAnsi"/>
          <w:color w:val="333333"/>
          <w:sz w:val="24"/>
          <w:szCs w:val="24"/>
          <w:lang w:eastAsia="el-GR"/>
        </w:rPr>
        <w:t>να γίνει αντικατάσταση στους άλλους βαθμούς</w:t>
      </w:r>
    </w:p>
    <w:sectPr w:rsidR="007D6592" w:rsidRPr="004564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90"/>
    <w:rsid w:val="00293A64"/>
    <w:rsid w:val="00306F0A"/>
    <w:rsid w:val="00422CAA"/>
    <w:rsid w:val="00456441"/>
    <w:rsid w:val="00535490"/>
    <w:rsid w:val="007D6592"/>
    <w:rsid w:val="00851942"/>
    <w:rsid w:val="00A82552"/>
    <w:rsid w:val="00CE109F"/>
    <w:rsid w:val="00D3581F"/>
    <w:rsid w:val="00DD6B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5490"/>
    <w:rPr>
      <w:rFonts w:ascii="Tahoma" w:hAnsi="Tahoma" w:cs="Tahoma"/>
      <w:sz w:val="16"/>
      <w:szCs w:val="16"/>
    </w:rPr>
  </w:style>
  <w:style w:type="character" w:customStyle="1" w:styleId="Char">
    <w:name w:val="Κείμενο πλαισίου Char"/>
    <w:basedOn w:val="a0"/>
    <w:link w:val="a3"/>
    <w:uiPriority w:val="99"/>
    <w:semiHidden/>
    <w:rsid w:val="005354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5490"/>
    <w:rPr>
      <w:rFonts w:ascii="Tahoma" w:hAnsi="Tahoma" w:cs="Tahoma"/>
      <w:sz w:val="16"/>
      <w:szCs w:val="16"/>
    </w:rPr>
  </w:style>
  <w:style w:type="character" w:customStyle="1" w:styleId="Char">
    <w:name w:val="Κείμενο πλαισίου Char"/>
    <w:basedOn w:val="a0"/>
    <w:link w:val="a3"/>
    <w:uiPriority w:val="99"/>
    <w:semiHidden/>
    <w:rsid w:val="00535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488</Words>
  <Characters>2638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10</cp:revision>
  <dcterms:created xsi:type="dcterms:W3CDTF">2022-01-09T07:37:00Z</dcterms:created>
  <dcterms:modified xsi:type="dcterms:W3CDTF">2022-12-19T06:14:00Z</dcterms:modified>
</cp:coreProperties>
</file>