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923" w:rsidRDefault="00160923" w:rsidP="00160923">
      <w:pPr>
        <w:widowControl w:val="0"/>
        <w:autoSpaceDE w:val="0"/>
        <w:autoSpaceDN w:val="0"/>
        <w:adjustRightInd w:val="0"/>
        <w:spacing w:after="0" w:line="240" w:lineRule="auto"/>
        <w:ind w:left="-540" w:right="-360"/>
        <w:jc w:val="center"/>
        <w:rPr>
          <w:rFonts w:ascii="Trebuchet MS" w:hAnsi="Trebuchet MS" w:cs="Trebuchet MS"/>
          <w:b/>
          <w:bCs/>
          <w:sz w:val="96"/>
          <w:szCs w:val="96"/>
          <w:lang w:val="en"/>
        </w:rPr>
      </w:pPr>
    </w:p>
    <w:p w:rsidR="00160923" w:rsidRDefault="00160923" w:rsidP="00160923">
      <w:pPr>
        <w:widowControl w:val="0"/>
        <w:autoSpaceDE w:val="0"/>
        <w:autoSpaceDN w:val="0"/>
        <w:adjustRightInd w:val="0"/>
        <w:spacing w:after="0" w:line="240" w:lineRule="auto"/>
        <w:ind w:left="-540" w:right="-360"/>
        <w:jc w:val="center"/>
        <w:rPr>
          <w:rFonts w:ascii="Trebuchet MS" w:hAnsi="Trebuchet MS" w:cs="Trebuchet MS"/>
          <w:b/>
          <w:bCs/>
          <w:sz w:val="96"/>
          <w:szCs w:val="96"/>
          <w:lang w:val="en"/>
        </w:rPr>
      </w:pPr>
    </w:p>
    <w:p w:rsidR="00160923" w:rsidRDefault="00160923" w:rsidP="00160923">
      <w:pPr>
        <w:widowControl w:val="0"/>
        <w:autoSpaceDE w:val="0"/>
        <w:autoSpaceDN w:val="0"/>
        <w:adjustRightInd w:val="0"/>
        <w:spacing w:after="0" w:line="240" w:lineRule="auto"/>
        <w:ind w:right="-483"/>
        <w:rPr>
          <w:rFonts w:ascii="Trebuchet MS" w:hAnsi="Trebuchet MS" w:cs="Trebuchet MS"/>
          <w:b/>
          <w:bCs/>
          <w:sz w:val="96"/>
          <w:szCs w:val="96"/>
          <w:lang w:val="en"/>
        </w:rPr>
      </w:pPr>
    </w:p>
    <w:p w:rsidR="009020CB" w:rsidRDefault="009020CB" w:rsidP="00160923">
      <w:pPr>
        <w:widowControl w:val="0"/>
        <w:autoSpaceDE w:val="0"/>
        <w:autoSpaceDN w:val="0"/>
        <w:adjustRightInd w:val="0"/>
        <w:spacing w:after="0" w:line="240" w:lineRule="auto"/>
        <w:ind w:left="-540" w:right="-360"/>
        <w:jc w:val="center"/>
        <w:rPr>
          <w:rFonts w:ascii="Trebuchet MS" w:hAnsi="Trebuchet MS" w:cs="Trebuchet MS"/>
          <w:b/>
          <w:bCs/>
          <w:color w:val="0000FF"/>
          <w:sz w:val="72"/>
          <w:szCs w:val="72"/>
          <w:lang w:val="el-GR"/>
        </w:rPr>
      </w:pPr>
    </w:p>
    <w:p w:rsidR="009020CB" w:rsidRDefault="009020CB" w:rsidP="00E94CDE">
      <w:pPr>
        <w:widowControl w:val="0"/>
        <w:autoSpaceDE w:val="0"/>
        <w:autoSpaceDN w:val="0"/>
        <w:adjustRightInd w:val="0"/>
        <w:spacing w:after="0" w:line="240" w:lineRule="auto"/>
        <w:ind w:right="-360"/>
        <w:rPr>
          <w:rFonts w:ascii="Trebuchet MS" w:hAnsi="Trebuchet MS" w:cs="Trebuchet MS"/>
          <w:b/>
          <w:bCs/>
          <w:color w:val="0000FF"/>
          <w:sz w:val="72"/>
          <w:szCs w:val="72"/>
          <w:lang w:val="el-GR"/>
        </w:rPr>
      </w:pPr>
    </w:p>
    <w:p w:rsidR="00160923" w:rsidRDefault="00F70EE4" w:rsidP="00160923">
      <w:pPr>
        <w:widowControl w:val="0"/>
        <w:autoSpaceDE w:val="0"/>
        <w:autoSpaceDN w:val="0"/>
        <w:adjustRightInd w:val="0"/>
        <w:spacing w:after="0" w:line="240" w:lineRule="auto"/>
        <w:ind w:left="-540" w:right="-360"/>
        <w:jc w:val="center"/>
        <w:rPr>
          <w:rFonts w:ascii="Trebuchet MS" w:hAnsi="Trebuchet MS" w:cs="Trebuchet MS"/>
          <w:b/>
          <w:bCs/>
          <w:color w:val="0000FF"/>
          <w:sz w:val="72"/>
          <w:szCs w:val="72"/>
          <w:lang w:val="el-GR"/>
        </w:rPr>
      </w:pPr>
      <w:r w:rsidRPr="009020CB">
        <w:rPr>
          <w:rFonts w:ascii="Trebuchet MS" w:hAnsi="Trebuchet MS" w:cs="Trebuchet MS"/>
          <w:b/>
          <w:bCs/>
          <w:color w:val="0000FF"/>
          <w:sz w:val="72"/>
          <w:szCs w:val="72"/>
          <w:lang w:val="el-GR"/>
        </w:rPr>
        <w:t>ΗΛΕΚΤΡΟΜΑΓΝΗΤΙΣΜΟΣ</w:t>
      </w:r>
    </w:p>
    <w:p w:rsidR="00B12BE0" w:rsidRPr="009020CB" w:rsidRDefault="00B12BE0" w:rsidP="00160923">
      <w:pPr>
        <w:widowControl w:val="0"/>
        <w:autoSpaceDE w:val="0"/>
        <w:autoSpaceDN w:val="0"/>
        <w:adjustRightInd w:val="0"/>
        <w:spacing w:after="0" w:line="240" w:lineRule="auto"/>
        <w:ind w:left="-540" w:right="-360"/>
        <w:jc w:val="center"/>
        <w:rPr>
          <w:rFonts w:ascii="Trebuchet MS" w:hAnsi="Trebuchet MS" w:cs="Trebuchet MS"/>
          <w:b/>
          <w:bCs/>
          <w:color w:val="0000FF"/>
          <w:sz w:val="72"/>
          <w:szCs w:val="72"/>
          <w:lang w:val="el-GR"/>
        </w:rPr>
      </w:pPr>
      <w:r>
        <w:rPr>
          <w:rFonts w:ascii="Trebuchet MS" w:hAnsi="Trebuchet MS" w:cs="Trebuchet MS"/>
          <w:b/>
          <w:bCs/>
          <w:color w:val="0000FF"/>
          <w:sz w:val="72"/>
          <w:szCs w:val="72"/>
          <w:lang w:val="el-GR"/>
        </w:rPr>
        <w:t>(Μαγνητικό Πεδίο)</w:t>
      </w:r>
    </w:p>
    <w:p w:rsidR="00160923" w:rsidRPr="000709A5"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Pr="000709A5"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Pr="000709A5"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Pr="000709A5"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Pr="000709A5"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Pr="000709A5"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Pr="000709A5"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Pr="000709A5"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Pr="000709A5"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Pr="000709A5"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Pr="000709A5"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Pr="000709A5"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Pr="000709A5"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Pr="000709A5"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Pr="000709A5"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Pr="000709A5"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F70EE4" w:rsidRDefault="00F70EE4" w:rsidP="00160923">
      <w:pPr>
        <w:widowControl w:val="0"/>
        <w:autoSpaceDE w:val="0"/>
        <w:autoSpaceDN w:val="0"/>
        <w:adjustRightInd w:val="0"/>
        <w:spacing w:after="0" w:line="240" w:lineRule="auto"/>
        <w:rPr>
          <w:rFonts w:ascii="Times New Roman" w:hAnsi="Times New Roman"/>
          <w:sz w:val="24"/>
          <w:szCs w:val="24"/>
          <w:lang w:val="el-GR"/>
        </w:rPr>
      </w:pPr>
    </w:p>
    <w:p w:rsidR="00F70EE4" w:rsidRDefault="00F70EE4" w:rsidP="00160923">
      <w:pPr>
        <w:widowControl w:val="0"/>
        <w:autoSpaceDE w:val="0"/>
        <w:autoSpaceDN w:val="0"/>
        <w:adjustRightInd w:val="0"/>
        <w:spacing w:after="0" w:line="240" w:lineRule="auto"/>
        <w:rPr>
          <w:rFonts w:ascii="Times New Roman" w:hAnsi="Times New Roman"/>
          <w:sz w:val="24"/>
          <w:szCs w:val="24"/>
          <w:lang w:val="el-GR"/>
        </w:rPr>
      </w:pPr>
    </w:p>
    <w:p w:rsidR="00F70EE4" w:rsidRDefault="00F70EE4" w:rsidP="00160923">
      <w:pPr>
        <w:widowControl w:val="0"/>
        <w:autoSpaceDE w:val="0"/>
        <w:autoSpaceDN w:val="0"/>
        <w:adjustRightInd w:val="0"/>
        <w:spacing w:after="0" w:line="240" w:lineRule="auto"/>
        <w:rPr>
          <w:rFonts w:ascii="Times New Roman" w:hAnsi="Times New Roman"/>
          <w:sz w:val="24"/>
          <w:szCs w:val="24"/>
          <w:lang w:val="el-GR"/>
        </w:rPr>
      </w:pPr>
    </w:p>
    <w:p w:rsidR="00F70EE4" w:rsidRPr="000709A5" w:rsidRDefault="00F70EE4" w:rsidP="00160923">
      <w:pPr>
        <w:widowControl w:val="0"/>
        <w:autoSpaceDE w:val="0"/>
        <w:autoSpaceDN w:val="0"/>
        <w:adjustRightInd w:val="0"/>
        <w:spacing w:after="0" w:line="240" w:lineRule="auto"/>
        <w:rPr>
          <w:rFonts w:ascii="Times New Roman" w:hAnsi="Times New Roman"/>
          <w:sz w:val="24"/>
          <w:szCs w:val="24"/>
          <w:lang w:val="el-GR"/>
        </w:rPr>
      </w:pPr>
    </w:p>
    <w:p w:rsidR="00160923"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E94CDE" w:rsidP="00160923">
      <w:pPr>
        <w:widowControl w:val="0"/>
        <w:autoSpaceDE w:val="0"/>
        <w:autoSpaceDN w:val="0"/>
        <w:adjustRightInd w:val="0"/>
        <w:spacing w:after="0" w:line="240" w:lineRule="auto"/>
        <w:rPr>
          <w:rFonts w:ascii="Times New Roman" w:hAnsi="Times New Roman"/>
          <w:sz w:val="24"/>
          <w:szCs w:val="24"/>
          <w:lang w:val="el-GR"/>
        </w:rPr>
      </w:pPr>
      <w:r>
        <w:rPr>
          <w:rFonts w:ascii="Trebuchet MS" w:hAnsi="Trebuchet MS"/>
          <w:b/>
          <w:noProof/>
          <w:sz w:val="28"/>
          <w:szCs w:val="28"/>
          <w:lang w:val="el-GR" w:eastAsia="el-GR"/>
        </w:rPr>
        <mc:AlternateContent>
          <mc:Choice Requires="wps">
            <w:drawing>
              <wp:anchor distT="0" distB="0" distL="114300" distR="114300" simplePos="0" relativeHeight="251666432" behindDoc="0" locked="0" layoutInCell="1" allowOverlap="1" wp14:anchorId="2BD80544" wp14:editId="194ED121">
                <wp:simplePos x="0" y="0"/>
                <wp:positionH relativeFrom="column">
                  <wp:posOffset>95250</wp:posOffset>
                </wp:positionH>
                <wp:positionV relativeFrom="paragraph">
                  <wp:posOffset>131546</wp:posOffset>
                </wp:positionV>
                <wp:extent cx="5162550" cy="647700"/>
                <wp:effectExtent l="0" t="0" r="0" b="0"/>
                <wp:wrapNone/>
                <wp:docPr id="1073" name="Πλαίσιο κειμένου 1073"/>
                <wp:cNvGraphicFramePr/>
                <a:graphic xmlns:a="http://schemas.openxmlformats.org/drawingml/2006/main">
                  <a:graphicData uri="http://schemas.microsoft.com/office/word/2010/wordprocessingShape">
                    <wps:wsp>
                      <wps:cNvSpPr txBox="1"/>
                      <wps:spPr>
                        <a:xfrm>
                          <a:off x="0" y="0"/>
                          <a:ext cx="5162550" cy="647700"/>
                        </a:xfrm>
                        <a:prstGeom prst="rect">
                          <a:avLst/>
                        </a:prstGeom>
                        <a:noFill/>
                        <a:ln w="6350">
                          <a:noFill/>
                        </a:ln>
                      </wps:spPr>
                      <wps:txbx>
                        <w:txbxContent>
                          <w:p w:rsidR="00A02F00" w:rsidRPr="009020CB" w:rsidRDefault="00A02F00" w:rsidP="009020CB">
                            <w:pPr>
                              <w:jc w:val="center"/>
                              <w:rPr>
                                <w:rFonts w:ascii="Trebuchet MS" w:hAnsi="Trebuchet MS"/>
                                <w:b/>
                                <w:i/>
                                <w:color w:val="0000FF"/>
                                <w:sz w:val="72"/>
                                <w:szCs w:val="72"/>
                              </w:rPr>
                            </w:pPr>
                            <w:proofErr w:type="spellStart"/>
                            <w:r w:rsidRPr="009020CB">
                              <w:rPr>
                                <w:rFonts w:ascii="Trebuchet MS" w:hAnsi="Trebuchet MS"/>
                                <w:b/>
                                <w:i/>
                                <w:color w:val="0000FF"/>
                                <w:sz w:val="72"/>
                                <w:szCs w:val="72"/>
                              </w:rPr>
                              <w:t>Ερωτήσεις</w:t>
                            </w:r>
                            <w:proofErr w:type="spellEnd"/>
                            <w:r w:rsidRPr="009020CB">
                              <w:rPr>
                                <w:rFonts w:ascii="Trebuchet MS" w:hAnsi="Trebuchet MS"/>
                                <w:b/>
                                <w:i/>
                                <w:color w:val="0000FF"/>
                                <w:sz w:val="72"/>
                                <w:szCs w:val="72"/>
                              </w:rPr>
                              <w:t xml:space="preserve"> 1</w:t>
                            </w:r>
                            <w:r w:rsidRPr="009020CB">
                              <w:rPr>
                                <w:rFonts w:ascii="Trebuchet MS" w:hAnsi="Trebuchet MS"/>
                                <w:b/>
                                <w:i/>
                                <w:color w:val="0000FF"/>
                                <w:sz w:val="72"/>
                                <w:szCs w:val="72"/>
                                <w:vertAlign w:val="superscript"/>
                              </w:rPr>
                              <w:t>ου</w:t>
                            </w:r>
                            <w:r w:rsidRPr="009020CB">
                              <w:rPr>
                                <w:rFonts w:ascii="Trebuchet MS" w:hAnsi="Trebuchet MS"/>
                                <w:b/>
                                <w:i/>
                                <w:color w:val="0000FF"/>
                                <w:sz w:val="72"/>
                                <w:szCs w:val="72"/>
                              </w:rPr>
                              <w:t xml:space="preserve"> </w:t>
                            </w:r>
                            <w:proofErr w:type="spellStart"/>
                            <w:r w:rsidRPr="009020CB">
                              <w:rPr>
                                <w:rFonts w:ascii="Trebuchet MS" w:hAnsi="Trebuchet MS"/>
                                <w:b/>
                                <w:i/>
                                <w:color w:val="0000FF"/>
                                <w:sz w:val="72"/>
                                <w:szCs w:val="72"/>
                              </w:rPr>
                              <w:t>Θέμ</w:t>
                            </w:r>
                            <w:proofErr w:type="spellEnd"/>
                            <w:r w:rsidRPr="009020CB">
                              <w:rPr>
                                <w:rFonts w:ascii="Trebuchet MS" w:hAnsi="Trebuchet MS"/>
                                <w:b/>
                                <w:i/>
                                <w:color w:val="0000FF"/>
                                <w:sz w:val="72"/>
                                <w:szCs w:val="72"/>
                              </w:rPr>
                              <w:t>ατος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D80544" id="_x0000_t202" coordsize="21600,21600" o:spt="202" path="m,l,21600r21600,l21600,xe">
                <v:stroke joinstyle="miter"/>
                <v:path gradientshapeok="t" o:connecttype="rect"/>
              </v:shapetype>
              <v:shape id="Πλαίσιο κειμένου 1073" o:spid="_x0000_s1026" type="#_x0000_t202" style="position:absolute;margin-left:7.5pt;margin-top:10.35pt;width:406.5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" filled="f" stroked="f" strokeweight=".5pt">
                <v:textbox>
                  <w:txbxContent>
                    <w:p w:rsidR="00A02F00" w:rsidRPr="009020CB" w:rsidRDefault="00A02F00" w:rsidP="009020CB">
                      <w:pPr>
                        <w:jc w:val="center"/>
                        <w:rPr>
                          <w:rFonts w:ascii="Trebuchet MS" w:hAnsi="Trebuchet MS"/>
                          <w:b/>
                          <w:i/>
                          <w:color w:val="0000FF"/>
                          <w:sz w:val="72"/>
                          <w:szCs w:val="72"/>
                        </w:rPr>
                      </w:pPr>
                      <w:proofErr w:type="spellStart"/>
                      <w:r w:rsidRPr="009020CB">
                        <w:rPr>
                          <w:rFonts w:ascii="Trebuchet MS" w:hAnsi="Trebuchet MS"/>
                          <w:b/>
                          <w:i/>
                          <w:color w:val="0000FF"/>
                          <w:sz w:val="72"/>
                          <w:szCs w:val="72"/>
                        </w:rPr>
                        <w:t>Ερωτήσεις</w:t>
                      </w:r>
                      <w:proofErr w:type="spellEnd"/>
                      <w:r w:rsidRPr="009020CB">
                        <w:rPr>
                          <w:rFonts w:ascii="Trebuchet MS" w:hAnsi="Trebuchet MS"/>
                          <w:b/>
                          <w:i/>
                          <w:color w:val="0000FF"/>
                          <w:sz w:val="72"/>
                          <w:szCs w:val="72"/>
                        </w:rPr>
                        <w:t xml:space="preserve"> 1</w:t>
                      </w:r>
                      <w:r w:rsidRPr="009020CB">
                        <w:rPr>
                          <w:rFonts w:ascii="Trebuchet MS" w:hAnsi="Trebuchet MS"/>
                          <w:b/>
                          <w:i/>
                          <w:color w:val="0000FF"/>
                          <w:sz w:val="72"/>
                          <w:szCs w:val="72"/>
                          <w:vertAlign w:val="superscript"/>
                        </w:rPr>
                        <w:t>ου</w:t>
                      </w:r>
                      <w:r w:rsidRPr="009020CB">
                        <w:rPr>
                          <w:rFonts w:ascii="Trebuchet MS" w:hAnsi="Trebuchet MS"/>
                          <w:b/>
                          <w:i/>
                          <w:color w:val="0000FF"/>
                          <w:sz w:val="72"/>
                          <w:szCs w:val="72"/>
                        </w:rPr>
                        <w:t xml:space="preserve"> </w:t>
                      </w:r>
                      <w:proofErr w:type="spellStart"/>
                      <w:r w:rsidRPr="009020CB">
                        <w:rPr>
                          <w:rFonts w:ascii="Trebuchet MS" w:hAnsi="Trebuchet MS"/>
                          <w:b/>
                          <w:i/>
                          <w:color w:val="0000FF"/>
                          <w:sz w:val="72"/>
                          <w:szCs w:val="72"/>
                        </w:rPr>
                        <w:t>Θέμ</w:t>
                      </w:r>
                      <w:proofErr w:type="spellEnd"/>
                      <w:r w:rsidRPr="009020CB">
                        <w:rPr>
                          <w:rFonts w:ascii="Trebuchet MS" w:hAnsi="Trebuchet MS"/>
                          <w:b/>
                          <w:i/>
                          <w:color w:val="0000FF"/>
                          <w:sz w:val="72"/>
                          <w:szCs w:val="72"/>
                        </w:rPr>
                        <w:t>ατος</w:t>
                      </w:r>
                    </w:p>
                  </w:txbxContent>
                </v:textbox>
              </v:shape>
            </w:pict>
          </mc:Fallback>
        </mc:AlternateContent>
      </w: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rPr>
          <w:rFonts w:ascii="Times New Roman" w:hAnsi="Times New Roman"/>
          <w:sz w:val="24"/>
          <w:szCs w:val="24"/>
          <w:lang w:val="el-GR"/>
        </w:rPr>
      </w:pPr>
    </w:p>
    <w:p w:rsidR="00160923"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160923" w:rsidRPr="000709A5" w:rsidRDefault="00160923" w:rsidP="00160923">
      <w:pPr>
        <w:widowControl w:val="0"/>
        <w:autoSpaceDE w:val="0"/>
        <w:autoSpaceDN w:val="0"/>
        <w:adjustRightInd w:val="0"/>
        <w:spacing w:after="0" w:line="240" w:lineRule="auto"/>
        <w:rPr>
          <w:rFonts w:ascii="Times New Roman" w:hAnsi="Times New Roman"/>
          <w:sz w:val="24"/>
          <w:szCs w:val="24"/>
          <w:lang w:val="el-GR"/>
        </w:rPr>
      </w:pPr>
    </w:p>
    <w:p w:rsidR="009020CB" w:rsidRDefault="009020CB" w:rsidP="002D31C2">
      <w:pPr>
        <w:widowControl w:val="0"/>
        <w:autoSpaceDE w:val="0"/>
        <w:autoSpaceDN w:val="0"/>
        <w:adjustRightInd w:val="0"/>
        <w:spacing w:after="0" w:line="240" w:lineRule="auto"/>
        <w:ind w:right="-360"/>
        <w:jc w:val="both"/>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ind w:left="-540" w:right="-360"/>
        <w:jc w:val="both"/>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ind w:left="-540" w:right="-360"/>
        <w:jc w:val="both"/>
        <w:rPr>
          <w:rFonts w:ascii="Times New Roman" w:hAnsi="Times New Roman"/>
          <w:sz w:val="24"/>
          <w:szCs w:val="24"/>
          <w:lang w:val="el-GR"/>
        </w:rPr>
      </w:pPr>
    </w:p>
    <w:p w:rsidR="00E94CDE" w:rsidRDefault="00E94CDE" w:rsidP="00160923">
      <w:pPr>
        <w:widowControl w:val="0"/>
        <w:autoSpaceDE w:val="0"/>
        <w:autoSpaceDN w:val="0"/>
        <w:adjustRightInd w:val="0"/>
        <w:spacing w:after="0" w:line="240" w:lineRule="auto"/>
        <w:ind w:left="-540" w:right="-360"/>
        <w:jc w:val="both"/>
        <w:rPr>
          <w:rFonts w:ascii="Times New Roman" w:hAnsi="Times New Roman"/>
          <w:sz w:val="24"/>
          <w:szCs w:val="24"/>
          <w:lang w:val="el-GR"/>
        </w:rPr>
      </w:pPr>
    </w:p>
    <w:p w:rsidR="00E94CDE" w:rsidRDefault="00E94CDE" w:rsidP="00160923">
      <w:pPr>
        <w:widowControl w:val="0"/>
        <w:autoSpaceDE w:val="0"/>
        <w:autoSpaceDN w:val="0"/>
        <w:adjustRightInd w:val="0"/>
        <w:spacing w:after="0" w:line="240" w:lineRule="auto"/>
        <w:ind w:left="-540" w:right="-360"/>
        <w:jc w:val="both"/>
        <w:rPr>
          <w:rFonts w:ascii="Times New Roman" w:hAnsi="Times New Roman"/>
          <w:sz w:val="24"/>
          <w:szCs w:val="24"/>
          <w:lang w:val="el-GR"/>
        </w:rPr>
      </w:pPr>
    </w:p>
    <w:p w:rsidR="00E94CDE" w:rsidRDefault="00E94CDE" w:rsidP="00160923">
      <w:pPr>
        <w:widowControl w:val="0"/>
        <w:autoSpaceDE w:val="0"/>
        <w:autoSpaceDN w:val="0"/>
        <w:adjustRightInd w:val="0"/>
        <w:spacing w:after="0" w:line="240" w:lineRule="auto"/>
        <w:ind w:left="-540" w:right="-360"/>
        <w:jc w:val="both"/>
        <w:rPr>
          <w:rFonts w:ascii="Times New Roman" w:hAnsi="Times New Roman"/>
          <w:sz w:val="24"/>
          <w:szCs w:val="24"/>
          <w:lang w:val="el-GR"/>
        </w:rPr>
      </w:pPr>
    </w:p>
    <w:p w:rsidR="009020CB" w:rsidRDefault="009020CB" w:rsidP="00160923">
      <w:pPr>
        <w:widowControl w:val="0"/>
        <w:autoSpaceDE w:val="0"/>
        <w:autoSpaceDN w:val="0"/>
        <w:adjustRightInd w:val="0"/>
        <w:spacing w:after="0" w:line="240" w:lineRule="auto"/>
        <w:ind w:left="-540" w:right="-360"/>
        <w:jc w:val="both"/>
        <w:rPr>
          <w:rFonts w:ascii="Times New Roman" w:hAnsi="Times New Roman"/>
          <w:sz w:val="24"/>
          <w:szCs w:val="24"/>
          <w:lang w:val="el-GR"/>
        </w:rPr>
      </w:pPr>
    </w:p>
    <w:p w:rsidR="00160923" w:rsidRPr="004F2FE9" w:rsidRDefault="00160923" w:rsidP="00160923">
      <w:pPr>
        <w:widowControl w:val="0"/>
        <w:autoSpaceDE w:val="0"/>
        <w:autoSpaceDN w:val="0"/>
        <w:adjustRightInd w:val="0"/>
        <w:spacing w:after="0" w:line="240" w:lineRule="auto"/>
        <w:ind w:left="-540" w:right="-360"/>
        <w:jc w:val="both"/>
        <w:rPr>
          <w:rFonts w:ascii="Trebuchet MS" w:hAnsi="Trebuchet MS" w:cs="Trebuchet MS"/>
          <w:b/>
          <w:bCs/>
          <w:sz w:val="28"/>
          <w:szCs w:val="28"/>
          <w:lang w:val="el-GR"/>
        </w:rPr>
      </w:pPr>
    </w:p>
    <w:p w:rsidR="00160923" w:rsidRPr="009020CB" w:rsidRDefault="00160923" w:rsidP="008A07FF">
      <w:pPr>
        <w:widowControl w:val="0"/>
        <w:autoSpaceDE w:val="0"/>
        <w:autoSpaceDN w:val="0"/>
        <w:adjustRightInd w:val="0"/>
        <w:spacing w:after="0" w:line="360" w:lineRule="auto"/>
        <w:ind w:left="-540" w:right="-360"/>
        <w:jc w:val="both"/>
        <w:rPr>
          <w:rFonts w:ascii="Trebuchet MS" w:hAnsi="Trebuchet MS" w:cs="Trebuchet MS"/>
          <w:b/>
          <w:bCs/>
          <w:i/>
          <w:iCs/>
          <w:sz w:val="28"/>
          <w:szCs w:val="28"/>
          <w:lang w:val="el-GR"/>
        </w:rPr>
      </w:pPr>
      <w:r w:rsidRPr="009020CB">
        <w:rPr>
          <w:rFonts w:ascii="Trebuchet MS" w:hAnsi="Trebuchet MS" w:cs="Trebuchet MS"/>
          <w:b/>
          <w:bCs/>
          <w:iCs/>
          <w:sz w:val="28"/>
          <w:szCs w:val="28"/>
          <w:lang w:val="el-GR"/>
        </w:rPr>
        <w:lastRenderedPageBreak/>
        <w:t>Α.</w:t>
      </w:r>
      <w:r w:rsidRPr="009020CB">
        <w:rPr>
          <w:rFonts w:ascii="Trebuchet MS" w:hAnsi="Trebuchet MS" w:cs="Trebuchet MS"/>
          <w:b/>
          <w:bCs/>
          <w:i/>
          <w:iCs/>
          <w:sz w:val="28"/>
          <w:szCs w:val="28"/>
          <w:lang w:val="el-GR"/>
        </w:rPr>
        <w:t xml:space="preserve">   Ερωτήσεις Πολλαπλής Επιλογής</w:t>
      </w:r>
    </w:p>
    <w:p w:rsidR="00160923" w:rsidRDefault="00160923" w:rsidP="008A07FF">
      <w:pPr>
        <w:widowControl w:val="0"/>
        <w:autoSpaceDE w:val="0"/>
        <w:autoSpaceDN w:val="0"/>
        <w:adjustRightInd w:val="0"/>
        <w:spacing w:after="0" w:line="360" w:lineRule="auto"/>
        <w:ind w:left="-540" w:right="-360"/>
        <w:jc w:val="both"/>
        <w:rPr>
          <w:rFonts w:ascii="Trebuchet MS" w:hAnsi="Trebuchet MS" w:cs="Trebuchet MS"/>
          <w:i/>
          <w:iCs/>
          <w:lang w:val="el-GR"/>
        </w:rPr>
      </w:pPr>
      <w:r>
        <w:rPr>
          <w:rFonts w:ascii="Trebuchet MS" w:hAnsi="Trebuchet MS" w:cs="Trebuchet MS"/>
          <w:i/>
          <w:iCs/>
          <w:lang w:val="el-GR"/>
        </w:rPr>
        <w:t>Να γράψετε στο τετράδιό σας τον αριθμό καθεμιάς από τις παρακάτω ερωτήσεις και δίπλα το γράμμα που αντιστοιχεί στη σωστή απάντηση.</w:t>
      </w:r>
    </w:p>
    <w:p w:rsidR="00AB78F4" w:rsidRDefault="00AB78F4" w:rsidP="002D31C2">
      <w:pPr>
        <w:widowControl w:val="0"/>
        <w:autoSpaceDE w:val="0"/>
        <w:autoSpaceDN w:val="0"/>
        <w:adjustRightInd w:val="0"/>
        <w:spacing w:after="0" w:line="240" w:lineRule="auto"/>
        <w:ind w:right="-360"/>
        <w:rPr>
          <w:rFonts w:ascii="Trebuchet MS" w:hAnsi="Trebuchet MS" w:cs="Trebuchet MS"/>
          <w:lang w:val="el-GR"/>
        </w:rPr>
      </w:pPr>
    </w:p>
    <w:p w:rsidR="00160923" w:rsidRDefault="002D31C2" w:rsidP="00982ECB">
      <w:pPr>
        <w:widowControl w:val="0"/>
        <w:tabs>
          <w:tab w:val="left" w:pos="4111"/>
        </w:tabs>
        <w:autoSpaceDE w:val="0"/>
        <w:autoSpaceDN w:val="0"/>
        <w:adjustRightInd w:val="0"/>
        <w:spacing w:after="0" w:line="360" w:lineRule="auto"/>
        <w:ind w:left="-540" w:right="-360"/>
        <w:jc w:val="both"/>
        <w:rPr>
          <w:rFonts w:ascii="Trebuchet MS" w:hAnsi="Trebuchet MS" w:cs="Trebuchet MS"/>
          <w:i/>
          <w:lang w:val="el-GR"/>
        </w:rPr>
      </w:pPr>
      <w:r>
        <w:rPr>
          <w:rFonts w:ascii="Trebuchet MS" w:hAnsi="Trebuchet MS" w:cs="Trebuchet MS"/>
          <w:b/>
          <w:lang w:val="el-GR"/>
        </w:rPr>
        <w:t>1</w:t>
      </w:r>
      <w:r w:rsidR="00BF0325" w:rsidRPr="00BF0325">
        <w:rPr>
          <w:rFonts w:ascii="Trebuchet MS" w:hAnsi="Trebuchet MS" w:cs="Trebuchet MS"/>
          <w:b/>
          <w:lang w:val="el-GR"/>
        </w:rPr>
        <w:t xml:space="preserve">.  </w:t>
      </w:r>
      <w:r w:rsidR="00BF0325" w:rsidRPr="00BF0325">
        <w:rPr>
          <w:rFonts w:ascii="Trebuchet MS" w:hAnsi="Trebuchet MS" w:cs="Trebuchet MS"/>
          <w:i/>
          <w:lang w:val="el-GR"/>
        </w:rPr>
        <w:t>Αν τροφοδοτήσουμε ένα σωληνοειδές με ρεύμα έντασης Ι, τότε στο μέσον του η ένταση του μαγνητικού πεδίου έχει μέτρο B. Αν κόψουμε στη μέση το σωληνοειδές και τροφοδοτήσουμε το ένα κομμάτι του με ρεύμα ίδιας έντασης Ι, τότε η ένταση του μαγνητικού πεδίου στο μέσον του κομματιού αυτού έχει μέτρο</w:t>
      </w:r>
    </w:p>
    <w:p w:rsidR="00EB4F62" w:rsidRDefault="00EB4F62" w:rsidP="00EB4F62">
      <w:pPr>
        <w:widowControl w:val="0"/>
        <w:autoSpaceDE w:val="0"/>
        <w:autoSpaceDN w:val="0"/>
        <w:adjustRightInd w:val="0"/>
        <w:spacing w:after="0" w:line="360" w:lineRule="auto"/>
        <w:ind w:left="-540" w:right="-360"/>
        <w:jc w:val="both"/>
        <w:rPr>
          <w:rFonts w:ascii="Trebuchet MS" w:hAnsi="Trebuchet MS" w:cs="Trebuchet MS"/>
          <w:lang w:val="el-GR"/>
        </w:rPr>
      </w:pPr>
      <w:r>
        <w:rPr>
          <w:rFonts w:ascii="Trebuchet MS" w:hAnsi="Trebuchet MS" w:cs="Trebuchet MS"/>
          <w:b/>
          <w:bCs/>
          <w:lang w:val="el-GR"/>
        </w:rPr>
        <w:t xml:space="preserve">α.  </w:t>
      </w:r>
      <w:r w:rsidR="00220E7C">
        <w:rPr>
          <w:rFonts w:ascii="Trebuchet MS" w:hAnsi="Trebuchet MS" w:cs="Trebuchet MS"/>
          <w:i/>
          <w:iCs/>
          <w:lang w:val="el-GR"/>
        </w:rPr>
        <w:t>Β</w:t>
      </w:r>
      <w:r w:rsidRPr="00F70EE4">
        <w:rPr>
          <w:rFonts w:ascii="Trebuchet MS" w:hAnsi="Trebuchet MS" w:cs="Trebuchet MS"/>
          <w:iCs/>
          <w:lang w:val="el-GR"/>
        </w:rPr>
        <w:t>.</w:t>
      </w:r>
      <w:r>
        <w:rPr>
          <w:rFonts w:ascii="Trebuchet MS" w:hAnsi="Trebuchet MS" w:cs="Trebuchet MS"/>
          <w:b/>
          <w:bCs/>
          <w:lang w:val="el-GR"/>
        </w:rPr>
        <w:t xml:space="preserve">         </w:t>
      </w:r>
      <w:r w:rsidRPr="00F15958">
        <w:rPr>
          <w:rFonts w:ascii="Trebuchet MS" w:hAnsi="Trebuchet MS" w:cs="Trebuchet MS"/>
          <w:b/>
          <w:bCs/>
          <w:lang w:val="el-GR"/>
        </w:rPr>
        <w:t xml:space="preserve">                     </w:t>
      </w:r>
      <w:r>
        <w:rPr>
          <w:rFonts w:ascii="Trebuchet MS" w:hAnsi="Trebuchet MS" w:cs="Trebuchet MS"/>
          <w:b/>
          <w:bCs/>
          <w:lang w:val="el-GR"/>
        </w:rPr>
        <w:t xml:space="preserve">β.  </w:t>
      </w:r>
      <w:r w:rsidRPr="00F70EE4">
        <w:rPr>
          <w:rFonts w:ascii="Trebuchet MS" w:hAnsi="Trebuchet MS" w:cs="Trebuchet MS"/>
          <w:i/>
          <w:iCs/>
          <w:lang w:val="el-GR"/>
        </w:rPr>
        <w:t>2</w:t>
      </w:r>
      <w:r w:rsidR="00220E7C">
        <w:rPr>
          <w:rFonts w:ascii="Trebuchet MS" w:hAnsi="Trebuchet MS" w:cs="Trebuchet MS"/>
          <w:i/>
          <w:iCs/>
          <w:lang w:val="el-GR"/>
        </w:rPr>
        <w:t>Β</w:t>
      </w:r>
      <w:r w:rsidRPr="00F70EE4">
        <w:rPr>
          <w:rFonts w:ascii="Trebuchet MS" w:hAnsi="Trebuchet MS" w:cs="Trebuchet MS"/>
          <w:iCs/>
          <w:lang w:val="el-GR"/>
        </w:rPr>
        <w:t>.</w:t>
      </w:r>
      <w:r>
        <w:rPr>
          <w:rFonts w:ascii="Trebuchet MS" w:hAnsi="Trebuchet MS" w:cs="Trebuchet MS"/>
          <w:lang w:val="el-GR"/>
        </w:rPr>
        <w:t xml:space="preserve">       </w:t>
      </w:r>
      <w:r w:rsidRPr="00F15958">
        <w:rPr>
          <w:rFonts w:ascii="Trebuchet MS" w:hAnsi="Trebuchet MS" w:cs="Trebuchet MS"/>
          <w:lang w:val="el-GR"/>
        </w:rPr>
        <w:t xml:space="preserve">  </w:t>
      </w:r>
      <w:r w:rsidRPr="00D364F5">
        <w:rPr>
          <w:rFonts w:ascii="Trebuchet MS" w:hAnsi="Trebuchet MS" w:cs="Trebuchet MS"/>
          <w:lang w:val="el-GR"/>
        </w:rPr>
        <w:t xml:space="preserve">        </w:t>
      </w:r>
      <w:r>
        <w:rPr>
          <w:rFonts w:ascii="Trebuchet MS" w:hAnsi="Trebuchet MS" w:cs="Trebuchet MS"/>
          <w:lang w:val="el-GR"/>
        </w:rPr>
        <w:t xml:space="preserve">          </w:t>
      </w:r>
      <w:r w:rsidRPr="00F15958">
        <w:rPr>
          <w:rFonts w:ascii="Trebuchet MS" w:hAnsi="Trebuchet MS" w:cs="Trebuchet MS"/>
          <w:lang w:val="el-GR"/>
        </w:rPr>
        <w:t xml:space="preserve">   </w:t>
      </w:r>
      <w:r>
        <w:rPr>
          <w:rFonts w:ascii="Trebuchet MS" w:hAnsi="Trebuchet MS" w:cs="Trebuchet MS"/>
          <w:b/>
          <w:bCs/>
          <w:lang w:val="el-GR"/>
        </w:rPr>
        <w:t xml:space="preserve">γ.  </w:t>
      </w:r>
      <m:oMath>
        <m:f>
          <m:fPr>
            <m:ctrlPr>
              <w:rPr>
                <w:rFonts w:ascii="Cambria Math" w:hAnsi="Cambria Math" w:cs="Trebuchet MS"/>
                <w:bCs/>
                <w:i/>
                <w:sz w:val="28"/>
                <w:szCs w:val="28"/>
                <w:lang w:val="el-GR"/>
              </w:rPr>
            </m:ctrlPr>
          </m:fPr>
          <m:num>
            <m:r>
              <w:rPr>
                <w:rFonts w:ascii="Cambria Math" w:hAnsi="Cambria Math" w:cs="Trebuchet MS"/>
                <w:sz w:val="28"/>
                <w:szCs w:val="28"/>
                <w:lang w:val="el-GR"/>
              </w:rPr>
              <m:t>Β</m:t>
            </m:r>
          </m:num>
          <m:den>
            <m:r>
              <w:rPr>
                <w:rFonts w:ascii="Cambria Math" w:hAnsi="Cambria Math" w:cs="Trebuchet MS"/>
                <w:sz w:val="28"/>
                <w:szCs w:val="28"/>
                <w:lang w:val="el-GR"/>
              </w:rPr>
              <m:t>2</m:t>
            </m:r>
          </m:den>
        </m:f>
        <m:r>
          <w:rPr>
            <w:rFonts w:ascii="Cambria Math" w:hAnsi="Cambria Math" w:cs="Trebuchet MS"/>
            <w:sz w:val="28"/>
            <w:szCs w:val="28"/>
            <w:lang w:val="el-GR"/>
          </w:rPr>
          <m:t xml:space="preserve"> </m:t>
        </m:r>
      </m:oMath>
      <w:r w:rsidRPr="00F15958">
        <w:rPr>
          <w:rFonts w:ascii="Trebuchet MS" w:hAnsi="Trebuchet MS" w:cs="Trebuchet MS"/>
          <w:bCs/>
          <w:lang w:val="el-GR"/>
        </w:rPr>
        <w:t>.</w:t>
      </w:r>
      <w:r>
        <w:rPr>
          <w:rFonts w:ascii="Trebuchet MS" w:hAnsi="Trebuchet MS" w:cs="Trebuchet MS"/>
          <w:b/>
          <w:bCs/>
          <w:lang w:val="el-GR"/>
        </w:rPr>
        <w:t xml:space="preserve"> </w:t>
      </w:r>
      <w:r>
        <w:rPr>
          <w:rFonts w:ascii="Trebuchet MS" w:hAnsi="Trebuchet MS" w:cs="Trebuchet MS"/>
          <w:lang w:val="el-GR"/>
        </w:rPr>
        <w:t xml:space="preserve">                   </w:t>
      </w:r>
      <w:r w:rsidRPr="00BF0325">
        <w:rPr>
          <w:rFonts w:ascii="Trebuchet MS" w:hAnsi="Trebuchet MS" w:cs="Trebuchet MS"/>
          <w:lang w:val="el-GR"/>
        </w:rPr>
        <w:t xml:space="preserve">          </w:t>
      </w:r>
      <w:r>
        <w:rPr>
          <w:rFonts w:ascii="Trebuchet MS" w:hAnsi="Trebuchet MS" w:cs="Trebuchet MS"/>
          <w:b/>
          <w:bCs/>
          <w:lang w:val="el-GR"/>
        </w:rPr>
        <w:t xml:space="preserve">δ. </w:t>
      </w:r>
      <w:r w:rsidRPr="00F15958">
        <w:rPr>
          <w:rFonts w:ascii="Trebuchet MS" w:hAnsi="Trebuchet MS" w:cs="Trebuchet MS"/>
          <w:b/>
          <w:bCs/>
          <w:lang w:val="el-GR"/>
        </w:rPr>
        <w:t xml:space="preserve"> </w:t>
      </w:r>
      <w:r>
        <w:rPr>
          <w:rFonts w:ascii="Trebuchet MS" w:hAnsi="Trebuchet MS" w:cs="Trebuchet MS"/>
          <w:b/>
          <w:bCs/>
          <w:lang w:val="el-GR"/>
        </w:rPr>
        <w:t xml:space="preserve"> </w:t>
      </w:r>
      <m:oMath>
        <m:f>
          <m:fPr>
            <m:ctrlPr>
              <w:rPr>
                <w:rFonts w:ascii="Cambria Math" w:hAnsi="Cambria Math" w:cs="Trebuchet MS"/>
                <w:b/>
                <w:bCs/>
                <w:i/>
                <w:sz w:val="28"/>
                <w:szCs w:val="28"/>
                <w:lang w:val="el-GR"/>
              </w:rPr>
            </m:ctrlPr>
          </m:fPr>
          <m:num>
            <m:r>
              <w:rPr>
                <w:rFonts w:ascii="Cambria Math" w:hAnsi="Cambria Math" w:cs="Trebuchet MS"/>
                <w:sz w:val="28"/>
                <w:szCs w:val="28"/>
                <w:lang w:val="el-GR"/>
              </w:rPr>
              <m:t>Β</m:t>
            </m:r>
          </m:num>
          <m:den>
            <m:r>
              <m:rPr>
                <m:sty m:val="bi"/>
              </m:rPr>
              <w:rPr>
                <w:rFonts w:ascii="Cambria Math" w:hAnsi="Cambria Math" w:cs="Trebuchet MS"/>
                <w:sz w:val="28"/>
                <w:szCs w:val="28"/>
                <w:lang w:val="el-GR"/>
              </w:rPr>
              <m:t>4</m:t>
            </m:r>
          </m:den>
        </m:f>
        <m:r>
          <m:rPr>
            <m:sty m:val="bi"/>
          </m:rPr>
          <w:rPr>
            <w:rFonts w:ascii="Cambria Math" w:hAnsi="Cambria Math" w:cs="Trebuchet MS"/>
            <w:sz w:val="28"/>
            <w:szCs w:val="28"/>
            <w:lang w:val="el-GR"/>
          </w:rPr>
          <m:t xml:space="preserve"> </m:t>
        </m:r>
      </m:oMath>
      <w:r>
        <w:rPr>
          <w:rFonts w:ascii="Trebuchet MS" w:hAnsi="Trebuchet MS" w:cs="Trebuchet MS"/>
          <w:lang w:val="el-GR"/>
        </w:rPr>
        <w:t>.</w:t>
      </w:r>
    </w:p>
    <w:p w:rsidR="00220E7C" w:rsidRDefault="00220E7C" w:rsidP="00220E7C">
      <w:pPr>
        <w:widowControl w:val="0"/>
        <w:autoSpaceDE w:val="0"/>
        <w:autoSpaceDN w:val="0"/>
        <w:adjustRightInd w:val="0"/>
        <w:spacing w:after="0" w:line="240" w:lineRule="auto"/>
        <w:ind w:left="-540" w:right="-360"/>
        <w:jc w:val="right"/>
        <w:rPr>
          <w:rFonts w:ascii="Trebuchet MS" w:hAnsi="Trebuchet MS" w:cs="Trebuchet MS"/>
          <w:lang w:val="el-GR"/>
        </w:rPr>
      </w:pPr>
      <w:r>
        <w:rPr>
          <w:rFonts w:ascii="Trebuchet MS" w:hAnsi="Trebuchet MS" w:cs="Trebuchet MS"/>
          <w:lang w:val="el-GR"/>
        </w:rPr>
        <w:t>Ημερ. 2020</w:t>
      </w:r>
    </w:p>
    <w:p w:rsidR="00D364F5" w:rsidRDefault="00D364F5" w:rsidP="002D31C2">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133C70" w:rsidRPr="00133C70" w:rsidRDefault="002D31C2" w:rsidP="00133C70">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b/>
          <w:lang w:val="el-GR"/>
        </w:rPr>
        <w:t>2</w:t>
      </w:r>
      <w:r w:rsidR="00133C70" w:rsidRPr="00133C70">
        <w:rPr>
          <w:rFonts w:ascii="Trebuchet MS" w:hAnsi="Trebuchet MS" w:cs="Trebuchet MS"/>
          <w:b/>
          <w:lang w:val="el-GR"/>
        </w:rPr>
        <w:t xml:space="preserve">.  </w:t>
      </w:r>
      <w:r w:rsidR="00133C70" w:rsidRPr="00085ECE">
        <w:rPr>
          <w:rFonts w:ascii="Trebuchet MS" w:hAnsi="Trebuchet MS" w:cs="Trebuchet MS"/>
          <w:i/>
          <w:lang w:val="el-GR"/>
        </w:rPr>
        <w:t>Η μαγνητική ροή Φ, που διέρχεται από μια επίπεδη επιφάνεια εμβαδού S, η οποία βρίσκεται μέσα σε ομογενές μαγνητικό πεδίο</w:t>
      </w:r>
      <w:r w:rsidR="00133C70" w:rsidRPr="00133C70">
        <w:rPr>
          <w:rFonts w:ascii="Trebuchet MS" w:hAnsi="Trebuchet MS" w:cs="Trebuchet MS"/>
          <w:lang w:val="el-GR"/>
        </w:rPr>
        <w:t xml:space="preserve"> </w:t>
      </w:r>
    </w:p>
    <w:p w:rsidR="00133C70" w:rsidRPr="00133C70" w:rsidRDefault="00133C70" w:rsidP="00133C70">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133C70">
        <w:rPr>
          <w:rFonts w:ascii="Trebuchet MS" w:hAnsi="Trebuchet MS" w:cs="Trebuchet MS"/>
          <w:b/>
          <w:lang w:val="el-GR"/>
        </w:rPr>
        <w:t>α.</w:t>
      </w:r>
      <w:r w:rsidRPr="00133C70">
        <w:rPr>
          <w:rFonts w:ascii="Trebuchet MS" w:hAnsi="Trebuchet MS" w:cs="Trebuchet MS"/>
          <w:lang w:val="el-GR"/>
        </w:rPr>
        <w:t xml:space="preserve">  είναι μέγιστη, όταν η επιφάνεια είναι παράλληλη στις δυναμικές γραμμές του μαγνητικού πεδίου</w:t>
      </w:r>
      <w:r w:rsidR="003D746A" w:rsidRPr="003D746A">
        <w:rPr>
          <w:rFonts w:ascii="Trebuchet MS" w:hAnsi="Trebuchet MS" w:cs="Trebuchet MS"/>
          <w:lang w:val="el-GR"/>
        </w:rPr>
        <w:t>.</w:t>
      </w:r>
      <w:r w:rsidRPr="00133C70">
        <w:rPr>
          <w:rFonts w:ascii="Trebuchet MS" w:hAnsi="Trebuchet MS" w:cs="Trebuchet MS"/>
          <w:lang w:val="el-GR"/>
        </w:rPr>
        <w:t xml:space="preserve"> </w:t>
      </w:r>
    </w:p>
    <w:p w:rsidR="00133C70" w:rsidRPr="00133C70" w:rsidRDefault="00133C70" w:rsidP="00133C70">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133C70">
        <w:rPr>
          <w:rFonts w:ascii="Trebuchet MS" w:hAnsi="Trebuchet MS" w:cs="Trebuchet MS"/>
          <w:b/>
          <w:lang w:val="el-GR"/>
        </w:rPr>
        <w:t>β.</w:t>
      </w:r>
      <w:r>
        <w:rPr>
          <w:rFonts w:ascii="Trebuchet MS" w:hAnsi="Trebuchet MS" w:cs="Trebuchet MS"/>
          <w:lang w:val="el-GR"/>
        </w:rPr>
        <w:t xml:space="preserve"> </w:t>
      </w:r>
      <w:r w:rsidRPr="00133C70">
        <w:rPr>
          <w:rFonts w:ascii="Trebuchet MS" w:hAnsi="Trebuchet MS" w:cs="Trebuchet MS"/>
          <w:lang w:val="el-GR"/>
        </w:rPr>
        <w:t xml:space="preserve"> είναι διανυσματικό μέγεθος</w:t>
      </w:r>
      <w:r w:rsidR="003D746A" w:rsidRPr="00EA4196">
        <w:rPr>
          <w:rFonts w:ascii="Trebuchet MS" w:hAnsi="Trebuchet MS" w:cs="Trebuchet MS"/>
          <w:lang w:val="el-GR"/>
        </w:rPr>
        <w:t>.</w:t>
      </w:r>
      <w:r w:rsidRPr="00133C70">
        <w:rPr>
          <w:rFonts w:ascii="Trebuchet MS" w:hAnsi="Trebuchet MS" w:cs="Trebuchet MS"/>
          <w:lang w:val="el-GR"/>
        </w:rPr>
        <w:t xml:space="preserve"> </w:t>
      </w:r>
    </w:p>
    <w:p w:rsidR="00133C70" w:rsidRPr="00133C70" w:rsidRDefault="00133C70" w:rsidP="00133C70">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133C70">
        <w:rPr>
          <w:rFonts w:ascii="Trebuchet MS" w:hAnsi="Trebuchet MS" w:cs="Trebuchet MS"/>
          <w:b/>
          <w:lang w:val="el-GR"/>
        </w:rPr>
        <w:t>γ.</w:t>
      </w:r>
      <w:r w:rsidRPr="00133C70">
        <w:rPr>
          <w:rFonts w:ascii="Trebuchet MS" w:hAnsi="Trebuchet MS" w:cs="Trebuchet MS"/>
          <w:lang w:val="el-GR"/>
        </w:rPr>
        <w:t xml:space="preserve"> είναι μέγιστη, όταν η επιφάνεια είναι κάθετη στις δυναμικές γραμμές του μαγνητικού πεδίου</w:t>
      </w:r>
      <w:r w:rsidR="003D746A" w:rsidRPr="00EA4196">
        <w:rPr>
          <w:rFonts w:ascii="Trebuchet MS" w:hAnsi="Trebuchet MS" w:cs="Trebuchet MS"/>
          <w:lang w:val="el-GR"/>
        </w:rPr>
        <w:t>.</w:t>
      </w:r>
      <w:r w:rsidRPr="00133C70">
        <w:rPr>
          <w:rFonts w:ascii="Trebuchet MS" w:hAnsi="Trebuchet MS" w:cs="Trebuchet MS"/>
          <w:lang w:val="el-GR"/>
        </w:rPr>
        <w:t xml:space="preserve"> </w:t>
      </w:r>
    </w:p>
    <w:p w:rsidR="00D364F5" w:rsidRDefault="00133C70" w:rsidP="00133C70">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133C70">
        <w:rPr>
          <w:rFonts w:ascii="Trebuchet MS" w:hAnsi="Trebuchet MS" w:cs="Trebuchet MS"/>
          <w:b/>
          <w:lang w:val="el-GR"/>
        </w:rPr>
        <w:t>δ.</w:t>
      </w:r>
      <w:r w:rsidRPr="00133C70">
        <w:rPr>
          <w:rFonts w:ascii="Trebuchet MS" w:hAnsi="Trebuchet MS" w:cs="Trebuchet MS"/>
          <w:lang w:val="el-GR"/>
        </w:rPr>
        <w:t xml:space="preserve">  έχει μονάδα μέτρησης το 1 Tesla (1T).</w:t>
      </w:r>
    </w:p>
    <w:p w:rsidR="00133C70" w:rsidRDefault="00133C70" w:rsidP="00133C70">
      <w:pPr>
        <w:widowControl w:val="0"/>
        <w:autoSpaceDE w:val="0"/>
        <w:autoSpaceDN w:val="0"/>
        <w:adjustRightInd w:val="0"/>
        <w:spacing w:after="0" w:line="240" w:lineRule="auto"/>
        <w:ind w:left="-540" w:right="-360"/>
        <w:jc w:val="right"/>
        <w:rPr>
          <w:rFonts w:ascii="Trebuchet MS" w:hAnsi="Trebuchet MS" w:cs="Trebuchet MS"/>
          <w:lang w:val="el-GR"/>
        </w:rPr>
      </w:pPr>
      <w:r>
        <w:rPr>
          <w:rFonts w:ascii="Trebuchet MS" w:hAnsi="Trebuchet MS" w:cs="Trebuchet MS"/>
          <w:lang w:val="el-GR"/>
        </w:rPr>
        <w:t>Ημερ. 202</w:t>
      </w:r>
      <w:r w:rsidRPr="00005478">
        <w:rPr>
          <w:rFonts w:ascii="Trebuchet MS" w:hAnsi="Trebuchet MS" w:cs="Trebuchet MS"/>
          <w:lang w:val="el-GR"/>
        </w:rPr>
        <w:t>1</w:t>
      </w:r>
    </w:p>
    <w:p w:rsidR="005E581E" w:rsidRPr="00005478" w:rsidRDefault="005E581E" w:rsidP="00133C70">
      <w:pPr>
        <w:widowControl w:val="0"/>
        <w:autoSpaceDE w:val="0"/>
        <w:autoSpaceDN w:val="0"/>
        <w:adjustRightInd w:val="0"/>
        <w:spacing w:after="0" w:line="240" w:lineRule="auto"/>
        <w:ind w:left="-540" w:right="-360"/>
        <w:jc w:val="right"/>
        <w:rPr>
          <w:rFonts w:ascii="Trebuchet MS" w:hAnsi="Trebuchet MS" w:cs="Trebuchet MS"/>
          <w:lang w:val="el-GR"/>
        </w:rPr>
      </w:pPr>
    </w:p>
    <w:p w:rsidR="005E581E" w:rsidRPr="00553EB0" w:rsidRDefault="005E581E" w:rsidP="005E581E">
      <w:pPr>
        <w:pStyle w:val="Default"/>
        <w:spacing w:line="360" w:lineRule="auto"/>
        <w:ind w:left="-567" w:right="-341"/>
        <w:jc w:val="both"/>
        <w:rPr>
          <w:rFonts w:ascii="Trebuchet MS" w:hAnsi="Trebuchet MS" w:cs="Arial"/>
          <w:i/>
          <w:sz w:val="22"/>
          <w:szCs w:val="22"/>
        </w:rPr>
      </w:pPr>
      <w:r>
        <w:rPr>
          <w:rFonts w:ascii="Trebuchet MS" w:hAnsi="Trebuchet MS" w:cs="Arial"/>
          <w:b/>
          <w:noProof/>
          <w:sz w:val="22"/>
          <w:szCs w:val="22"/>
        </w:rPr>
        <mc:AlternateContent>
          <mc:Choice Requires="wps">
            <w:drawing>
              <wp:anchor distT="0" distB="0" distL="114300" distR="114300" simplePos="0" relativeHeight="251680768" behindDoc="0" locked="0" layoutInCell="1" allowOverlap="1">
                <wp:simplePos x="0" y="0"/>
                <wp:positionH relativeFrom="column">
                  <wp:posOffset>1438291</wp:posOffset>
                </wp:positionH>
                <wp:positionV relativeFrom="paragraph">
                  <wp:posOffset>621414</wp:posOffset>
                </wp:positionV>
                <wp:extent cx="2182266" cy="1421546"/>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2182266" cy="1421546"/>
                        </a:xfrm>
                        <a:prstGeom prst="rect">
                          <a:avLst/>
                        </a:prstGeom>
                        <a:noFill/>
                        <a:ln w="6350">
                          <a:noFill/>
                        </a:ln>
                      </wps:spPr>
                      <wps:txbx>
                        <w:txbxContent>
                          <w:p w:rsidR="005E581E" w:rsidRDefault="005E581E" w:rsidP="005E581E">
                            <w:pPr>
                              <w:jc w:val="center"/>
                            </w:pPr>
                            <w:r>
                              <w:rPr>
                                <w:noProof/>
                                <w:lang w:val="el-GR" w:eastAsia="el-GR"/>
                              </w:rPr>
                              <w:drawing>
                                <wp:inline distT="0" distB="0" distL="0" distR="0" wp14:anchorId="64A6C6D6" wp14:editId="6D26F3F4">
                                  <wp:extent cx="1982480" cy="1367758"/>
                                  <wp:effectExtent l="0" t="0" r="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9762" cy="1372782"/>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113.25pt;margin-top:48.95pt;width:171.85pt;height:11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" filled="f" stroked="f" strokeweight=".5pt">
                <v:textbox>
                  <w:txbxContent>
                    <w:p w:rsidR="005E581E" w:rsidRDefault="005E581E" w:rsidP="005E581E">
                      <w:pPr>
                        <w:jc w:val="center"/>
                      </w:pPr>
                      <w:r>
                        <w:rPr>
                          <w:noProof/>
                          <w:lang w:val="el-GR" w:eastAsia="el-GR"/>
                        </w:rPr>
                        <w:drawing>
                          <wp:inline distT="0" distB="0" distL="0" distR="0" wp14:anchorId="64A6C6D6" wp14:editId="6D26F3F4">
                            <wp:extent cx="1982480" cy="1367758"/>
                            <wp:effectExtent l="0" t="0" r="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9762" cy="1372782"/>
                                    </a:xfrm>
                                    <a:prstGeom prst="rect">
                                      <a:avLst/>
                                    </a:prstGeom>
                                    <a:noFill/>
                                  </pic:spPr>
                                </pic:pic>
                              </a:graphicData>
                            </a:graphic>
                          </wp:inline>
                        </w:drawing>
                      </w:r>
                    </w:p>
                  </w:txbxContent>
                </v:textbox>
              </v:shape>
            </w:pict>
          </mc:Fallback>
        </mc:AlternateContent>
      </w:r>
      <w:r>
        <w:rPr>
          <w:rFonts w:ascii="Trebuchet MS" w:hAnsi="Trebuchet MS" w:cs="Arial"/>
          <w:b/>
          <w:sz w:val="22"/>
          <w:szCs w:val="22"/>
        </w:rPr>
        <w:t xml:space="preserve">3.  </w:t>
      </w:r>
      <w:r w:rsidRPr="00553EB0">
        <w:rPr>
          <w:rFonts w:ascii="Trebuchet MS" w:hAnsi="Trebuchet MS" w:cs="Arial"/>
          <w:i/>
          <w:sz w:val="22"/>
          <w:szCs w:val="22"/>
        </w:rPr>
        <w:t xml:space="preserve">Ευθύγραμμος ρευματοφόρος αγωγός μεγάλου μήκους είναι κάθετος στο επίπεδο της σελίδας και διαρρέεται από συνεχές ηλεκτρικό ρεύμα έντασης Ι με φορά από τον αναγνώστη προς τη σελίδα.  </w:t>
      </w:r>
    </w:p>
    <w:p w:rsidR="005E581E" w:rsidRDefault="005E581E" w:rsidP="005E581E">
      <w:pPr>
        <w:pStyle w:val="Default"/>
        <w:spacing w:line="360" w:lineRule="auto"/>
        <w:ind w:left="-567" w:right="-341"/>
        <w:jc w:val="both"/>
        <w:rPr>
          <w:rFonts w:ascii="Trebuchet MS" w:hAnsi="Trebuchet MS" w:cs="Arial"/>
          <w:sz w:val="22"/>
          <w:szCs w:val="22"/>
        </w:rPr>
      </w:pPr>
    </w:p>
    <w:p w:rsidR="005E581E" w:rsidRDefault="005E581E" w:rsidP="005E581E">
      <w:pPr>
        <w:pStyle w:val="Default"/>
        <w:spacing w:line="360" w:lineRule="auto"/>
        <w:ind w:left="-567" w:right="-341"/>
        <w:jc w:val="both"/>
        <w:rPr>
          <w:rFonts w:ascii="Trebuchet MS" w:hAnsi="Trebuchet MS" w:cs="Arial"/>
          <w:sz w:val="22"/>
          <w:szCs w:val="22"/>
        </w:rPr>
      </w:pPr>
    </w:p>
    <w:p w:rsidR="005E581E" w:rsidRDefault="005E581E" w:rsidP="005E581E">
      <w:pPr>
        <w:pStyle w:val="Default"/>
        <w:spacing w:line="360" w:lineRule="auto"/>
        <w:ind w:left="-567" w:right="-341"/>
        <w:jc w:val="both"/>
        <w:rPr>
          <w:rFonts w:ascii="Trebuchet MS" w:hAnsi="Trebuchet MS" w:cs="Arial"/>
          <w:sz w:val="22"/>
          <w:szCs w:val="22"/>
        </w:rPr>
      </w:pPr>
    </w:p>
    <w:p w:rsidR="005E581E" w:rsidRDefault="005E581E" w:rsidP="005E581E">
      <w:pPr>
        <w:pStyle w:val="Default"/>
        <w:spacing w:line="360" w:lineRule="auto"/>
        <w:ind w:left="-567" w:right="-341"/>
        <w:jc w:val="both"/>
        <w:rPr>
          <w:rFonts w:ascii="Trebuchet MS" w:hAnsi="Trebuchet MS" w:cs="Arial"/>
          <w:sz w:val="22"/>
          <w:szCs w:val="22"/>
        </w:rPr>
      </w:pPr>
    </w:p>
    <w:p w:rsidR="005E581E" w:rsidRDefault="005E581E" w:rsidP="005E581E">
      <w:pPr>
        <w:pStyle w:val="Default"/>
        <w:spacing w:line="360" w:lineRule="auto"/>
        <w:ind w:left="-567" w:right="-341"/>
        <w:jc w:val="both"/>
        <w:rPr>
          <w:rFonts w:ascii="Trebuchet MS" w:hAnsi="Trebuchet MS" w:cs="Arial"/>
          <w:sz w:val="22"/>
          <w:szCs w:val="22"/>
        </w:rPr>
      </w:pPr>
    </w:p>
    <w:p w:rsidR="005E581E" w:rsidRPr="00BD2495" w:rsidRDefault="005E581E" w:rsidP="005E581E">
      <w:pPr>
        <w:pStyle w:val="Default"/>
        <w:spacing w:line="360" w:lineRule="auto"/>
        <w:ind w:right="-341"/>
        <w:jc w:val="both"/>
        <w:rPr>
          <w:rFonts w:ascii="Trebuchet MS" w:hAnsi="Trebuchet MS" w:cs="Arial"/>
          <w:sz w:val="22"/>
          <w:szCs w:val="22"/>
        </w:rPr>
      </w:pPr>
    </w:p>
    <w:p w:rsidR="005E581E" w:rsidRPr="00553EB0" w:rsidRDefault="005E581E" w:rsidP="005E581E">
      <w:pPr>
        <w:pStyle w:val="Default"/>
        <w:spacing w:line="360" w:lineRule="auto"/>
        <w:ind w:left="-567" w:right="-341"/>
        <w:jc w:val="both"/>
        <w:rPr>
          <w:rFonts w:ascii="Trebuchet MS" w:hAnsi="Trebuchet MS" w:cs="Arial"/>
          <w:i/>
          <w:sz w:val="22"/>
          <w:szCs w:val="22"/>
        </w:rPr>
      </w:pPr>
      <w:r w:rsidRPr="00553EB0">
        <w:rPr>
          <w:rFonts w:ascii="Trebuchet MS" w:hAnsi="Trebuchet MS" w:cs="Arial"/>
          <w:i/>
          <w:sz w:val="22"/>
          <w:szCs w:val="22"/>
        </w:rPr>
        <w:t>Στο σημείο Α του σχήματος, η ένταση του μαγνητικού πεδίου που δημιουργείται από τον αγωγό αυτό παριστάνεται με το διάνυσμα:</w:t>
      </w:r>
    </w:p>
    <w:p w:rsidR="005E581E" w:rsidRDefault="005E581E" w:rsidP="005E581E">
      <w:pPr>
        <w:widowControl w:val="0"/>
        <w:tabs>
          <w:tab w:val="left" w:pos="4111"/>
        </w:tabs>
        <w:autoSpaceDE w:val="0"/>
        <w:autoSpaceDN w:val="0"/>
        <w:adjustRightInd w:val="0"/>
        <w:spacing w:after="0" w:line="276" w:lineRule="auto"/>
        <w:ind w:left="-567" w:right="-341"/>
        <w:jc w:val="both"/>
        <w:rPr>
          <w:rFonts w:ascii="Trebuchet MS" w:hAnsi="Trebuchet MS" w:cs="Trebuchet MS"/>
          <w:lang w:val="el-GR"/>
        </w:rPr>
      </w:pPr>
      <w:r w:rsidRPr="005E581E">
        <w:rPr>
          <w:rFonts w:ascii="Trebuchet MS" w:hAnsi="Trebuchet MS" w:cs="Trebuchet MS"/>
          <w:b/>
          <w:lang w:val="el-GR"/>
        </w:rPr>
        <w:t>α.</w:t>
      </w:r>
      <w:r>
        <w:rPr>
          <w:rFonts w:ascii="Trebuchet MS" w:hAnsi="Trebuchet MS" w:cs="Trebuchet MS"/>
          <w:b/>
          <w:lang w:val="el-GR"/>
        </w:rPr>
        <w:t xml:space="preserve"> </w:t>
      </w:r>
      <w:r>
        <w:rPr>
          <w:rFonts w:ascii="Trebuchet MS" w:hAnsi="Trebuchet MS" w:cs="Trebuchet MS"/>
          <w:lang w:val="el-GR"/>
        </w:rPr>
        <w:t xml:space="preserve">  </w:t>
      </w:r>
      <m:oMath>
        <m:acc>
          <m:accPr>
            <m:chr m:val="⃗"/>
            <m:ctrlPr>
              <w:rPr>
                <w:rFonts w:ascii="Cambria Math" w:hAnsi="Cambria Math" w:cs="Trebuchet MS"/>
                <w:i/>
                <w:lang w:val="el-GR"/>
              </w:rPr>
            </m:ctrlPr>
          </m:accPr>
          <m:e>
            <m:sSub>
              <m:sSubPr>
                <m:ctrlPr>
                  <w:rPr>
                    <w:rFonts w:ascii="Cambria Math" w:hAnsi="Cambria Math" w:cs="Trebuchet MS"/>
                    <w:i/>
                    <w:lang w:val="el-GR"/>
                  </w:rPr>
                </m:ctrlPr>
              </m:sSubPr>
              <m:e>
                <m:r>
                  <w:rPr>
                    <w:rFonts w:ascii="Cambria Math" w:hAnsi="Cambria Math" w:cs="Trebuchet MS"/>
                    <w:lang w:val="el-GR"/>
                  </w:rPr>
                  <m:t>Β</m:t>
                </m:r>
              </m:e>
              <m:sub>
                <m:r>
                  <w:rPr>
                    <w:rFonts w:ascii="Cambria Math" w:hAnsi="Cambria Math" w:cs="Trebuchet MS"/>
                    <w:lang w:val="el-GR"/>
                  </w:rPr>
                  <m:t>1</m:t>
                </m:r>
              </m:sub>
            </m:sSub>
          </m:e>
        </m:acc>
        <m:r>
          <w:rPr>
            <w:rFonts w:ascii="Cambria Math" w:hAnsi="Cambria Math" w:cs="Trebuchet MS"/>
            <w:lang w:val="el-GR"/>
          </w:rPr>
          <m:t xml:space="preserve"> </m:t>
        </m:r>
      </m:oMath>
      <w:r>
        <w:rPr>
          <w:rFonts w:ascii="Trebuchet MS" w:hAnsi="Trebuchet MS" w:cs="Trebuchet MS"/>
          <w:lang w:val="el-GR"/>
        </w:rPr>
        <w:t xml:space="preserve">.                        </w:t>
      </w:r>
      <w:r w:rsidRPr="005E581E">
        <w:rPr>
          <w:rFonts w:ascii="Trebuchet MS" w:hAnsi="Trebuchet MS" w:cs="Trebuchet MS"/>
          <w:b/>
          <w:lang w:val="el-GR"/>
        </w:rPr>
        <w:t xml:space="preserve">β. </w:t>
      </w:r>
      <w:r>
        <w:rPr>
          <w:rFonts w:ascii="Trebuchet MS" w:hAnsi="Trebuchet MS" w:cs="Trebuchet MS"/>
          <w:b/>
          <w:lang w:val="el-GR"/>
        </w:rPr>
        <w:t xml:space="preserve"> </w:t>
      </w:r>
      <w:r w:rsidRPr="005E581E">
        <w:rPr>
          <w:rFonts w:ascii="Trebuchet MS" w:hAnsi="Trebuchet MS" w:cs="Trebuchet MS"/>
          <w:b/>
          <w:lang w:val="el-GR"/>
        </w:rPr>
        <w:t xml:space="preserve"> </w:t>
      </w:r>
      <m:oMath>
        <m:acc>
          <m:accPr>
            <m:chr m:val="⃗"/>
            <m:ctrlPr>
              <w:rPr>
                <w:rFonts w:ascii="Cambria Math" w:hAnsi="Cambria Math" w:cs="Trebuchet MS"/>
                <w:i/>
                <w:lang w:val="el-GR"/>
              </w:rPr>
            </m:ctrlPr>
          </m:accPr>
          <m:e>
            <m:sSub>
              <m:sSubPr>
                <m:ctrlPr>
                  <w:rPr>
                    <w:rFonts w:ascii="Cambria Math" w:hAnsi="Cambria Math" w:cs="Trebuchet MS"/>
                    <w:i/>
                    <w:lang w:val="el-GR"/>
                  </w:rPr>
                </m:ctrlPr>
              </m:sSubPr>
              <m:e>
                <m:r>
                  <w:rPr>
                    <w:rFonts w:ascii="Cambria Math" w:hAnsi="Cambria Math" w:cs="Trebuchet MS"/>
                    <w:lang w:val="el-GR"/>
                  </w:rPr>
                  <m:t>Β</m:t>
                </m:r>
              </m:e>
              <m:sub>
                <m:r>
                  <w:rPr>
                    <w:rFonts w:ascii="Cambria Math" w:hAnsi="Cambria Math" w:cs="Trebuchet MS"/>
                    <w:lang w:val="el-GR"/>
                  </w:rPr>
                  <m:t>2</m:t>
                </m:r>
              </m:sub>
            </m:sSub>
          </m:e>
        </m:acc>
      </m:oMath>
      <w:r>
        <w:rPr>
          <w:rFonts w:ascii="Trebuchet MS" w:hAnsi="Trebuchet MS" w:cs="Trebuchet MS"/>
          <w:lang w:val="el-GR"/>
        </w:rPr>
        <w:t xml:space="preserve"> .                            </w:t>
      </w:r>
      <w:r w:rsidRPr="005E581E">
        <w:rPr>
          <w:rFonts w:ascii="Trebuchet MS" w:hAnsi="Trebuchet MS" w:cs="Trebuchet MS"/>
          <w:b/>
          <w:lang w:val="el-GR"/>
        </w:rPr>
        <w:t>γ.</w:t>
      </w:r>
      <w:r>
        <w:rPr>
          <w:rFonts w:ascii="Trebuchet MS" w:hAnsi="Trebuchet MS" w:cs="Trebuchet MS"/>
          <w:b/>
          <w:lang w:val="el-GR"/>
        </w:rPr>
        <w:t xml:space="preserve"> </w:t>
      </w:r>
      <w:r>
        <w:rPr>
          <w:rFonts w:ascii="Trebuchet MS" w:hAnsi="Trebuchet MS" w:cs="Trebuchet MS"/>
          <w:lang w:val="el-GR"/>
        </w:rPr>
        <w:t xml:space="preserve">  </w:t>
      </w:r>
      <m:oMath>
        <m:acc>
          <m:accPr>
            <m:chr m:val="⃗"/>
            <m:ctrlPr>
              <w:rPr>
                <w:rFonts w:ascii="Cambria Math" w:hAnsi="Cambria Math" w:cs="Trebuchet MS"/>
                <w:i/>
                <w:lang w:val="el-GR"/>
              </w:rPr>
            </m:ctrlPr>
          </m:accPr>
          <m:e>
            <m:sSub>
              <m:sSubPr>
                <m:ctrlPr>
                  <w:rPr>
                    <w:rFonts w:ascii="Cambria Math" w:hAnsi="Cambria Math" w:cs="Trebuchet MS"/>
                    <w:i/>
                    <w:lang w:val="el-GR"/>
                  </w:rPr>
                </m:ctrlPr>
              </m:sSubPr>
              <m:e>
                <m:r>
                  <w:rPr>
                    <w:rFonts w:ascii="Cambria Math" w:hAnsi="Cambria Math" w:cs="Trebuchet MS"/>
                    <w:lang w:val="el-GR"/>
                  </w:rPr>
                  <m:t>Β</m:t>
                </m:r>
              </m:e>
              <m:sub>
                <m:r>
                  <w:rPr>
                    <w:rFonts w:ascii="Cambria Math" w:hAnsi="Cambria Math" w:cs="Trebuchet MS"/>
                    <w:lang w:val="el-GR"/>
                  </w:rPr>
                  <m:t>3</m:t>
                </m:r>
              </m:sub>
            </m:sSub>
          </m:e>
        </m:acc>
      </m:oMath>
      <w:r>
        <w:rPr>
          <w:rFonts w:ascii="Trebuchet MS" w:hAnsi="Trebuchet MS" w:cs="Trebuchet MS"/>
          <w:lang w:val="el-GR"/>
        </w:rPr>
        <w:t xml:space="preserve"> .                        </w:t>
      </w:r>
      <w:r w:rsidRPr="005E581E">
        <w:rPr>
          <w:rFonts w:ascii="Trebuchet MS" w:hAnsi="Trebuchet MS" w:cs="Trebuchet MS"/>
          <w:b/>
          <w:lang w:val="el-GR"/>
        </w:rPr>
        <w:t>δ.</w:t>
      </w:r>
      <w:r>
        <w:rPr>
          <w:rFonts w:ascii="Trebuchet MS" w:hAnsi="Trebuchet MS" w:cs="Trebuchet MS"/>
          <w:lang w:val="el-GR"/>
        </w:rPr>
        <w:t xml:space="preserve">   </w:t>
      </w:r>
      <m:oMath>
        <m:acc>
          <m:accPr>
            <m:chr m:val="⃗"/>
            <m:ctrlPr>
              <w:rPr>
                <w:rFonts w:ascii="Cambria Math" w:hAnsi="Cambria Math" w:cs="Trebuchet MS"/>
                <w:i/>
                <w:lang w:val="el-GR"/>
              </w:rPr>
            </m:ctrlPr>
          </m:accPr>
          <m:e>
            <m:sSub>
              <m:sSubPr>
                <m:ctrlPr>
                  <w:rPr>
                    <w:rFonts w:ascii="Cambria Math" w:hAnsi="Cambria Math" w:cs="Trebuchet MS"/>
                    <w:i/>
                    <w:lang w:val="el-GR"/>
                  </w:rPr>
                </m:ctrlPr>
              </m:sSubPr>
              <m:e>
                <m:r>
                  <w:rPr>
                    <w:rFonts w:ascii="Cambria Math" w:hAnsi="Cambria Math" w:cs="Trebuchet MS"/>
                    <w:lang w:val="el-GR"/>
                  </w:rPr>
                  <m:t>Β</m:t>
                </m:r>
              </m:e>
              <m:sub>
                <m:r>
                  <w:rPr>
                    <w:rFonts w:ascii="Cambria Math" w:hAnsi="Cambria Math" w:cs="Trebuchet MS"/>
                    <w:lang w:val="el-GR"/>
                  </w:rPr>
                  <m:t>4</m:t>
                </m:r>
              </m:sub>
            </m:sSub>
          </m:e>
        </m:acc>
      </m:oMath>
      <w:r>
        <w:rPr>
          <w:rFonts w:ascii="Trebuchet MS" w:hAnsi="Trebuchet MS" w:cs="Trebuchet MS"/>
          <w:lang w:val="el-GR"/>
        </w:rPr>
        <w:t xml:space="preserve"> .                        </w:t>
      </w:r>
    </w:p>
    <w:p w:rsidR="005E581E" w:rsidRDefault="005E581E" w:rsidP="005E581E">
      <w:pPr>
        <w:widowControl w:val="0"/>
        <w:autoSpaceDE w:val="0"/>
        <w:autoSpaceDN w:val="0"/>
        <w:adjustRightInd w:val="0"/>
        <w:spacing w:after="0" w:line="240" w:lineRule="auto"/>
        <w:ind w:left="-540" w:right="-360"/>
        <w:jc w:val="right"/>
        <w:rPr>
          <w:rFonts w:ascii="Trebuchet MS" w:hAnsi="Trebuchet MS" w:cs="Trebuchet MS"/>
          <w:lang w:val="el-GR"/>
        </w:rPr>
      </w:pPr>
      <w:r>
        <w:rPr>
          <w:rFonts w:ascii="Trebuchet MS" w:hAnsi="Trebuchet MS" w:cs="Trebuchet MS"/>
          <w:lang w:val="el-GR"/>
        </w:rPr>
        <w:t xml:space="preserve">          Ημερ. 2023</w:t>
      </w:r>
    </w:p>
    <w:p w:rsidR="005E581E" w:rsidRDefault="005E581E" w:rsidP="005E581E">
      <w:pPr>
        <w:widowControl w:val="0"/>
        <w:tabs>
          <w:tab w:val="left" w:pos="4111"/>
        </w:tabs>
        <w:autoSpaceDE w:val="0"/>
        <w:autoSpaceDN w:val="0"/>
        <w:adjustRightInd w:val="0"/>
        <w:spacing w:after="0" w:line="276" w:lineRule="auto"/>
        <w:ind w:left="-567" w:right="-341"/>
        <w:jc w:val="both"/>
        <w:rPr>
          <w:rFonts w:ascii="Trebuchet MS" w:hAnsi="Trebuchet MS" w:cs="Trebuchet MS"/>
          <w:lang w:val="el-GR"/>
        </w:rPr>
      </w:pPr>
    </w:p>
    <w:p w:rsidR="00711BF7" w:rsidRPr="00711BF7" w:rsidRDefault="00711BF7" w:rsidP="00711BF7">
      <w:pPr>
        <w:widowControl w:val="0"/>
        <w:tabs>
          <w:tab w:val="left" w:pos="4111"/>
        </w:tabs>
        <w:autoSpaceDE w:val="0"/>
        <w:autoSpaceDN w:val="0"/>
        <w:adjustRightInd w:val="0"/>
        <w:spacing w:after="0" w:line="276" w:lineRule="auto"/>
        <w:ind w:left="-567" w:right="-341"/>
        <w:jc w:val="both"/>
        <w:rPr>
          <w:rFonts w:ascii="Trebuchet MS" w:hAnsi="Trebuchet MS" w:cs="Trebuchet MS"/>
          <w:i/>
          <w:lang w:val="el-GR"/>
        </w:rPr>
      </w:pPr>
      <w:r>
        <w:rPr>
          <w:rFonts w:ascii="Trebuchet MS" w:hAnsi="Trebuchet MS" w:cs="Trebuchet MS"/>
          <w:b/>
          <w:lang w:val="el-GR"/>
        </w:rPr>
        <w:t xml:space="preserve">4.  </w:t>
      </w:r>
      <w:r w:rsidRPr="00711BF7">
        <w:rPr>
          <w:rFonts w:ascii="Trebuchet MS" w:hAnsi="Trebuchet MS" w:cs="Trebuchet MS"/>
          <w:i/>
          <w:lang w:val="el-GR"/>
        </w:rPr>
        <w:t>Για να υπολογίσουμε το μέτρο της έντασης του ομογενούς μαγνητικού πεδίου στο εσωτερικό σωληνοειδούς απείρου μήκους, το οποίο διαρρέεται από ρεύμα σταθερής έντασης, εφαρμόζοντας το νόμο του Ampère, λαμβάνουμε ως κλειστή διαδρομή:</w:t>
      </w:r>
    </w:p>
    <w:p w:rsidR="00711BF7" w:rsidRPr="00711BF7" w:rsidRDefault="00711BF7" w:rsidP="00711BF7">
      <w:pPr>
        <w:widowControl w:val="0"/>
        <w:tabs>
          <w:tab w:val="left" w:pos="4111"/>
        </w:tabs>
        <w:autoSpaceDE w:val="0"/>
        <w:autoSpaceDN w:val="0"/>
        <w:adjustRightInd w:val="0"/>
        <w:spacing w:after="0" w:line="276" w:lineRule="auto"/>
        <w:ind w:left="-567" w:right="-341"/>
        <w:jc w:val="both"/>
        <w:rPr>
          <w:rFonts w:ascii="Trebuchet MS" w:hAnsi="Trebuchet MS" w:cs="Trebuchet MS"/>
          <w:lang w:val="el-GR"/>
        </w:rPr>
      </w:pPr>
      <w:r w:rsidRPr="00711BF7">
        <w:rPr>
          <w:rFonts w:ascii="Trebuchet MS" w:hAnsi="Trebuchet MS" w:cs="Trebuchet MS"/>
          <w:b/>
          <w:lang w:val="el-GR"/>
        </w:rPr>
        <w:t>α.</w:t>
      </w:r>
      <w:r>
        <w:rPr>
          <w:rFonts w:ascii="Trebuchet MS" w:hAnsi="Trebuchet MS" w:cs="Trebuchet MS"/>
          <w:lang w:val="el-GR"/>
        </w:rPr>
        <w:t xml:space="preserve"> </w:t>
      </w:r>
      <w:r w:rsidRPr="00711BF7">
        <w:rPr>
          <w:rFonts w:ascii="Trebuchet MS" w:hAnsi="Trebuchet MS" w:cs="Trebuchet MS"/>
          <w:lang w:val="el-GR"/>
        </w:rPr>
        <w:t xml:space="preserve"> μια κατάλληλη κυκλική διαδρομή κάθετη στον άξονα του σωληνοειδούς.</w:t>
      </w:r>
    </w:p>
    <w:p w:rsidR="00711BF7" w:rsidRPr="00711BF7" w:rsidRDefault="00711BF7" w:rsidP="00711BF7">
      <w:pPr>
        <w:widowControl w:val="0"/>
        <w:tabs>
          <w:tab w:val="left" w:pos="4111"/>
        </w:tabs>
        <w:autoSpaceDE w:val="0"/>
        <w:autoSpaceDN w:val="0"/>
        <w:adjustRightInd w:val="0"/>
        <w:spacing w:after="0" w:line="276" w:lineRule="auto"/>
        <w:ind w:left="-567" w:right="-341"/>
        <w:jc w:val="both"/>
        <w:rPr>
          <w:rFonts w:ascii="Trebuchet MS" w:hAnsi="Trebuchet MS" w:cs="Trebuchet MS"/>
          <w:lang w:val="el-GR"/>
        </w:rPr>
      </w:pPr>
      <w:r w:rsidRPr="00711BF7">
        <w:rPr>
          <w:rFonts w:ascii="Trebuchet MS" w:hAnsi="Trebuchet MS" w:cs="Trebuchet MS"/>
          <w:b/>
          <w:lang w:val="el-GR"/>
        </w:rPr>
        <w:t>β.</w:t>
      </w:r>
      <w:r>
        <w:rPr>
          <w:rFonts w:ascii="Trebuchet MS" w:hAnsi="Trebuchet MS" w:cs="Trebuchet MS"/>
          <w:lang w:val="el-GR"/>
        </w:rPr>
        <w:t xml:space="preserve"> </w:t>
      </w:r>
      <w:r w:rsidRPr="00711BF7">
        <w:rPr>
          <w:rFonts w:ascii="Trebuchet MS" w:hAnsi="Trebuchet MS" w:cs="Trebuchet MS"/>
          <w:lang w:val="el-GR"/>
        </w:rPr>
        <w:t xml:space="preserve"> μια κατάλληλη διαδρομή σχήματος</w:t>
      </w:r>
      <w:r>
        <w:rPr>
          <w:rFonts w:ascii="Trebuchet MS" w:hAnsi="Trebuchet MS" w:cs="Trebuchet MS"/>
          <w:lang w:val="el-GR"/>
        </w:rPr>
        <w:t xml:space="preserve"> ορθογωνίου παραλληλογράμμου με </w:t>
      </w:r>
      <w:r w:rsidRPr="00711BF7">
        <w:rPr>
          <w:rFonts w:ascii="Trebuchet MS" w:hAnsi="Trebuchet MS" w:cs="Trebuchet MS"/>
          <w:lang w:val="el-GR"/>
        </w:rPr>
        <w:t>το επίπεδό του κάθετο στον άξονα του σωληνοειδούς.</w:t>
      </w:r>
    </w:p>
    <w:p w:rsidR="00711BF7" w:rsidRPr="00711BF7" w:rsidRDefault="00711BF7" w:rsidP="00711BF7">
      <w:pPr>
        <w:widowControl w:val="0"/>
        <w:tabs>
          <w:tab w:val="left" w:pos="4111"/>
        </w:tabs>
        <w:autoSpaceDE w:val="0"/>
        <w:autoSpaceDN w:val="0"/>
        <w:adjustRightInd w:val="0"/>
        <w:spacing w:after="0" w:line="276" w:lineRule="auto"/>
        <w:ind w:left="-567" w:right="-341"/>
        <w:jc w:val="both"/>
        <w:rPr>
          <w:rFonts w:ascii="Trebuchet MS" w:hAnsi="Trebuchet MS" w:cs="Trebuchet MS"/>
          <w:lang w:val="el-GR"/>
        </w:rPr>
      </w:pPr>
      <w:r w:rsidRPr="00711BF7">
        <w:rPr>
          <w:rFonts w:ascii="Trebuchet MS" w:hAnsi="Trebuchet MS" w:cs="Trebuchet MS"/>
          <w:b/>
          <w:lang w:val="el-GR"/>
        </w:rPr>
        <w:lastRenderedPageBreak/>
        <w:t>γ.</w:t>
      </w:r>
      <w:r>
        <w:rPr>
          <w:rFonts w:ascii="Trebuchet MS" w:hAnsi="Trebuchet MS" w:cs="Trebuchet MS"/>
          <w:lang w:val="el-GR"/>
        </w:rPr>
        <w:t xml:space="preserve"> </w:t>
      </w:r>
      <w:r w:rsidRPr="00711BF7">
        <w:rPr>
          <w:rFonts w:ascii="Trebuchet MS" w:hAnsi="Trebuchet MS" w:cs="Trebuchet MS"/>
          <w:lang w:val="el-GR"/>
        </w:rPr>
        <w:t xml:space="preserve"> μια κατάλληλη ελλειπτική</w:t>
      </w:r>
      <w:r>
        <w:rPr>
          <w:rFonts w:ascii="Trebuchet MS" w:hAnsi="Trebuchet MS" w:cs="Trebuchet MS"/>
          <w:lang w:val="el-GR"/>
        </w:rPr>
        <w:t xml:space="preserve"> διαδρομή κάθετη στον άξονα του </w:t>
      </w:r>
      <w:r w:rsidRPr="00711BF7">
        <w:rPr>
          <w:rFonts w:ascii="Trebuchet MS" w:hAnsi="Trebuchet MS" w:cs="Trebuchet MS"/>
          <w:lang w:val="el-GR"/>
        </w:rPr>
        <w:t>σωληνοειδούς.</w:t>
      </w:r>
    </w:p>
    <w:p w:rsidR="00256E3D" w:rsidRDefault="00711BF7" w:rsidP="00711BF7">
      <w:pPr>
        <w:widowControl w:val="0"/>
        <w:tabs>
          <w:tab w:val="left" w:pos="4111"/>
        </w:tabs>
        <w:autoSpaceDE w:val="0"/>
        <w:autoSpaceDN w:val="0"/>
        <w:adjustRightInd w:val="0"/>
        <w:spacing w:after="0" w:line="276" w:lineRule="auto"/>
        <w:ind w:left="-567" w:right="-341"/>
        <w:jc w:val="both"/>
        <w:rPr>
          <w:rFonts w:ascii="Trebuchet MS" w:hAnsi="Trebuchet MS" w:cs="Trebuchet MS"/>
          <w:lang w:val="el-GR"/>
        </w:rPr>
      </w:pPr>
      <w:r w:rsidRPr="00711BF7">
        <w:rPr>
          <w:rFonts w:ascii="Trebuchet MS" w:hAnsi="Trebuchet MS" w:cs="Trebuchet MS"/>
          <w:b/>
          <w:lang w:val="el-GR"/>
        </w:rPr>
        <w:t>δ.</w:t>
      </w:r>
      <w:r>
        <w:rPr>
          <w:rFonts w:ascii="Trebuchet MS" w:hAnsi="Trebuchet MS" w:cs="Trebuchet MS"/>
          <w:lang w:val="el-GR"/>
        </w:rPr>
        <w:t xml:space="preserve"> </w:t>
      </w:r>
      <w:r w:rsidRPr="00711BF7">
        <w:rPr>
          <w:rFonts w:ascii="Trebuchet MS" w:hAnsi="Trebuchet MS" w:cs="Trebuchet MS"/>
          <w:lang w:val="el-GR"/>
        </w:rPr>
        <w:t xml:space="preserve"> μια κατάλληλη διαδρομή σχήματος</w:t>
      </w:r>
      <w:r>
        <w:rPr>
          <w:rFonts w:ascii="Trebuchet MS" w:hAnsi="Trebuchet MS" w:cs="Trebuchet MS"/>
          <w:lang w:val="el-GR"/>
        </w:rPr>
        <w:t xml:space="preserve"> ορθογωνίου παραλληλογράμμου με </w:t>
      </w:r>
      <w:r w:rsidRPr="00711BF7">
        <w:rPr>
          <w:rFonts w:ascii="Trebuchet MS" w:hAnsi="Trebuchet MS" w:cs="Trebuchet MS"/>
          <w:lang w:val="el-GR"/>
        </w:rPr>
        <w:t>το επίπεδό της να περιέχει τον άξονα του σωληνοειδούς.</w:t>
      </w:r>
    </w:p>
    <w:p w:rsidR="00256E3D" w:rsidRDefault="00711BF7" w:rsidP="00711BF7">
      <w:pPr>
        <w:widowControl w:val="0"/>
        <w:tabs>
          <w:tab w:val="left" w:pos="4111"/>
        </w:tabs>
        <w:autoSpaceDE w:val="0"/>
        <w:autoSpaceDN w:val="0"/>
        <w:adjustRightInd w:val="0"/>
        <w:spacing w:after="0" w:line="276" w:lineRule="auto"/>
        <w:ind w:left="-567" w:right="-360"/>
        <w:jc w:val="right"/>
        <w:rPr>
          <w:rFonts w:ascii="Trebuchet MS" w:hAnsi="Trebuchet MS" w:cs="Trebuchet MS"/>
          <w:lang w:val="el-GR"/>
        </w:rPr>
      </w:pPr>
      <w:r>
        <w:rPr>
          <w:rFonts w:ascii="Trebuchet MS" w:hAnsi="Trebuchet MS" w:cs="Trebuchet MS"/>
          <w:lang w:val="el-GR"/>
        </w:rPr>
        <w:t xml:space="preserve">Επαν. Ημερ. </w:t>
      </w:r>
      <w:r w:rsidR="00766C0E">
        <w:rPr>
          <w:rFonts w:ascii="Trebuchet MS" w:hAnsi="Trebuchet MS" w:cs="Trebuchet MS"/>
          <w:lang w:val="el-GR"/>
        </w:rPr>
        <w:t xml:space="preserve">– Ομογ. </w:t>
      </w:r>
      <w:r>
        <w:rPr>
          <w:rFonts w:ascii="Trebuchet MS" w:hAnsi="Trebuchet MS" w:cs="Trebuchet MS"/>
          <w:lang w:val="el-GR"/>
        </w:rPr>
        <w:t>2023</w:t>
      </w:r>
    </w:p>
    <w:p w:rsidR="00256E3D" w:rsidRDefault="00256E3D" w:rsidP="00256E3D">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rsidR="00256E3D" w:rsidRDefault="00256E3D" w:rsidP="00256E3D">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rsidR="00256E3D" w:rsidRDefault="00256E3D" w:rsidP="00256E3D">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rsidR="00C11E5D" w:rsidRDefault="00C11E5D" w:rsidP="00D364F5">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D364F5" w:rsidRDefault="00D364F5" w:rsidP="00D364F5">
      <w:pPr>
        <w:widowControl w:val="0"/>
        <w:autoSpaceDE w:val="0"/>
        <w:autoSpaceDN w:val="0"/>
        <w:adjustRightInd w:val="0"/>
        <w:spacing w:after="0" w:line="276" w:lineRule="auto"/>
        <w:ind w:left="-540" w:right="-360"/>
        <w:jc w:val="both"/>
        <w:rPr>
          <w:rFonts w:ascii="Trebuchet MS" w:hAnsi="Trebuchet MS" w:cs="Trebuchet MS"/>
          <w:b/>
          <w:bCs/>
          <w:i/>
          <w:iCs/>
          <w:sz w:val="28"/>
          <w:szCs w:val="28"/>
          <w:lang w:val="el-GR"/>
        </w:rPr>
      </w:pPr>
      <w:r w:rsidRPr="009020CB">
        <w:rPr>
          <w:rFonts w:ascii="Trebuchet MS" w:hAnsi="Trebuchet MS" w:cs="Trebuchet MS"/>
          <w:b/>
          <w:bCs/>
          <w:sz w:val="28"/>
          <w:szCs w:val="28"/>
          <w:lang w:val="el-GR"/>
        </w:rPr>
        <w:t>Β.</w:t>
      </w:r>
      <w:r w:rsidRPr="009020CB">
        <w:rPr>
          <w:rFonts w:ascii="Trebuchet MS" w:hAnsi="Trebuchet MS" w:cs="Trebuchet MS"/>
          <w:b/>
          <w:bCs/>
          <w:i/>
          <w:iCs/>
          <w:sz w:val="28"/>
          <w:szCs w:val="28"/>
          <w:lang w:val="el-GR"/>
        </w:rPr>
        <w:t xml:space="preserve">   Ερωτήσεις Σωστού – Λάθους</w:t>
      </w:r>
    </w:p>
    <w:p w:rsidR="009020CB" w:rsidRPr="009020CB" w:rsidRDefault="009020CB" w:rsidP="00D364F5">
      <w:pPr>
        <w:widowControl w:val="0"/>
        <w:autoSpaceDE w:val="0"/>
        <w:autoSpaceDN w:val="0"/>
        <w:adjustRightInd w:val="0"/>
        <w:spacing w:after="0" w:line="276" w:lineRule="auto"/>
        <w:ind w:left="-540" w:right="-360"/>
        <w:jc w:val="both"/>
        <w:rPr>
          <w:rFonts w:ascii="Trebuchet MS" w:hAnsi="Trebuchet MS" w:cs="Trebuchet MS"/>
          <w:b/>
          <w:bCs/>
          <w:i/>
          <w:iCs/>
          <w:sz w:val="28"/>
          <w:szCs w:val="28"/>
          <w:lang w:val="el-GR"/>
        </w:rPr>
      </w:pPr>
    </w:p>
    <w:p w:rsidR="00D364F5" w:rsidRDefault="00D364F5" w:rsidP="00D364F5">
      <w:pPr>
        <w:widowControl w:val="0"/>
        <w:autoSpaceDE w:val="0"/>
        <w:autoSpaceDN w:val="0"/>
        <w:adjustRightInd w:val="0"/>
        <w:spacing w:after="0" w:line="276" w:lineRule="auto"/>
        <w:ind w:left="-540" w:right="-360"/>
        <w:jc w:val="both"/>
        <w:rPr>
          <w:rFonts w:ascii="Trebuchet MS" w:hAnsi="Trebuchet MS" w:cs="Trebuchet MS"/>
          <w:i/>
          <w:iCs/>
          <w:color w:val="000000"/>
          <w:lang w:val="el-GR"/>
        </w:rPr>
      </w:pPr>
      <w:r>
        <w:rPr>
          <w:rFonts w:ascii="Trebuchet MS" w:hAnsi="Trebuchet MS" w:cs="Trebuchet MS"/>
          <w:i/>
          <w:iCs/>
          <w:color w:val="000000"/>
          <w:lang w:val="el-GR"/>
        </w:rPr>
        <w:t xml:space="preserve">Να χαρακτηρίσετε στο τετράδιό σας τις προτάσεις που ακολουθούν </w:t>
      </w:r>
      <w:r w:rsidRPr="004F2FE9">
        <w:rPr>
          <w:rFonts w:ascii="Trebuchet MS" w:hAnsi="Trebuchet MS" w:cs="Trebuchet MS"/>
          <w:i/>
          <w:iCs/>
          <w:color w:val="000000"/>
          <w:lang w:val="el-GR"/>
        </w:rPr>
        <w:t>µ</w:t>
      </w:r>
      <w:r>
        <w:rPr>
          <w:rFonts w:ascii="Trebuchet MS" w:hAnsi="Trebuchet MS" w:cs="Trebuchet MS"/>
          <w:i/>
          <w:iCs/>
          <w:color w:val="000000"/>
          <w:lang w:val="el-GR"/>
        </w:rPr>
        <w:t xml:space="preserve">ε το γράμμα </w:t>
      </w:r>
      <w:r>
        <w:rPr>
          <w:rFonts w:ascii="Trebuchet MS" w:hAnsi="Trebuchet MS" w:cs="Trebuchet MS"/>
          <w:b/>
          <w:bCs/>
          <w:i/>
          <w:iCs/>
          <w:color w:val="000000"/>
          <w:lang w:val="el-GR"/>
        </w:rPr>
        <w:t>Σ</w:t>
      </w:r>
      <w:r>
        <w:rPr>
          <w:rFonts w:ascii="Trebuchet MS" w:hAnsi="Trebuchet MS" w:cs="Trebuchet MS"/>
          <w:i/>
          <w:iCs/>
          <w:color w:val="000000"/>
          <w:lang w:val="el-GR"/>
        </w:rPr>
        <w:t xml:space="preserve">, αν είναι σωστές ή </w:t>
      </w:r>
      <w:r w:rsidRPr="004F2FE9">
        <w:rPr>
          <w:rFonts w:ascii="Trebuchet MS" w:hAnsi="Trebuchet MS" w:cs="Trebuchet MS"/>
          <w:i/>
          <w:iCs/>
          <w:color w:val="000000"/>
          <w:lang w:val="el-GR"/>
        </w:rPr>
        <w:t>µ</w:t>
      </w:r>
      <w:r>
        <w:rPr>
          <w:rFonts w:ascii="Trebuchet MS" w:hAnsi="Trebuchet MS" w:cs="Trebuchet MS"/>
          <w:i/>
          <w:iCs/>
          <w:color w:val="000000"/>
          <w:lang w:val="el-GR"/>
        </w:rPr>
        <w:t xml:space="preserve">ε το γράμμα </w:t>
      </w:r>
      <w:r>
        <w:rPr>
          <w:rFonts w:ascii="Trebuchet MS" w:hAnsi="Trebuchet MS" w:cs="Trebuchet MS"/>
          <w:b/>
          <w:bCs/>
          <w:i/>
          <w:iCs/>
          <w:color w:val="000000"/>
          <w:lang w:val="el-GR"/>
        </w:rPr>
        <w:t>Λ</w:t>
      </w:r>
      <w:r>
        <w:rPr>
          <w:rFonts w:ascii="Trebuchet MS" w:hAnsi="Trebuchet MS" w:cs="Trebuchet MS"/>
          <w:i/>
          <w:iCs/>
          <w:color w:val="000000"/>
          <w:lang w:val="el-GR"/>
        </w:rPr>
        <w:t xml:space="preserve">, αν είναι λανθασμένες. </w:t>
      </w:r>
    </w:p>
    <w:p w:rsidR="00D364F5" w:rsidRDefault="00D364F5"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4F5" w:rsidRPr="00BA683C" w:rsidRDefault="00982ECB" w:rsidP="009D1007">
      <w:pPr>
        <w:pStyle w:val="ListParagraph"/>
        <w:widowControl w:val="0"/>
        <w:numPr>
          <w:ilvl w:val="0"/>
          <w:numId w:val="1"/>
        </w:numPr>
        <w:tabs>
          <w:tab w:val="left" w:pos="4111"/>
        </w:tabs>
        <w:autoSpaceDE w:val="0"/>
        <w:autoSpaceDN w:val="0"/>
        <w:adjustRightInd w:val="0"/>
        <w:spacing w:after="0" w:line="360" w:lineRule="auto"/>
        <w:ind w:right="-360"/>
        <w:jc w:val="both"/>
        <w:rPr>
          <w:rFonts w:ascii="Trebuchet MS" w:hAnsi="Trebuchet MS" w:cs="Trebuchet MS"/>
          <w:lang w:val="el-GR"/>
        </w:rPr>
      </w:pPr>
      <w:r>
        <w:rPr>
          <w:rFonts w:ascii="Trebuchet MS" w:hAnsi="Trebuchet MS" w:cs="Trebuchet MS"/>
          <w:lang w:val="el-GR"/>
        </w:rPr>
        <w:t>1 Wb = 1 V</w:t>
      </w:r>
      <w:r w:rsidR="00D364F5" w:rsidRPr="00D364F5">
        <w:rPr>
          <w:rFonts w:ascii="Trebuchet MS" w:hAnsi="Trebuchet MS" w:cs="Trebuchet MS"/>
          <w:lang w:val="el-GR"/>
        </w:rPr>
        <w:t>∙s.</w:t>
      </w:r>
    </w:p>
    <w:p w:rsidR="00D364F5" w:rsidRDefault="009D1007" w:rsidP="009D1007">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Pr>
          <w:rFonts w:ascii="Trebuchet MS" w:hAnsi="Trebuchet MS" w:cs="Trebuchet MS"/>
          <w:b/>
          <w:lang w:val="el-GR"/>
        </w:rPr>
        <w:t>2</w:t>
      </w:r>
      <w:r w:rsidR="00BA683C" w:rsidRPr="00BA683C">
        <w:rPr>
          <w:rFonts w:ascii="Trebuchet MS" w:hAnsi="Trebuchet MS" w:cs="Trebuchet MS"/>
          <w:b/>
          <w:lang w:val="el-GR"/>
        </w:rPr>
        <w:t>.</w:t>
      </w:r>
      <w:r w:rsidR="00BA683C">
        <w:rPr>
          <w:rFonts w:ascii="Trebuchet MS" w:hAnsi="Trebuchet MS" w:cs="Trebuchet MS"/>
          <w:lang w:val="el-GR"/>
        </w:rPr>
        <w:t xml:space="preserve"> </w:t>
      </w:r>
      <w:r w:rsidR="00BA683C" w:rsidRPr="00BA683C">
        <w:rPr>
          <w:rFonts w:ascii="Trebuchet MS" w:hAnsi="Trebuchet MS" w:cs="Trebuchet MS"/>
          <w:lang w:val="el-GR"/>
        </w:rPr>
        <w:t xml:space="preserve"> Ένας ευθύγραμμος ρευματοφόρος αγωγός, που βρίσκεται μέσα σε ομογενές μαγνητικό πεδίο, θα μπορούσε να μη δέχεται δύναμη Laplace.</w:t>
      </w:r>
    </w:p>
    <w:p w:rsidR="00391A12" w:rsidRDefault="009D1007" w:rsidP="009D1007">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Pr>
          <w:rFonts w:ascii="Trebuchet MS" w:hAnsi="Trebuchet MS" w:cs="Trebuchet MS"/>
          <w:b/>
          <w:lang w:val="el-GR"/>
        </w:rPr>
        <w:t>3</w:t>
      </w:r>
      <w:r w:rsidR="00EA4196" w:rsidRPr="00EA4196">
        <w:rPr>
          <w:rFonts w:ascii="Trebuchet MS" w:hAnsi="Trebuchet MS" w:cs="Trebuchet MS"/>
          <w:b/>
          <w:lang w:val="el-GR"/>
        </w:rPr>
        <w:t xml:space="preserve">.  </w:t>
      </w:r>
      <w:r w:rsidR="00EA4196" w:rsidRPr="00EA4196">
        <w:rPr>
          <w:rFonts w:ascii="Trebuchet MS" w:hAnsi="Trebuchet MS" w:cs="Trebuchet MS"/>
          <w:lang w:val="el-GR"/>
        </w:rPr>
        <w:t xml:space="preserve">Η ένταση του μαγνητικού πεδίου κοντά στα άκρα ρευματοφόρου σωληνοειδούς έχει μέτρο ίσο με το μέτρο της έντασης του μαγνητικού πεδίου στο κέντρο του σωληνοειδούς.  </w:t>
      </w:r>
    </w:p>
    <w:p w:rsidR="00391A12" w:rsidRPr="00391A12" w:rsidRDefault="009D1007" w:rsidP="009D1007">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Pr>
          <w:rFonts w:ascii="Trebuchet MS" w:hAnsi="Trebuchet MS" w:cs="Trebuchet MS"/>
          <w:b/>
          <w:lang w:val="el-GR"/>
        </w:rPr>
        <w:t xml:space="preserve">4.  </w:t>
      </w:r>
      <w:r w:rsidR="00391A12" w:rsidRPr="00391A12">
        <w:rPr>
          <w:rFonts w:ascii="Trebuchet MS" w:hAnsi="Trebuchet MS" w:cs="Trebuchet MS"/>
          <w:lang w:val="el-GR"/>
        </w:rPr>
        <w:t xml:space="preserve">Η μονάδα μέτρησης της μαγνητικής διαπερατότητας κάποιου υλικού στο σύστημα SI είναι το 1 Wb (1 Weber). </w:t>
      </w:r>
    </w:p>
    <w:p w:rsidR="00D364F5" w:rsidRDefault="009D1007" w:rsidP="009D1007">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Pr>
          <w:rFonts w:ascii="Trebuchet MS" w:hAnsi="Trebuchet MS" w:cs="Trebuchet MS"/>
          <w:b/>
          <w:lang w:val="el-GR"/>
        </w:rPr>
        <w:t>5</w:t>
      </w:r>
      <w:r w:rsidR="00391A12" w:rsidRPr="00391A12">
        <w:rPr>
          <w:rFonts w:ascii="Trebuchet MS" w:hAnsi="Trebuchet MS" w:cs="Trebuchet MS"/>
          <w:b/>
          <w:lang w:val="el-GR"/>
        </w:rPr>
        <w:t>.</w:t>
      </w:r>
      <w:r w:rsidR="00391A12" w:rsidRPr="00391A12">
        <w:rPr>
          <w:rFonts w:ascii="Trebuchet MS" w:hAnsi="Trebuchet MS" w:cs="Trebuchet MS"/>
          <w:lang w:val="el-GR"/>
        </w:rPr>
        <w:t xml:space="preserve"> Οι δυναμικές γραμμές του μαγνητικού πεδίου ευθύγραμμου ρευματοφόρου αγωγού μεγάλου μήκους είναι ανοιχτές. </w:t>
      </w:r>
    </w:p>
    <w:p w:rsidR="003039E4" w:rsidRPr="003039E4" w:rsidRDefault="009D1007" w:rsidP="009D1007">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Pr>
          <w:rFonts w:ascii="Trebuchet MS" w:hAnsi="Trebuchet MS" w:cs="Trebuchet MS"/>
          <w:b/>
          <w:lang w:val="el-GR"/>
        </w:rPr>
        <w:t xml:space="preserve">6.  </w:t>
      </w:r>
      <w:r w:rsidR="003039E4">
        <w:rPr>
          <w:rFonts w:ascii="Trebuchet MS" w:hAnsi="Trebuchet MS" w:cs="Trebuchet MS"/>
          <w:lang w:val="el-GR"/>
        </w:rPr>
        <w:t>Η μονάδα έντασης του μα</w:t>
      </w:r>
      <w:r w:rsidR="003039E4" w:rsidRPr="003039E4">
        <w:rPr>
          <w:rFonts w:ascii="Trebuchet MS" w:hAnsi="Trebuchet MS" w:cs="Trebuchet MS"/>
          <w:lang w:val="el-GR"/>
        </w:rPr>
        <w:t>γ</w:t>
      </w:r>
      <w:r w:rsidR="003039E4">
        <w:rPr>
          <w:rFonts w:ascii="Trebuchet MS" w:hAnsi="Trebuchet MS" w:cs="Trebuchet MS"/>
          <w:lang w:val="el-GR"/>
        </w:rPr>
        <w:t>νητικού πεδίου στ</w:t>
      </w:r>
      <w:r w:rsidR="003039E4" w:rsidRPr="003039E4">
        <w:rPr>
          <w:rFonts w:ascii="Trebuchet MS" w:hAnsi="Trebuchet MS" w:cs="Trebuchet MS"/>
          <w:lang w:val="el-GR"/>
        </w:rPr>
        <w:t>ο S</w:t>
      </w:r>
      <w:r w:rsidR="003039E4">
        <w:rPr>
          <w:rFonts w:ascii="Trebuchet MS" w:hAnsi="Trebuchet MS" w:cs="Trebuchet MS"/>
          <w:lang w:val="el-GR"/>
        </w:rPr>
        <w:t>.I. είναι το 1 Tesla</w:t>
      </w:r>
      <w:r w:rsidR="003039E4" w:rsidRPr="003039E4">
        <w:rPr>
          <w:rFonts w:ascii="Trebuchet MS" w:hAnsi="Trebuchet MS" w:cs="Trebuchet MS"/>
          <w:lang w:val="el-GR"/>
        </w:rPr>
        <w:t>.</w:t>
      </w:r>
    </w:p>
    <w:p w:rsidR="00D364F5" w:rsidRDefault="009D1007" w:rsidP="009D1007">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sidRPr="00623964">
        <w:rPr>
          <w:rFonts w:ascii="Trebuchet MS" w:hAnsi="Trebuchet MS" w:cs="Trebuchet MS"/>
          <w:b/>
          <w:lang w:val="el-GR"/>
        </w:rPr>
        <w:t>7</w:t>
      </w:r>
      <w:r w:rsidR="003039E4" w:rsidRPr="00623964">
        <w:rPr>
          <w:rFonts w:ascii="Trebuchet MS" w:hAnsi="Trebuchet MS" w:cs="Trebuchet MS"/>
          <w:b/>
          <w:lang w:val="el-GR"/>
        </w:rPr>
        <w:t>.</w:t>
      </w:r>
      <w:r w:rsidR="00623964">
        <w:rPr>
          <w:rFonts w:ascii="Trebuchet MS" w:hAnsi="Trebuchet MS" w:cs="Trebuchet MS"/>
          <w:lang w:val="el-GR"/>
        </w:rPr>
        <w:t xml:space="preserve">  </w:t>
      </w:r>
      <w:r w:rsidR="003039E4">
        <w:rPr>
          <w:rFonts w:ascii="Trebuchet MS" w:hAnsi="Trebuchet MS" w:cs="Trebuchet MS"/>
          <w:lang w:val="el-GR"/>
        </w:rPr>
        <w:t>Στο χώρο γύρω από κυκλικό ρευματοφόρο αγωγό δημιουργείται ομογε</w:t>
      </w:r>
      <w:r w:rsidR="003039E4" w:rsidRPr="003039E4">
        <w:rPr>
          <w:rFonts w:ascii="Trebuchet MS" w:hAnsi="Trebuchet MS" w:cs="Trebuchet MS"/>
          <w:lang w:val="el-GR"/>
        </w:rPr>
        <w:t>ν</w:t>
      </w:r>
      <w:r w:rsidR="003039E4">
        <w:rPr>
          <w:rFonts w:ascii="Trebuchet MS" w:hAnsi="Trebuchet MS" w:cs="Trebuchet MS"/>
          <w:lang w:val="el-GR"/>
        </w:rPr>
        <w:t>ές μαγνητικό πεδίο</w:t>
      </w:r>
      <w:r w:rsidR="003039E4" w:rsidRPr="003039E4">
        <w:rPr>
          <w:rFonts w:ascii="Trebuchet MS" w:hAnsi="Trebuchet MS" w:cs="Trebuchet MS"/>
          <w:lang w:val="el-GR"/>
        </w:rPr>
        <w:t>.</w:t>
      </w:r>
    </w:p>
    <w:p w:rsidR="00623964" w:rsidRDefault="00623964" w:rsidP="00623964">
      <w:pPr>
        <w:widowControl w:val="0"/>
        <w:tabs>
          <w:tab w:val="left" w:pos="4111"/>
        </w:tabs>
        <w:autoSpaceDE w:val="0"/>
        <w:autoSpaceDN w:val="0"/>
        <w:adjustRightInd w:val="0"/>
        <w:spacing w:after="0" w:line="360" w:lineRule="auto"/>
        <w:ind w:left="-540" w:right="-360"/>
        <w:jc w:val="both"/>
        <w:rPr>
          <w:rFonts w:ascii="Trebuchet MS" w:hAnsi="Trebuchet MS" w:cs="Trebuchet MS"/>
          <w:lang w:val="el-GR"/>
        </w:rPr>
      </w:pPr>
      <w:r>
        <w:rPr>
          <w:rFonts w:ascii="Trebuchet MS" w:hAnsi="Trebuchet MS" w:cs="Arial"/>
          <w:b/>
          <w:bCs/>
          <w:color w:val="000000" w:themeColor="text1"/>
          <w:lang w:val="el-GR" w:eastAsia="el-GR"/>
        </w:rPr>
        <w:t xml:space="preserve">8.   </w:t>
      </w:r>
      <w:r w:rsidRPr="00623964">
        <w:rPr>
          <w:rFonts w:ascii="Trebuchet MS" w:hAnsi="Trebuchet MS" w:cs="Arial"/>
          <w:bCs/>
          <w:color w:val="000000" w:themeColor="text1"/>
          <w:lang w:val="el-GR" w:eastAsia="el-GR"/>
        </w:rPr>
        <w:t xml:space="preserve">Ο νόμος </w:t>
      </w:r>
      <w:r w:rsidRPr="00C670F4">
        <w:rPr>
          <w:rFonts w:ascii="Trebuchet MS" w:hAnsi="Trebuchet MS" w:cs="Arial"/>
          <w:bCs/>
          <w:color w:val="000000" w:themeColor="text1"/>
          <w:lang w:val="en-US" w:eastAsia="el-GR"/>
        </w:rPr>
        <w:t>Ampere</w:t>
      </w:r>
      <w:r w:rsidRPr="00623964">
        <w:rPr>
          <w:rFonts w:ascii="Trebuchet MS" w:hAnsi="Trebuchet MS" w:cs="Arial"/>
          <w:b/>
          <w:bCs/>
          <w:color w:val="000000" w:themeColor="text1"/>
          <w:lang w:val="el-GR" w:eastAsia="el-GR"/>
        </w:rPr>
        <w:t xml:space="preserve"> </w:t>
      </w:r>
      <w:r w:rsidRPr="00623964">
        <w:rPr>
          <w:rFonts w:ascii="Trebuchet MS" w:hAnsi="Trebuchet MS" w:cs="Arial"/>
          <w:color w:val="000000" w:themeColor="text1"/>
          <w:lang w:val="el-GR" w:eastAsia="el-GR"/>
        </w:rPr>
        <w:t>ισχύει και για ρεύματα μεταβλητής έντασης.</w:t>
      </w:r>
    </w:p>
    <w:p w:rsidR="00D364F5" w:rsidRDefault="00F45807"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b/>
          <w:lang w:val="el-GR" w:bidi="el-GR"/>
        </w:rPr>
        <w:t xml:space="preserve">9.  </w:t>
      </w:r>
      <w:r w:rsidRPr="00F45807">
        <w:rPr>
          <w:rFonts w:ascii="Trebuchet MS" w:hAnsi="Trebuchet MS" w:cs="Trebuchet MS"/>
          <w:lang w:val="el-GR" w:bidi="el-GR"/>
        </w:rPr>
        <w:t>Παράλληλοι αγωγοί που διαρρέονται από ομόρροπα ρεύματα απωθούνται.</w:t>
      </w:r>
    </w:p>
    <w:p w:rsidR="00D364F5" w:rsidRDefault="00D364F5"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4F5" w:rsidRDefault="00D364F5"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4F5" w:rsidRDefault="00D364F5"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4F5" w:rsidRDefault="00D364F5"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4F5" w:rsidRDefault="00D364F5"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4F5" w:rsidRDefault="00D364F5"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6A2FDB" w:rsidRDefault="006A2FDB"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6A2FDB" w:rsidRDefault="006A2FDB"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6A2FDB" w:rsidRDefault="006A2FDB"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6A2FDB" w:rsidRDefault="006A2FDB"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6A2FDB" w:rsidRDefault="006A2FDB"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6A2FDB" w:rsidRDefault="006A2FDB"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6A2FDB" w:rsidRDefault="006A2FDB"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6A2FDB" w:rsidRDefault="006A2FDB"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6A2FDB" w:rsidRDefault="006A2FDB"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6A2FDB" w:rsidRDefault="006A2FDB"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6A2FDB" w:rsidRDefault="006A2FDB"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6A2FDB" w:rsidRDefault="006A2FDB"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6A2FDB" w:rsidRDefault="006A2FDB"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6A2FDB" w:rsidRDefault="006A2FDB"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6A2FDB" w:rsidRDefault="006A2FDB"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6A2FDB" w:rsidRDefault="006A2FDB"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6A2FDB" w:rsidRDefault="006A2FDB"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6A2FDB" w:rsidRDefault="006A2FDB"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6A2FDB" w:rsidRDefault="006A2FDB" w:rsidP="00BF0325">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6A2FDB" w:rsidRDefault="006A2FDB" w:rsidP="00EA4196">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6A2FDB" w:rsidRDefault="006A2FD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4206F2" w:rsidRDefault="004206F2"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4206F2" w:rsidRDefault="004206F2"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r>
        <w:rPr>
          <w:rFonts w:ascii="Trebuchet MS" w:hAnsi="Trebuchet MS"/>
          <w:b/>
          <w:noProof/>
          <w:sz w:val="28"/>
          <w:szCs w:val="28"/>
          <w:lang w:val="el-GR" w:eastAsia="el-GR"/>
        </w:rPr>
        <mc:AlternateContent>
          <mc:Choice Requires="wps">
            <w:drawing>
              <wp:anchor distT="0" distB="0" distL="114300" distR="114300" simplePos="0" relativeHeight="251668480" behindDoc="0" locked="0" layoutInCell="1" allowOverlap="1" wp14:anchorId="3B19FF8A" wp14:editId="6F6D226E">
                <wp:simplePos x="0" y="0"/>
                <wp:positionH relativeFrom="column">
                  <wp:posOffset>0</wp:posOffset>
                </wp:positionH>
                <wp:positionV relativeFrom="paragraph">
                  <wp:posOffset>189230</wp:posOffset>
                </wp:positionV>
                <wp:extent cx="5343525" cy="647700"/>
                <wp:effectExtent l="0" t="0" r="0" b="0"/>
                <wp:wrapNone/>
                <wp:docPr id="1074" name="Πλαίσιο κειμένου 1074"/>
                <wp:cNvGraphicFramePr/>
                <a:graphic xmlns:a="http://schemas.openxmlformats.org/drawingml/2006/main">
                  <a:graphicData uri="http://schemas.microsoft.com/office/word/2010/wordprocessingShape">
                    <wps:wsp>
                      <wps:cNvSpPr txBox="1"/>
                      <wps:spPr>
                        <a:xfrm>
                          <a:off x="0" y="0"/>
                          <a:ext cx="5343525" cy="647700"/>
                        </a:xfrm>
                        <a:prstGeom prst="rect">
                          <a:avLst/>
                        </a:prstGeom>
                        <a:noFill/>
                        <a:ln w="6350">
                          <a:noFill/>
                        </a:ln>
                      </wps:spPr>
                      <wps:txbx>
                        <w:txbxContent>
                          <w:p w:rsidR="00A02F00" w:rsidRPr="009020CB" w:rsidRDefault="00A02F00" w:rsidP="009020CB">
                            <w:pPr>
                              <w:jc w:val="center"/>
                              <w:rPr>
                                <w:rFonts w:ascii="Trebuchet MS" w:hAnsi="Trebuchet MS"/>
                                <w:b/>
                                <w:i/>
                                <w:color w:val="0000FF"/>
                                <w:sz w:val="72"/>
                                <w:szCs w:val="72"/>
                              </w:rPr>
                            </w:pPr>
                            <w:proofErr w:type="spellStart"/>
                            <w:r w:rsidRPr="009020CB">
                              <w:rPr>
                                <w:rFonts w:ascii="Trebuchet MS" w:hAnsi="Trebuchet MS"/>
                                <w:b/>
                                <w:i/>
                                <w:color w:val="0000FF"/>
                                <w:sz w:val="72"/>
                                <w:szCs w:val="72"/>
                              </w:rPr>
                              <w:t>Ερωτήσεις</w:t>
                            </w:r>
                            <w:proofErr w:type="spellEnd"/>
                            <w:r w:rsidRPr="009020CB">
                              <w:rPr>
                                <w:rFonts w:ascii="Trebuchet MS" w:hAnsi="Trebuchet MS"/>
                                <w:b/>
                                <w:i/>
                                <w:color w:val="0000FF"/>
                                <w:sz w:val="72"/>
                                <w:szCs w:val="72"/>
                              </w:rPr>
                              <w:t xml:space="preserve"> 2</w:t>
                            </w:r>
                            <w:r w:rsidRPr="009020CB">
                              <w:rPr>
                                <w:rFonts w:ascii="Trebuchet MS" w:hAnsi="Trebuchet MS"/>
                                <w:b/>
                                <w:i/>
                                <w:color w:val="0000FF"/>
                                <w:sz w:val="72"/>
                                <w:szCs w:val="72"/>
                                <w:vertAlign w:val="superscript"/>
                              </w:rPr>
                              <w:t>ου</w:t>
                            </w:r>
                            <w:r w:rsidRPr="009020CB">
                              <w:rPr>
                                <w:rFonts w:ascii="Trebuchet MS" w:hAnsi="Trebuchet MS"/>
                                <w:b/>
                                <w:i/>
                                <w:color w:val="0000FF"/>
                                <w:sz w:val="72"/>
                                <w:szCs w:val="72"/>
                              </w:rPr>
                              <w:t xml:space="preserve"> </w:t>
                            </w:r>
                            <w:proofErr w:type="spellStart"/>
                            <w:r w:rsidRPr="009020CB">
                              <w:rPr>
                                <w:rFonts w:ascii="Trebuchet MS" w:hAnsi="Trebuchet MS"/>
                                <w:b/>
                                <w:i/>
                                <w:color w:val="0000FF"/>
                                <w:sz w:val="72"/>
                                <w:szCs w:val="72"/>
                              </w:rPr>
                              <w:t>Θέμ</w:t>
                            </w:r>
                            <w:proofErr w:type="spellEnd"/>
                            <w:r w:rsidRPr="009020CB">
                              <w:rPr>
                                <w:rFonts w:ascii="Trebuchet MS" w:hAnsi="Trebuchet MS"/>
                                <w:b/>
                                <w:i/>
                                <w:color w:val="0000FF"/>
                                <w:sz w:val="72"/>
                                <w:szCs w:val="72"/>
                              </w:rPr>
                              <w:t>ατος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9FF8A" id="Πλαίσιο κειμένου 1074" o:spid="_x0000_s1028" type="#_x0000_t202" style="position:absolute;left:0;text-align:left;margin-left:0;margin-top:14.9pt;width:420.75pt;height: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" filled="f" stroked="f" strokeweight=".5pt">
                <v:textbox>
                  <w:txbxContent>
                    <w:p w:rsidR="00A02F00" w:rsidRPr="009020CB" w:rsidRDefault="00A02F00" w:rsidP="009020CB">
                      <w:pPr>
                        <w:jc w:val="center"/>
                        <w:rPr>
                          <w:rFonts w:ascii="Trebuchet MS" w:hAnsi="Trebuchet MS"/>
                          <w:b/>
                          <w:i/>
                          <w:color w:val="0000FF"/>
                          <w:sz w:val="72"/>
                          <w:szCs w:val="72"/>
                        </w:rPr>
                      </w:pPr>
                      <w:proofErr w:type="spellStart"/>
                      <w:r w:rsidRPr="009020CB">
                        <w:rPr>
                          <w:rFonts w:ascii="Trebuchet MS" w:hAnsi="Trebuchet MS"/>
                          <w:b/>
                          <w:i/>
                          <w:color w:val="0000FF"/>
                          <w:sz w:val="72"/>
                          <w:szCs w:val="72"/>
                        </w:rPr>
                        <w:t>Ερωτήσεις</w:t>
                      </w:r>
                      <w:proofErr w:type="spellEnd"/>
                      <w:r w:rsidRPr="009020CB">
                        <w:rPr>
                          <w:rFonts w:ascii="Trebuchet MS" w:hAnsi="Trebuchet MS"/>
                          <w:b/>
                          <w:i/>
                          <w:color w:val="0000FF"/>
                          <w:sz w:val="72"/>
                          <w:szCs w:val="72"/>
                        </w:rPr>
                        <w:t xml:space="preserve"> 2</w:t>
                      </w:r>
                      <w:r w:rsidRPr="009020CB">
                        <w:rPr>
                          <w:rFonts w:ascii="Trebuchet MS" w:hAnsi="Trebuchet MS"/>
                          <w:b/>
                          <w:i/>
                          <w:color w:val="0000FF"/>
                          <w:sz w:val="72"/>
                          <w:szCs w:val="72"/>
                          <w:vertAlign w:val="superscript"/>
                        </w:rPr>
                        <w:t>ου</w:t>
                      </w:r>
                      <w:r w:rsidRPr="009020CB">
                        <w:rPr>
                          <w:rFonts w:ascii="Trebuchet MS" w:hAnsi="Trebuchet MS"/>
                          <w:b/>
                          <w:i/>
                          <w:color w:val="0000FF"/>
                          <w:sz w:val="72"/>
                          <w:szCs w:val="72"/>
                        </w:rPr>
                        <w:t xml:space="preserve"> </w:t>
                      </w:r>
                      <w:proofErr w:type="spellStart"/>
                      <w:r w:rsidRPr="009020CB">
                        <w:rPr>
                          <w:rFonts w:ascii="Trebuchet MS" w:hAnsi="Trebuchet MS"/>
                          <w:b/>
                          <w:i/>
                          <w:color w:val="0000FF"/>
                          <w:sz w:val="72"/>
                          <w:szCs w:val="72"/>
                        </w:rPr>
                        <w:t>Θέμ</w:t>
                      </w:r>
                      <w:proofErr w:type="spellEnd"/>
                      <w:r w:rsidRPr="009020CB">
                        <w:rPr>
                          <w:rFonts w:ascii="Trebuchet MS" w:hAnsi="Trebuchet MS"/>
                          <w:b/>
                          <w:i/>
                          <w:color w:val="0000FF"/>
                          <w:sz w:val="72"/>
                          <w:szCs w:val="72"/>
                        </w:rPr>
                        <w:t>ατος</w:t>
                      </w:r>
                    </w:p>
                  </w:txbxContent>
                </v:textbox>
              </v:shape>
            </w:pict>
          </mc:Fallback>
        </mc:AlternateContent>
      </w:r>
    </w:p>
    <w:p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2E420B" w:rsidRDefault="002E420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4206F2" w:rsidRDefault="004206F2"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046FD6" w:rsidRDefault="00046FD6"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046FD6" w:rsidRDefault="00046FD6"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0949AA" w:rsidRDefault="000949AA"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0949AA" w:rsidRDefault="000949AA"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0949AA" w:rsidRDefault="000949AA"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2E420B" w:rsidRPr="00844FE3" w:rsidRDefault="002E420B" w:rsidP="004206F2">
      <w:pPr>
        <w:widowControl w:val="0"/>
        <w:tabs>
          <w:tab w:val="left" w:pos="4111"/>
        </w:tabs>
        <w:autoSpaceDE w:val="0"/>
        <w:autoSpaceDN w:val="0"/>
        <w:adjustRightInd w:val="0"/>
        <w:spacing w:after="0" w:line="276" w:lineRule="auto"/>
        <w:ind w:right="-360"/>
        <w:jc w:val="both"/>
        <w:rPr>
          <w:rFonts w:ascii="Trebuchet MS" w:hAnsi="Trebuchet MS" w:cs="Trebuchet MS"/>
          <w:b/>
          <w:lang w:val="el-GR"/>
        </w:rPr>
      </w:pPr>
    </w:p>
    <w:p w:rsidR="005E118B" w:rsidRPr="002E420B" w:rsidRDefault="005E118B" w:rsidP="005E118B">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Pr>
          <w:rFonts w:ascii="Trebuchet MS" w:hAnsi="Trebuchet MS" w:cs="Trebuchet MS"/>
          <w:b/>
          <w:lang w:val="el-GR"/>
        </w:rPr>
        <w:lastRenderedPageBreak/>
        <w:t xml:space="preserve">1.  </w:t>
      </w:r>
      <w:r>
        <w:rPr>
          <w:rFonts w:ascii="Trebuchet MS" w:hAnsi="Trebuchet MS" w:cs="Trebuchet MS"/>
          <w:lang w:val="el-GR"/>
        </w:rPr>
        <w:t xml:space="preserve">Δύο παράλληλοι ευθύγραμμοι ρευματοφόροι αγωγοί Α και Γ απείρου μήκους απέχουν απόσταση </w:t>
      </w:r>
      <w:r w:rsidRPr="002E420B">
        <w:rPr>
          <w:rFonts w:ascii="Trebuchet MS" w:hAnsi="Trebuchet MS" w:cs="Trebuchet MS"/>
          <w:i/>
          <w:lang w:val="el-GR"/>
        </w:rPr>
        <w:t>d</w:t>
      </w:r>
      <w:r>
        <w:rPr>
          <w:rFonts w:ascii="Trebuchet MS" w:hAnsi="Trebuchet MS" w:cs="Trebuchet MS"/>
          <w:lang w:val="el-GR"/>
        </w:rPr>
        <w:t xml:space="preserve"> και διαρρέονται από αντίρροπα συνεχή και σταθερά ηλεκτρικά ρεύματα, εντάσεων    </w:t>
      </w:r>
      <w:r w:rsidRPr="002E420B">
        <w:rPr>
          <w:rFonts w:ascii="Trebuchet MS" w:hAnsi="Trebuchet MS" w:cs="Trebuchet MS"/>
          <w:i/>
          <w:lang w:val="el-GR"/>
        </w:rPr>
        <w:t>Ι</w:t>
      </w:r>
      <w:r w:rsidRPr="002E420B">
        <w:rPr>
          <w:rFonts w:ascii="Trebuchet MS" w:hAnsi="Trebuchet MS" w:cs="Trebuchet MS"/>
          <w:vertAlign w:val="subscript"/>
          <w:lang w:val="el-GR"/>
        </w:rPr>
        <w:t>Α</w:t>
      </w:r>
      <w:r>
        <w:rPr>
          <w:rFonts w:ascii="Trebuchet MS" w:hAnsi="Trebuchet MS" w:cs="Trebuchet MS"/>
          <w:lang w:val="el-GR"/>
        </w:rPr>
        <w:t xml:space="preserve"> </w:t>
      </w:r>
      <w:r w:rsidRPr="002E420B">
        <w:rPr>
          <w:rFonts w:ascii="Trebuchet MS" w:hAnsi="Trebuchet MS" w:cs="Trebuchet MS"/>
          <w:lang w:val="el-GR"/>
        </w:rPr>
        <w:t xml:space="preserve">και </w:t>
      </w:r>
      <w:r w:rsidRPr="002E420B">
        <w:rPr>
          <w:rFonts w:ascii="Trebuchet MS" w:hAnsi="Trebuchet MS" w:cs="Trebuchet MS"/>
          <w:i/>
          <w:lang w:val="el-GR"/>
        </w:rPr>
        <w:t>Ι</w:t>
      </w:r>
      <w:r w:rsidRPr="002E420B">
        <w:rPr>
          <w:rFonts w:ascii="Trebuchet MS" w:hAnsi="Trebuchet MS" w:cs="Trebuchet MS"/>
          <w:vertAlign w:val="subscript"/>
          <w:lang w:val="el-GR"/>
        </w:rPr>
        <w:t xml:space="preserve">Γ </w:t>
      </w:r>
      <w:r>
        <w:rPr>
          <w:rFonts w:ascii="Trebuchet MS" w:hAnsi="Trebuchet MS" w:cs="Trebuchet MS"/>
          <w:lang w:val="el-GR"/>
        </w:rPr>
        <w:t xml:space="preserve"> αντίστοιχα</w:t>
      </w:r>
      <w:r w:rsidRPr="002E420B">
        <w:rPr>
          <w:rFonts w:ascii="Trebuchet MS" w:hAnsi="Trebuchet MS" w:cs="Trebuchet MS"/>
          <w:lang w:val="el-GR"/>
        </w:rPr>
        <w:t>, όπο</w:t>
      </w:r>
      <w:r>
        <w:rPr>
          <w:rFonts w:ascii="Trebuchet MS" w:hAnsi="Trebuchet MS" w:cs="Trebuchet MS"/>
          <w:lang w:val="el-GR"/>
        </w:rPr>
        <w:t xml:space="preserve">υ </w:t>
      </w:r>
      <w:r w:rsidRPr="002E420B">
        <w:rPr>
          <w:rFonts w:ascii="Trebuchet MS" w:hAnsi="Trebuchet MS" w:cs="Trebuchet MS"/>
          <w:i/>
          <w:lang w:val="el-GR"/>
        </w:rPr>
        <w:t>Ι</w:t>
      </w:r>
      <w:r w:rsidRPr="002E420B">
        <w:rPr>
          <w:rFonts w:ascii="Trebuchet MS" w:hAnsi="Trebuchet MS" w:cs="Trebuchet MS"/>
          <w:vertAlign w:val="subscript"/>
          <w:lang w:val="el-GR"/>
        </w:rPr>
        <w:t>Γ</w:t>
      </w:r>
      <w:r>
        <w:rPr>
          <w:rFonts w:ascii="Trebuchet MS" w:hAnsi="Trebuchet MS" w:cs="Trebuchet MS"/>
          <w:lang w:val="el-GR"/>
        </w:rPr>
        <w:t xml:space="preserve"> = 3</w:t>
      </w:r>
      <w:r w:rsidRPr="002E420B">
        <w:rPr>
          <w:rFonts w:ascii="Trebuchet MS" w:hAnsi="Trebuchet MS" w:cs="Trebuchet MS"/>
          <w:i/>
          <w:lang w:val="el-GR"/>
        </w:rPr>
        <w:t>Ι</w:t>
      </w:r>
      <w:r w:rsidRPr="002E420B">
        <w:rPr>
          <w:rFonts w:ascii="Trebuchet MS" w:hAnsi="Trebuchet MS" w:cs="Trebuchet MS"/>
          <w:vertAlign w:val="subscript"/>
          <w:lang w:val="el-GR"/>
        </w:rPr>
        <w:t>Α</w:t>
      </w:r>
      <w:r>
        <w:rPr>
          <w:rFonts w:ascii="Trebuchet MS" w:hAnsi="Trebuchet MS" w:cs="Trebuchet MS"/>
          <w:lang w:val="el-GR"/>
        </w:rPr>
        <w:t xml:space="preserve"> (Σχήμα 1</w:t>
      </w:r>
      <w:r w:rsidRPr="002E420B">
        <w:rPr>
          <w:rFonts w:ascii="Trebuchet MS" w:hAnsi="Trebuchet MS" w:cs="Trebuchet MS"/>
          <w:lang w:val="el-GR"/>
        </w:rPr>
        <w:t xml:space="preserve">). </w:t>
      </w:r>
    </w:p>
    <w:p w:rsidR="005E118B" w:rsidRPr="002E420B" w:rsidRDefault="005E118B" w:rsidP="005E118B">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Pr>
          <w:rFonts w:ascii="Trebuchet MS" w:hAnsi="Trebuchet MS" w:cs="Trebuchet MS"/>
          <w:lang w:val="el-GR"/>
        </w:rPr>
        <w:t xml:space="preserve">Ένας τρίτος ευθύγραμμος ρευματοφόρος αγωγός μήκους </w:t>
      </w:r>
      <w:r w:rsidRPr="00FE3B50">
        <w:rPr>
          <w:rFonts w:ascii="Trebuchet MS" w:hAnsi="Trebuchet MS" w:cs="Trebuchet MS"/>
          <w:i/>
          <w:lang w:val="el-GR"/>
        </w:rPr>
        <w:t>ℓ</w:t>
      </w:r>
      <w:r>
        <w:rPr>
          <w:rFonts w:ascii="Trebuchet MS" w:hAnsi="Trebuchet MS" w:cs="Trebuchet MS"/>
          <w:lang w:val="el-GR"/>
        </w:rPr>
        <w:t>, παράλληλος με τους αγωγούς Α και Γ, που βρίσκεται στο ίδιο επίπεδο με αυτ</w:t>
      </w:r>
      <w:r w:rsidRPr="002E420B">
        <w:rPr>
          <w:rFonts w:ascii="Trebuchet MS" w:hAnsi="Trebuchet MS" w:cs="Trebuchet MS"/>
          <w:lang w:val="el-GR"/>
        </w:rPr>
        <w:t>ο</w:t>
      </w:r>
      <w:r>
        <w:rPr>
          <w:rFonts w:ascii="Trebuchet MS" w:hAnsi="Trebuchet MS" w:cs="Trebuchet MS"/>
          <w:lang w:val="el-GR"/>
        </w:rPr>
        <w:t xml:space="preserve">ύς και ισορροπεί, απέχει αποστάσεις </w:t>
      </w:r>
      <w:r w:rsidRPr="00FE3B50">
        <w:rPr>
          <w:rFonts w:ascii="Trebuchet MS" w:hAnsi="Trebuchet MS" w:cs="Trebuchet MS"/>
          <w:i/>
          <w:lang w:val="el-GR"/>
        </w:rPr>
        <w:t>r</w:t>
      </w:r>
      <w:r w:rsidRPr="00FE3B50">
        <w:rPr>
          <w:rFonts w:ascii="Trebuchet MS" w:hAnsi="Trebuchet MS" w:cs="Trebuchet MS"/>
          <w:vertAlign w:val="subscript"/>
          <w:lang w:val="el-GR"/>
        </w:rPr>
        <w:t>A</w:t>
      </w:r>
      <w:r>
        <w:rPr>
          <w:rFonts w:ascii="Trebuchet MS" w:hAnsi="Trebuchet MS" w:cs="Trebuchet MS"/>
          <w:lang w:val="el-GR"/>
        </w:rPr>
        <w:t xml:space="preserve"> </w:t>
      </w:r>
      <w:r w:rsidRPr="002E420B">
        <w:rPr>
          <w:rFonts w:ascii="Trebuchet MS" w:hAnsi="Trebuchet MS" w:cs="Trebuchet MS"/>
          <w:lang w:val="el-GR"/>
        </w:rPr>
        <w:t xml:space="preserve">και </w:t>
      </w:r>
      <w:r w:rsidRPr="00FE3B50">
        <w:rPr>
          <w:rFonts w:ascii="Trebuchet MS" w:hAnsi="Trebuchet MS" w:cs="Trebuchet MS"/>
          <w:i/>
          <w:lang w:val="el-GR"/>
        </w:rPr>
        <w:t>r</w:t>
      </w:r>
      <w:r w:rsidRPr="00FE3B50">
        <w:rPr>
          <w:rFonts w:ascii="Trebuchet MS" w:hAnsi="Trebuchet MS" w:cs="Trebuchet MS"/>
          <w:vertAlign w:val="subscript"/>
          <w:lang w:val="el-GR"/>
        </w:rPr>
        <w:t>Γ</w:t>
      </w:r>
      <w:r>
        <w:rPr>
          <w:rFonts w:ascii="Trebuchet MS" w:hAnsi="Trebuchet MS" w:cs="Trebuchet MS"/>
          <w:lang w:val="el-GR"/>
        </w:rPr>
        <w:t xml:space="preserve">  από τους αγωγούς Α και Γ αντίστοιχα</w:t>
      </w:r>
      <w:r w:rsidRPr="002E420B">
        <w:rPr>
          <w:rFonts w:ascii="Trebuchet MS" w:hAnsi="Trebuchet MS" w:cs="Trebuchet MS"/>
          <w:lang w:val="el-GR"/>
        </w:rPr>
        <w:t>.</w:t>
      </w:r>
    </w:p>
    <w:p w:rsidR="005E118B" w:rsidRPr="002E420B" w:rsidRDefault="005E118B" w:rsidP="005E118B">
      <w:pPr>
        <w:widowControl w:val="0"/>
        <w:tabs>
          <w:tab w:val="left" w:pos="4111"/>
        </w:tabs>
        <w:autoSpaceDE w:val="0"/>
        <w:autoSpaceDN w:val="0"/>
        <w:adjustRightInd w:val="0"/>
        <w:spacing w:after="0" w:line="276" w:lineRule="auto"/>
        <w:ind w:left="-567" w:right="-360"/>
        <w:jc w:val="both"/>
        <w:rPr>
          <w:rFonts w:ascii="Trebuchet MS" w:hAnsi="Trebuchet MS" w:cs="Trebuchet MS"/>
          <w:b/>
          <w:lang w:val="el-GR"/>
        </w:rPr>
      </w:pPr>
      <w:r>
        <w:rPr>
          <w:rFonts w:ascii="Trebuchet MS" w:hAnsi="Trebuchet MS" w:cs="Trebuchet MS"/>
          <w:b/>
          <w:noProof/>
          <w:lang w:val="el-GR" w:eastAsia="el-GR"/>
        </w:rPr>
        <mc:AlternateContent>
          <mc:Choice Requires="wpg">
            <w:drawing>
              <wp:anchor distT="0" distB="0" distL="114300" distR="114300" simplePos="0" relativeHeight="251679744" behindDoc="0" locked="0" layoutInCell="1" allowOverlap="1" wp14:anchorId="724C1B1B" wp14:editId="6CB8C49B">
                <wp:simplePos x="0" y="0"/>
                <wp:positionH relativeFrom="column">
                  <wp:posOffset>1463722</wp:posOffset>
                </wp:positionH>
                <wp:positionV relativeFrom="paragraph">
                  <wp:posOffset>45369</wp:posOffset>
                </wp:positionV>
                <wp:extent cx="2545308" cy="1781033"/>
                <wp:effectExtent l="0" t="0" r="0" b="0"/>
                <wp:wrapNone/>
                <wp:docPr id="8" name="Ομάδα 8"/>
                <wp:cNvGraphicFramePr/>
                <a:graphic xmlns:a="http://schemas.openxmlformats.org/drawingml/2006/main">
                  <a:graphicData uri="http://schemas.microsoft.com/office/word/2010/wordprocessingGroup">
                    <wpg:wgp>
                      <wpg:cNvGrpSpPr/>
                      <wpg:grpSpPr>
                        <a:xfrm>
                          <a:off x="0" y="0"/>
                          <a:ext cx="2545308" cy="1781033"/>
                          <a:chOff x="0" y="0"/>
                          <a:chExt cx="2545308" cy="1781033"/>
                        </a:xfrm>
                        <a:noFill/>
                      </wpg:grpSpPr>
                      <wps:wsp>
                        <wps:cNvPr id="5" name="Πλαίσιο κειμένου 5"/>
                        <wps:cNvSpPr txBox="1"/>
                        <wps:spPr>
                          <a:xfrm>
                            <a:off x="0" y="0"/>
                            <a:ext cx="1664686" cy="1781033"/>
                          </a:xfrm>
                          <a:prstGeom prst="rect">
                            <a:avLst/>
                          </a:prstGeom>
                          <a:grpFill/>
                          <a:ln w="6350">
                            <a:noFill/>
                          </a:ln>
                        </wps:spPr>
                        <wps:txbx>
                          <w:txbxContent>
                            <w:p w:rsidR="005E118B" w:rsidRDefault="005E118B" w:rsidP="005E118B">
                              <w:pPr>
                                <w:jc w:val="center"/>
                              </w:pPr>
                              <w:r>
                                <w:rPr>
                                  <w:noProof/>
                                  <w:lang w:val="el-GR" w:eastAsia="el-GR"/>
                                </w:rPr>
                                <w:drawing>
                                  <wp:inline distT="0" distB="0" distL="0" distR="0" wp14:anchorId="46E6269D" wp14:editId="0664394B">
                                    <wp:extent cx="1480782" cy="1689058"/>
                                    <wp:effectExtent l="0" t="0" r="5715" b="698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sharpenSoften amount="50000"/>
                                                      </a14:imgEffect>
                                                    </a14:imgLayer>
                                                  </a14:imgProps>
                                                </a:ext>
                                              </a:extLst>
                                            </a:blip>
                                            <a:stretch>
                                              <a:fillRect/>
                                            </a:stretch>
                                          </pic:blipFill>
                                          <pic:spPr>
                                            <a:xfrm>
                                              <a:off x="0" y="0"/>
                                              <a:ext cx="1490584" cy="170023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Πλαίσιο κειμένου 7"/>
                        <wps:cNvSpPr txBox="1"/>
                        <wps:spPr>
                          <a:xfrm>
                            <a:off x="1705971" y="1357953"/>
                            <a:ext cx="839337" cy="375313"/>
                          </a:xfrm>
                          <a:prstGeom prst="rect">
                            <a:avLst/>
                          </a:prstGeom>
                          <a:noFill/>
                          <a:ln w="6350">
                            <a:noFill/>
                          </a:ln>
                        </wps:spPr>
                        <wps:txbx>
                          <w:txbxContent>
                            <w:p w:rsidR="005E118B" w:rsidRPr="00FD7EB5" w:rsidRDefault="005E118B" w:rsidP="005E118B">
                              <w:pPr>
                                <w:rPr>
                                  <w:lang w:val="el-GR"/>
                                </w:rPr>
                              </w:pPr>
                              <w:r>
                                <w:rPr>
                                  <w:lang w:val="el-GR"/>
                                </w:rPr>
                                <w:t>Σχήμα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24C1B1B" id="Ομάδα 8" o:spid="_x0000_s1029" style="position:absolute;left:0;text-align:left;margin-left:115.25pt;margin-top:3.55pt;width:200.4pt;height:140.25pt;z-index:251679744" coordsize="25453,1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">
                <v:shape id="Πλαίσιο κειμένου 5" o:spid="_x0000_s1030" type="#_x0000_t202" style="position:absolute;width:16646;height:1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5E118B" w:rsidRDefault="005E118B" w:rsidP="005E118B">
                        <w:pPr>
                          <w:jc w:val="center"/>
                        </w:pPr>
                        <w:r>
                          <w:rPr>
                            <w:noProof/>
                            <w:lang w:val="el-GR" w:eastAsia="el-GR"/>
                          </w:rPr>
                          <w:drawing>
                            <wp:inline distT="0" distB="0" distL="0" distR="0" wp14:anchorId="46E6269D" wp14:editId="0664394B">
                              <wp:extent cx="1480782" cy="1689058"/>
                              <wp:effectExtent l="0" t="0" r="5715" b="698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Lst>
                                      </a:blip>
                                      <a:stretch>
                                        <a:fillRect/>
                                      </a:stretch>
                                    </pic:blipFill>
                                    <pic:spPr>
                                      <a:xfrm>
                                        <a:off x="0" y="0"/>
                                        <a:ext cx="1490584" cy="1700239"/>
                                      </a:xfrm>
                                      <a:prstGeom prst="rect">
                                        <a:avLst/>
                                      </a:prstGeom>
                                    </pic:spPr>
                                  </pic:pic>
                                </a:graphicData>
                              </a:graphic>
                            </wp:inline>
                          </w:drawing>
                        </w:r>
                      </w:p>
                    </w:txbxContent>
                  </v:textbox>
                </v:shape>
                <v:shape id="Πλαίσιο κειμένου 7" o:spid="_x0000_s1031" type="#_x0000_t202" style="position:absolute;left:17059;top:13579;width:8394;height: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5E118B" w:rsidRPr="00FD7EB5" w:rsidRDefault="005E118B" w:rsidP="005E118B">
                        <w:pPr>
                          <w:rPr>
                            <w:lang w:val="el-GR"/>
                          </w:rPr>
                        </w:pPr>
                        <w:r>
                          <w:rPr>
                            <w:lang w:val="el-GR"/>
                          </w:rPr>
                          <w:t>Σχήμα 1</w:t>
                        </w:r>
                      </w:p>
                    </w:txbxContent>
                  </v:textbox>
                </v:shape>
              </v:group>
            </w:pict>
          </mc:Fallback>
        </mc:AlternateContent>
      </w:r>
      <w:r w:rsidRPr="002E420B">
        <w:rPr>
          <w:rFonts w:ascii="Trebuchet MS" w:hAnsi="Trebuchet MS" w:cs="Trebuchet MS"/>
          <w:b/>
          <w:lang w:val="el-GR"/>
        </w:rPr>
        <w:t xml:space="preserve"> </w:t>
      </w:r>
    </w:p>
    <w:p w:rsidR="005E118B" w:rsidRPr="002E420B" w:rsidRDefault="005E118B" w:rsidP="005E118B">
      <w:pPr>
        <w:widowControl w:val="0"/>
        <w:tabs>
          <w:tab w:val="left" w:pos="4111"/>
        </w:tabs>
        <w:autoSpaceDE w:val="0"/>
        <w:autoSpaceDN w:val="0"/>
        <w:adjustRightInd w:val="0"/>
        <w:spacing w:after="0" w:line="276" w:lineRule="auto"/>
        <w:ind w:left="-567" w:right="-360"/>
        <w:jc w:val="both"/>
        <w:rPr>
          <w:rFonts w:ascii="Trebuchet MS" w:hAnsi="Trebuchet MS" w:cs="Trebuchet MS"/>
          <w:b/>
          <w:lang w:val="el-GR"/>
        </w:rPr>
      </w:pPr>
    </w:p>
    <w:p w:rsidR="005E118B" w:rsidRPr="002E420B" w:rsidRDefault="005E118B" w:rsidP="005E118B">
      <w:pPr>
        <w:widowControl w:val="0"/>
        <w:tabs>
          <w:tab w:val="left" w:pos="4111"/>
        </w:tabs>
        <w:autoSpaceDE w:val="0"/>
        <w:autoSpaceDN w:val="0"/>
        <w:adjustRightInd w:val="0"/>
        <w:spacing w:after="0" w:line="276" w:lineRule="auto"/>
        <w:ind w:left="-567" w:right="-360"/>
        <w:jc w:val="both"/>
        <w:rPr>
          <w:rFonts w:ascii="Trebuchet MS" w:hAnsi="Trebuchet MS" w:cs="Trebuchet MS"/>
          <w:b/>
          <w:lang w:val="el-GR"/>
        </w:rPr>
      </w:pPr>
    </w:p>
    <w:p w:rsidR="005E118B" w:rsidRPr="002E420B" w:rsidRDefault="005E118B" w:rsidP="005E118B">
      <w:pPr>
        <w:widowControl w:val="0"/>
        <w:tabs>
          <w:tab w:val="left" w:pos="4111"/>
        </w:tabs>
        <w:autoSpaceDE w:val="0"/>
        <w:autoSpaceDN w:val="0"/>
        <w:adjustRightInd w:val="0"/>
        <w:spacing w:after="0" w:line="276" w:lineRule="auto"/>
        <w:ind w:left="-567" w:right="-360"/>
        <w:jc w:val="both"/>
        <w:rPr>
          <w:rFonts w:ascii="Trebuchet MS" w:hAnsi="Trebuchet MS" w:cs="Trebuchet MS"/>
          <w:b/>
          <w:lang w:val="el-GR"/>
        </w:rPr>
      </w:pPr>
    </w:p>
    <w:p w:rsidR="005E118B" w:rsidRPr="002E420B" w:rsidRDefault="005E118B" w:rsidP="005E118B">
      <w:pPr>
        <w:widowControl w:val="0"/>
        <w:tabs>
          <w:tab w:val="left" w:pos="4111"/>
        </w:tabs>
        <w:autoSpaceDE w:val="0"/>
        <w:autoSpaceDN w:val="0"/>
        <w:adjustRightInd w:val="0"/>
        <w:spacing w:after="0" w:line="276" w:lineRule="auto"/>
        <w:ind w:left="-567" w:right="-360"/>
        <w:jc w:val="both"/>
        <w:rPr>
          <w:rFonts w:ascii="Trebuchet MS" w:hAnsi="Trebuchet MS" w:cs="Trebuchet MS"/>
          <w:b/>
          <w:lang w:val="el-GR"/>
        </w:rPr>
      </w:pPr>
    </w:p>
    <w:p w:rsidR="005E118B" w:rsidRPr="002E420B" w:rsidRDefault="005E118B" w:rsidP="005E118B">
      <w:pPr>
        <w:widowControl w:val="0"/>
        <w:tabs>
          <w:tab w:val="left" w:pos="4111"/>
        </w:tabs>
        <w:autoSpaceDE w:val="0"/>
        <w:autoSpaceDN w:val="0"/>
        <w:adjustRightInd w:val="0"/>
        <w:spacing w:after="0" w:line="276" w:lineRule="auto"/>
        <w:ind w:left="-567" w:right="-360"/>
        <w:jc w:val="both"/>
        <w:rPr>
          <w:rFonts w:ascii="Trebuchet MS" w:hAnsi="Trebuchet MS" w:cs="Trebuchet MS"/>
          <w:b/>
          <w:lang w:val="el-GR"/>
        </w:rPr>
      </w:pPr>
    </w:p>
    <w:p w:rsidR="005E118B" w:rsidRPr="002E420B" w:rsidRDefault="005E118B" w:rsidP="005E118B">
      <w:pPr>
        <w:widowControl w:val="0"/>
        <w:tabs>
          <w:tab w:val="left" w:pos="4111"/>
        </w:tabs>
        <w:autoSpaceDE w:val="0"/>
        <w:autoSpaceDN w:val="0"/>
        <w:adjustRightInd w:val="0"/>
        <w:spacing w:after="0" w:line="276" w:lineRule="auto"/>
        <w:ind w:left="-567" w:right="-360"/>
        <w:jc w:val="both"/>
        <w:rPr>
          <w:rFonts w:ascii="Trebuchet MS" w:hAnsi="Trebuchet MS" w:cs="Trebuchet MS"/>
          <w:b/>
          <w:lang w:val="el-GR"/>
        </w:rPr>
      </w:pPr>
    </w:p>
    <w:p w:rsidR="005E118B" w:rsidRPr="002E420B" w:rsidRDefault="005E118B" w:rsidP="005E118B">
      <w:pPr>
        <w:widowControl w:val="0"/>
        <w:tabs>
          <w:tab w:val="left" w:pos="4111"/>
        </w:tabs>
        <w:autoSpaceDE w:val="0"/>
        <w:autoSpaceDN w:val="0"/>
        <w:adjustRightInd w:val="0"/>
        <w:spacing w:after="0" w:line="276" w:lineRule="auto"/>
        <w:ind w:left="-567" w:right="-360"/>
        <w:jc w:val="both"/>
        <w:rPr>
          <w:rFonts w:ascii="Trebuchet MS" w:hAnsi="Trebuchet MS" w:cs="Trebuchet MS"/>
          <w:b/>
          <w:lang w:val="el-GR"/>
        </w:rPr>
      </w:pPr>
    </w:p>
    <w:p w:rsidR="005E118B" w:rsidRPr="002E420B" w:rsidRDefault="005E118B" w:rsidP="005E118B">
      <w:pPr>
        <w:widowControl w:val="0"/>
        <w:tabs>
          <w:tab w:val="left" w:pos="4111"/>
        </w:tabs>
        <w:autoSpaceDE w:val="0"/>
        <w:autoSpaceDN w:val="0"/>
        <w:adjustRightInd w:val="0"/>
        <w:spacing w:after="0" w:line="276" w:lineRule="auto"/>
        <w:ind w:left="-567" w:right="-360"/>
        <w:jc w:val="both"/>
        <w:rPr>
          <w:rFonts w:ascii="Trebuchet MS" w:hAnsi="Trebuchet MS" w:cs="Trebuchet MS"/>
          <w:b/>
          <w:lang w:val="el-GR"/>
        </w:rPr>
      </w:pPr>
    </w:p>
    <w:p w:rsidR="005E118B" w:rsidRPr="002E420B" w:rsidRDefault="005E118B" w:rsidP="005E118B">
      <w:pPr>
        <w:widowControl w:val="0"/>
        <w:tabs>
          <w:tab w:val="left" w:pos="4111"/>
        </w:tabs>
        <w:autoSpaceDE w:val="0"/>
        <w:autoSpaceDN w:val="0"/>
        <w:adjustRightInd w:val="0"/>
        <w:spacing w:after="0" w:line="276" w:lineRule="auto"/>
        <w:ind w:right="-360"/>
        <w:jc w:val="both"/>
        <w:rPr>
          <w:rFonts w:ascii="Trebuchet MS" w:hAnsi="Trebuchet MS" w:cs="Trebuchet MS"/>
          <w:b/>
          <w:lang w:val="el-GR"/>
        </w:rPr>
      </w:pPr>
    </w:p>
    <w:p w:rsidR="005E118B" w:rsidRPr="00FD7EB5" w:rsidRDefault="005E118B" w:rsidP="005E118B">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Pr>
          <w:rFonts w:ascii="Trebuchet MS" w:hAnsi="Trebuchet MS" w:cs="Trebuchet MS"/>
          <w:lang w:val="el-GR"/>
        </w:rPr>
        <w:t>Ο αγωγός μήκους</w:t>
      </w:r>
      <w:r w:rsidRPr="00FD7EB5">
        <w:rPr>
          <w:rFonts w:ascii="Trebuchet MS" w:hAnsi="Trebuchet MS" w:cs="Trebuchet MS"/>
          <w:lang w:val="el-GR"/>
        </w:rPr>
        <w:t xml:space="preserve"> </w:t>
      </w:r>
      <w:r w:rsidRPr="00FD7EB5">
        <w:rPr>
          <w:rFonts w:ascii="Trebuchet MS" w:hAnsi="Trebuchet MS" w:cs="Trebuchet MS"/>
          <w:i/>
          <w:lang w:val="el-GR"/>
        </w:rPr>
        <w:t>ℓ</w:t>
      </w:r>
      <w:r>
        <w:rPr>
          <w:rFonts w:ascii="Trebuchet MS" w:hAnsi="Trebuchet MS" w:cs="Trebuchet MS"/>
          <w:lang w:val="el-GR"/>
        </w:rPr>
        <w:t xml:space="preserve"> διαρρέεται από συνεχές και </w:t>
      </w:r>
      <w:r w:rsidRPr="00FD7EB5">
        <w:rPr>
          <w:rFonts w:ascii="Trebuchet MS" w:hAnsi="Trebuchet MS" w:cs="Trebuchet MS"/>
          <w:lang w:val="el-GR"/>
        </w:rPr>
        <w:t>σ</w:t>
      </w:r>
      <w:r>
        <w:rPr>
          <w:rFonts w:ascii="Trebuchet MS" w:hAnsi="Trebuchet MS" w:cs="Trebuchet MS"/>
          <w:lang w:val="el-GR"/>
        </w:rPr>
        <w:t>ταθερό ηλεκτρικό ρεύμ</w:t>
      </w:r>
      <w:r w:rsidRPr="00FD7EB5">
        <w:rPr>
          <w:rFonts w:ascii="Trebuchet MS" w:hAnsi="Trebuchet MS" w:cs="Trebuchet MS"/>
          <w:lang w:val="el-GR"/>
        </w:rPr>
        <w:t xml:space="preserve">α έντασης </w:t>
      </w:r>
      <w:r w:rsidRPr="00FD7EB5">
        <w:rPr>
          <w:rFonts w:ascii="Trebuchet MS" w:hAnsi="Trebuchet MS" w:cs="Trebuchet MS"/>
          <w:i/>
          <w:lang w:val="el-GR"/>
        </w:rPr>
        <w:t>Ι</w:t>
      </w:r>
      <w:r w:rsidRPr="00FD7EB5">
        <w:rPr>
          <w:rFonts w:ascii="Trebuchet MS" w:hAnsi="Trebuchet MS" w:cs="Trebuchet MS"/>
          <w:lang w:val="el-GR"/>
        </w:rPr>
        <w:t xml:space="preserve"> που είναι ομόρροπο με το ηλεκτρικό ρε</w:t>
      </w:r>
      <w:r>
        <w:rPr>
          <w:rFonts w:ascii="Trebuchet MS" w:hAnsi="Trebuchet MS" w:cs="Trebuchet MS"/>
          <w:lang w:val="el-GR"/>
        </w:rPr>
        <w:t>ύμα που διαρρέει τον αγωγό Α</w:t>
      </w:r>
      <w:r w:rsidRPr="00FD7EB5">
        <w:rPr>
          <w:rFonts w:ascii="Trebuchet MS" w:hAnsi="Trebuchet MS" w:cs="Trebuchet MS"/>
          <w:lang w:val="el-GR"/>
        </w:rPr>
        <w:t>.</w:t>
      </w:r>
      <w:r>
        <w:rPr>
          <w:rFonts w:ascii="Trebuchet MS" w:hAnsi="Trebuchet MS" w:cs="Trebuchet MS"/>
          <w:lang w:val="el-GR"/>
        </w:rPr>
        <w:t xml:space="preserve"> Η απόσταση </w:t>
      </w:r>
      <w:r w:rsidRPr="00FD7EB5">
        <w:rPr>
          <w:rFonts w:ascii="Trebuchet MS" w:hAnsi="Trebuchet MS" w:cs="Trebuchet MS"/>
          <w:i/>
          <w:lang w:val="el-GR"/>
        </w:rPr>
        <w:t>r</w:t>
      </w:r>
      <w:r w:rsidRPr="00FD7EB5">
        <w:rPr>
          <w:rFonts w:ascii="Trebuchet MS" w:hAnsi="Trebuchet MS" w:cs="Trebuchet MS"/>
          <w:vertAlign w:val="subscript"/>
          <w:lang w:val="el-GR"/>
        </w:rPr>
        <w:t>Γ</w:t>
      </w:r>
      <w:r>
        <w:rPr>
          <w:rFonts w:ascii="Trebuchet MS" w:hAnsi="Trebuchet MS" w:cs="Trebuchet MS"/>
          <w:lang w:val="el-GR"/>
        </w:rPr>
        <w:t xml:space="preserve"> είναι ίση με</w:t>
      </w:r>
      <w:r w:rsidRPr="00FD7EB5">
        <w:rPr>
          <w:rFonts w:ascii="Trebuchet MS" w:hAnsi="Trebuchet MS" w:cs="Trebuchet MS"/>
          <w:lang w:val="el-GR"/>
        </w:rPr>
        <w:t>:</w:t>
      </w:r>
    </w:p>
    <w:p w:rsidR="005E118B" w:rsidRPr="00FD7EB5" w:rsidRDefault="005E118B" w:rsidP="005E118B">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roofErr w:type="spellStart"/>
      <w:proofErr w:type="gramStart"/>
      <w:r>
        <w:rPr>
          <w:rFonts w:ascii="Trebuchet MS" w:hAnsi="Trebuchet MS" w:cs="Trebuchet MS"/>
          <w:b/>
          <w:lang w:val="en-US"/>
        </w:rPr>
        <w:t>i</w:t>
      </w:r>
      <w:proofErr w:type="spellEnd"/>
      <w:proofErr w:type="gramEnd"/>
      <w:r w:rsidRPr="00D175DB">
        <w:rPr>
          <w:rFonts w:ascii="Trebuchet MS" w:hAnsi="Trebuchet MS" w:cs="Trebuchet MS"/>
          <w:b/>
          <w:lang w:val="el-GR"/>
        </w:rPr>
        <w:t xml:space="preserve">.  </w:t>
      </w:r>
      <m:oMath>
        <m:f>
          <m:fPr>
            <m:ctrlPr>
              <w:rPr>
                <w:rFonts w:ascii="Cambria Math" w:hAnsi="Cambria Math" w:cs="Trebuchet MS"/>
                <w:i/>
                <w:sz w:val="24"/>
                <w:szCs w:val="24"/>
                <w:lang w:val="en-US"/>
              </w:rPr>
            </m:ctrlPr>
          </m:fPr>
          <m:num>
            <m:r>
              <w:rPr>
                <w:rFonts w:ascii="Cambria Math" w:hAnsi="Cambria Math" w:cs="Trebuchet MS"/>
                <w:sz w:val="24"/>
                <w:szCs w:val="24"/>
                <w:lang w:val="en-US"/>
              </w:rPr>
              <m:t>d</m:t>
            </m:r>
          </m:num>
          <m:den>
            <m:r>
              <w:rPr>
                <w:rFonts w:ascii="Cambria Math" w:hAnsi="Cambria Math" w:cs="Trebuchet MS"/>
                <w:sz w:val="24"/>
                <w:szCs w:val="24"/>
                <w:lang w:val="el-GR"/>
              </w:rPr>
              <m:t>4</m:t>
            </m:r>
          </m:den>
        </m:f>
      </m:oMath>
      <w:r w:rsidRPr="00FD7EB5">
        <w:rPr>
          <w:rFonts w:ascii="Trebuchet MS" w:hAnsi="Trebuchet MS" w:cs="Trebuchet MS"/>
          <w:b/>
          <w:sz w:val="24"/>
          <w:szCs w:val="24"/>
          <w:lang w:val="el-GR"/>
        </w:rPr>
        <w:t xml:space="preserve"> </w:t>
      </w:r>
      <w:r w:rsidRPr="00FD7EB5">
        <w:rPr>
          <w:rFonts w:ascii="Trebuchet MS" w:hAnsi="Trebuchet MS" w:cs="Trebuchet MS"/>
          <w:lang w:val="el-GR"/>
        </w:rPr>
        <w:t xml:space="preserve">.                                           </w:t>
      </w:r>
      <w:r w:rsidRPr="00D175DB">
        <w:rPr>
          <w:rFonts w:ascii="Trebuchet MS" w:hAnsi="Trebuchet MS" w:cs="Trebuchet MS"/>
          <w:lang w:val="el-GR"/>
        </w:rPr>
        <w:t xml:space="preserve">        </w:t>
      </w:r>
      <w:r>
        <w:rPr>
          <w:rFonts w:ascii="Trebuchet MS" w:hAnsi="Trebuchet MS" w:cs="Trebuchet MS"/>
          <w:b/>
          <w:lang w:val="en-US"/>
        </w:rPr>
        <w:t>ii</w:t>
      </w:r>
      <w:proofErr w:type="gramStart"/>
      <w:r w:rsidRPr="00FD7EB5">
        <w:rPr>
          <w:rFonts w:ascii="Trebuchet MS" w:hAnsi="Trebuchet MS" w:cs="Trebuchet MS"/>
          <w:b/>
          <w:lang w:val="el-GR"/>
        </w:rPr>
        <w:t>.</w:t>
      </w:r>
      <w:proofErr w:type="gramEnd"/>
      <w:r w:rsidRPr="00FD7EB5">
        <w:rPr>
          <w:rFonts w:ascii="Trebuchet MS" w:hAnsi="Trebuchet MS" w:cs="Trebuchet MS"/>
          <w:b/>
          <w:lang w:val="el-GR"/>
        </w:rPr>
        <w:t xml:space="preserve">  </w:t>
      </w:r>
      <m:oMath>
        <m:f>
          <m:fPr>
            <m:ctrlPr>
              <w:rPr>
                <w:rFonts w:ascii="Cambria Math" w:hAnsi="Cambria Math" w:cs="Trebuchet MS"/>
                <w:i/>
                <w:sz w:val="24"/>
                <w:szCs w:val="24"/>
                <w:lang w:val="en-US"/>
              </w:rPr>
            </m:ctrlPr>
          </m:fPr>
          <m:num>
            <m:r>
              <w:rPr>
                <w:rFonts w:ascii="Cambria Math" w:hAnsi="Cambria Math" w:cs="Trebuchet MS"/>
                <w:sz w:val="24"/>
                <w:szCs w:val="24"/>
                <w:lang w:val="el-GR"/>
              </w:rPr>
              <m:t>3</m:t>
            </m:r>
            <m:r>
              <w:rPr>
                <w:rFonts w:ascii="Cambria Math" w:hAnsi="Cambria Math" w:cs="Trebuchet MS"/>
                <w:sz w:val="24"/>
                <w:szCs w:val="24"/>
                <w:lang w:val="en-US"/>
              </w:rPr>
              <m:t>d</m:t>
            </m:r>
          </m:num>
          <m:den>
            <m:r>
              <w:rPr>
                <w:rFonts w:ascii="Cambria Math" w:hAnsi="Cambria Math" w:cs="Trebuchet MS"/>
                <w:sz w:val="24"/>
                <w:szCs w:val="24"/>
                <w:lang w:val="el-GR"/>
              </w:rPr>
              <m:t>2</m:t>
            </m:r>
          </m:den>
        </m:f>
      </m:oMath>
      <w:r w:rsidRPr="00FD7EB5">
        <w:rPr>
          <w:rFonts w:ascii="Trebuchet MS" w:hAnsi="Trebuchet MS" w:cs="Trebuchet MS"/>
          <w:b/>
          <w:sz w:val="24"/>
          <w:szCs w:val="24"/>
          <w:lang w:val="el-GR"/>
        </w:rPr>
        <w:t xml:space="preserve"> </w:t>
      </w:r>
      <w:r w:rsidRPr="00FD7EB5">
        <w:rPr>
          <w:rFonts w:ascii="Trebuchet MS" w:hAnsi="Trebuchet MS" w:cs="Trebuchet MS"/>
          <w:lang w:val="el-GR"/>
        </w:rPr>
        <w:t xml:space="preserve">.                                                 </w:t>
      </w:r>
      <w:r w:rsidRPr="00C84D69">
        <w:rPr>
          <w:rFonts w:ascii="Trebuchet MS" w:hAnsi="Trebuchet MS" w:cs="Trebuchet MS"/>
          <w:b/>
          <w:lang w:val="en-US"/>
        </w:rPr>
        <w:t>iii</w:t>
      </w:r>
      <w:proofErr w:type="gramStart"/>
      <w:r w:rsidRPr="00C84D69">
        <w:rPr>
          <w:rFonts w:ascii="Trebuchet MS" w:hAnsi="Trebuchet MS" w:cs="Trebuchet MS"/>
          <w:b/>
          <w:lang w:val="el-GR"/>
        </w:rPr>
        <w:t>.</w:t>
      </w:r>
      <w:proofErr w:type="gramEnd"/>
      <w:r w:rsidRPr="00FD7EB5">
        <w:rPr>
          <w:rFonts w:ascii="Trebuchet MS" w:hAnsi="Trebuchet MS" w:cs="Trebuchet MS"/>
          <w:lang w:val="el-GR"/>
        </w:rPr>
        <w:t xml:space="preserve"> </w:t>
      </w:r>
      <w:r w:rsidRPr="00D175DB">
        <w:rPr>
          <w:rFonts w:ascii="Trebuchet MS" w:hAnsi="Trebuchet MS" w:cs="Trebuchet MS"/>
          <w:lang w:val="el-GR"/>
        </w:rPr>
        <w:t xml:space="preserve"> </w:t>
      </w:r>
      <m:oMath>
        <m:f>
          <m:fPr>
            <m:ctrlPr>
              <w:rPr>
                <w:rFonts w:ascii="Cambria Math" w:hAnsi="Cambria Math" w:cs="Trebuchet MS"/>
                <w:i/>
                <w:sz w:val="24"/>
                <w:szCs w:val="24"/>
                <w:lang w:val="en-US"/>
              </w:rPr>
            </m:ctrlPr>
          </m:fPr>
          <m:num>
            <m:r>
              <w:rPr>
                <w:rFonts w:ascii="Cambria Math" w:hAnsi="Cambria Math" w:cs="Trebuchet MS"/>
                <w:sz w:val="24"/>
                <w:szCs w:val="24"/>
                <w:lang w:val="el-GR"/>
              </w:rPr>
              <m:t>5</m:t>
            </m:r>
            <m:r>
              <w:rPr>
                <w:rFonts w:ascii="Cambria Math" w:hAnsi="Cambria Math" w:cs="Trebuchet MS"/>
                <w:sz w:val="24"/>
                <w:szCs w:val="24"/>
                <w:lang w:val="en-US"/>
              </w:rPr>
              <m:t>d</m:t>
            </m:r>
          </m:num>
          <m:den>
            <m:r>
              <w:rPr>
                <w:rFonts w:ascii="Cambria Math" w:hAnsi="Cambria Math" w:cs="Trebuchet MS"/>
                <w:sz w:val="24"/>
                <w:szCs w:val="24"/>
                <w:lang w:val="el-GR"/>
              </w:rPr>
              <m:t>4</m:t>
            </m:r>
          </m:den>
        </m:f>
      </m:oMath>
      <w:r w:rsidRPr="00FD7EB5">
        <w:rPr>
          <w:rFonts w:ascii="Trebuchet MS" w:hAnsi="Trebuchet MS" w:cs="Trebuchet MS"/>
          <w:b/>
          <w:sz w:val="24"/>
          <w:szCs w:val="24"/>
          <w:lang w:val="el-GR"/>
        </w:rPr>
        <w:t xml:space="preserve"> </w:t>
      </w:r>
      <w:r w:rsidRPr="00FD7EB5">
        <w:rPr>
          <w:rFonts w:ascii="Trebuchet MS" w:hAnsi="Trebuchet MS" w:cs="Trebuchet MS"/>
          <w:lang w:val="el-GR"/>
        </w:rPr>
        <w:t>.</w:t>
      </w:r>
    </w:p>
    <w:p w:rsidR="005E118B" w:rsidRPr="00A63826" w:rsidRDefault="005E118B" w:rsidP="005E118B">
      <w:pPr>
        <w:autoSpaceDE w:val="0"/>
        <w:autoSpaceDN w:val="0"/>
        <w:adjustRightInd w:val="0"/>
        <w:spacing w:after="0" w:line="276" w:lineRule="auto"/>
        <w:ind w:left="-540" w:right="-483"/>
        <w:jc w:val="both"/>
        <w:rPr>
          <w:rFonts w:ascii="Trebuchet MS" w:eastAsia="Times New Roman" w:hAnsi="Trebuchet MS"/>
          <w:color w:val="000000"/>
          <w:lang w:val="el-GR" w:eastAsia="el-GR"/>
        </w:rPr>
      </w:pPr>
      <w:r>
        <w:rPr>
          <w:rFonts w:ascii="Trebuchet MS" w:eastAsia="Times New Roman" w:hAnsi="Trebuchet MS"/>
          <w:color w:val="000000"/>
          <w:lang w:val="el-GR" w:eastAsia="el-GR"/>
        </w:rPr>
        <w:t xml:space="preserve">Να επιλέξετε τη </w:t>
      </w:r>
      <w:r w:rsidRPr="00A63826">
        <w:rPr>
          <w:rFonts w:ascii="Trebuchet MS" w:eastAsia="Times New Roman" w:hAnsi="Trebuchet MS"/>
          <w:color w:val="000000"/>
          <w:lang w:val="el-GR" w:eastAsia="el-GR"/>
        </w:rPr>
        <w:t xml:space="preserve">σωστή απάντηση. Να δικαιολογήσετε την επιλογή σας. </w:t>
      </w:r>
    </w:p>
    <w:p w:rsidR="005E118B" w:rsidRPr="00F10A9E" w:rsidRDefault="005E118B" w:rsidP="005E118B">
      <w:pPr>
        <w:widowControl w:val="0"/>
        <w:tabs>
          <w:tab w:val="left" w:pos="4111"/>
        </w:tabs>
        <w:autoSpaceDE w:val="0"/>
        <w:autoSpaceDN w:val="0"/>
        <w:adjustRightInd w:val="0"/>
        <w:spacing w:after="0" w:line="276" w:lineRule="auto"/>
        <w:ind w:left="-567" w:right="-360"/>
        <w:jc w:val="right"/>
        <w:rPr>
          <w:rFonts w:ascii="Trebuchet MS" w:hAnsi="Trebuchet MS" w:cs="Trebuchet MS"/>
          <w:lang w:val="el-GR"/>
        </w:rPr>
      </w:pPr>
      <w:r w:rsidRPr="00F10A9E">
        <w:rPr>
          <w:rFonts w:ascii="Trebuchet MS" w:hAnsi="Trebuchet MS" w:cs="Trebuchet MS"/>
          <w:lang w:val="el-GR"/>
        </w:rPr>
        <w:t>Επαν. Ημερ. 2020</w:t>
      </w:r>
    </w:p>
    <w:p w:rsidR="005E118B" w:rsidRPr="002E420B" w:rsidRDefault="005E118B" w:rsidP="005E118B">
      <w:pPr>
        <w:widowControl w:val="0"/>
        <w:tabs>
          <w:tab w:val="left" w:pos="4111"/>
        </w:tabs>
        <w:autoSpaceDE w:val="0"/>
        <w:autoSpaceDN w:val="0"/>
        <w:adjustRightInd w:val="0"/>
        <w:spacing w:after="0" w:line="276" w:lineRule="auto"/>
        <w:ind w:left="-567" w:right="-360"/>
        <w:jc w:val="both"/>
        <w:rPr>
          <w:rFonts w:ascii="Trebuchet MS" w:hAnsi="Trebuchet MS" w:cs="Trebuchet MS"/>
          <w:b/>
          <w:lang w:val="el-GR"/>
        </w:rPr>
      </w:pPr>
    </w:p>
    <w:p w:rsidR="005E118B" w:rsidRPr="00667011" w:rsidRDefault="005E118B" w:rsidP="005E118B">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C84D69">
        <w:rPr>
          <w:rFonts w:ascii="Trebuchet MS" w:hAnsi="Trebuchet MS" w:cs="Trebuchet MS"/>
          <w:b/>
          <w:lang w:val="el-GR"/>
        </w:rPr>
        <w:t xml:space="preserve">2.  </w:t>
      </w:r>
      <w:r w:rsidRPr="00667011">
        <w:rPr>
          <w:rFonts w:ascii="Trebuchet MS" w:hAnsi="Trebuchet MS" w:cs="Trebuchet MS"/>
          <w:lang w:val="el-GR"/>
        </w:rPr>
        <w:t xml:space="preserve">Δύο ευθύγραμμοι παράλληλοι ρευματοφόροι αγωγοί (1) και (2) μεγάλου μήκους βρίσκονται σε απόσταση </w:t>
      </w:r>
      <w:r w:rsidRPr="00C84D69">
        <w:rPr>
          <w:rFonts w:ascii="Trebuchet MS" w:hAnsi="Trebuchet MS" w:cs="Trebuchet MS"/>
          <w:i/>
          <w:lang w:val="el-GR"/>
        </w:rPr>
        <w:t>r</w:t>
      </w:r>
      <w:r w:rsidRPr="00667011">
        <w:rPr>
          <w:rFonts w:ascii="Trebuchet MS" w:hAnsi="Trebuchet MS" w:cs="Trebuchet MS"/>
          <w:lang w:val="el-GR"/>
        </w:rPr>
        <w:t xml:space="preserve"> μεταξύ τους. Οι αγωγοί διαρρέονται από ομόρροπα ρεύματα εντάσεων </w:t>
      </w:r>
      <w:r w:rsidRPr="00C84D69">
        <w:rPr>
          <w:rFonts w:ascii="Trebuchet MS" w:hAnsi="Trebuchet MS" w:cs="Trebuchet MS"/>
          <w:i/>
          <w:lang w:val="el-GR"/>
        </w:rPr>
        <w:t>I</w:t>
      </w:r>
      <w:r w:rsidRPr="00C84D69">
        <w:rPr>
          <w:rFonts w:ascii="Trebuchet MS" w:hAnsi="Trebuchet MS" w:cs="Trebuchet MS"/>
          <w:vertAlign w:val="subscript"/>
          <w:lang w:val="el-GR"/>
        </w:rPr>
        <w:t>1</w:t>
      </w:r>
      <w:r w:rsidRPr="00667011">
        <w:rPr>
          <w:rFonts w:ascii="Trebuchet MS" w:hAnsi="Trebuchet MS" w:cs="Trebuchet MS"/>
          <w:lang w:val="el-GR"/>
        </w:rPr>
        <w:t xml:space="preserve">, </w:t>
      </w:r>
      <w:r w:rsidRPr="00C84D69">
        <w:rPr>
          <w:rFonts w:ascii="Trebuchet MS" w:hAnsi="Trebuchet MS" w:cs="Trebuchet MS"/>
          <w:i/>
          <w:lang w:val="el-GR"/>
        </w:rPr>
        <w:t>I</w:t>
      </w:r>
      <w:r w:rsidRPr="00C84D69">
        <w:rPr>
          <w:rFonts w:ascii="Trebuchet MS" w:hAnsi="Trebuchet MS" w:cs="Trebuchet MS"/>
          <w:vertAlign w:val="subscript"/>
          <w:lang w:val="el-GR"/>
        </w:rPr>
        <w:t>2</w:t>
      </w:r>
      <w:r w:rsidRPr="00667011">
        <w:rPr>
          <w:rFonts w:ascii="Trebuchet MS" w:hAnsi="Trebuchet MS" w:cs="Trebuchet MS"/>
          <w:lang w:val="el-GR"/>
        </w:rPr>
        <w:t xml:space="preserve"> αντίστοιχα με </w:t>
      </w:r>
      <w:r w:rsidRPr="00C84D69">
        <w:rPr>
          <w:rFonts w:ascii="Trebuchet MS" w:hAnsi="Trebuchet MS" w:cs="Trebuchet MS"/>
          <w:i/>
          <w:lang w:val="el-GR"/>
        </w:rPr>
        <w:t>I</w:t>
      </w:r>
      <w:r w:rsidRPr="00C84D69">
        <w:rPr>
          <w:rFonts w:ascii="Trebuchet MS" w:hAnsi="Trebuchet MS" w:cs="Trebuchet MS"/>
          <w:vertAlign w:val="subscript"/>
          <w:lang w:val="el-GR"/>
        </w:rPr>
        <w:t>2</w:t>
      </w:r>
      <w:r w:rsidRPr="00667011">
        <w:rPr>
          <w:rFonts w:ascii="Trebuchet MS" w:hAnsi="Trebuchet MS" w:cs="Trebuchet MS"/>
          <w:lang w:val="el-GR"/>
        </w:rPr>
        <w:t xml:space="preserve"> = 2</w:t>
      </w:r>
      <w:r w:rsidRPr="00C84D69">
        <w:rPr>
          <w:rFonts w:ascii="Trebuchet MS" w:hAnsi="Trebuchet MS" w:cs="Trebuchet MS"/>
          <w:i/>
          <w:lang w:val="el-GR"/>
        </w:rPr>
        <w:t>I</w:t>
      </w:r>
      <w:r w:rsidRPr="00C84D69">
        <w:rPr>
          <w:rFonts w:ascii="Trebuchet MS" w:hAnsi="Trebuchet MS" w:cs="Trebuchet MS"/>
          <w:vertAlign w:val="subscript"/>
          <w:lang w:val="el-GR"/>
        </w:rPr>
        <w:t>1</w:t>
      </w:r>
      <w:r w:rsidRPr="00667011">
        <w:rPr>
          <w:rFonts w:ascii="Trebuchet MS" w:hAnsi="Trebuchet MS" w:cs="Trebuchet MS"/>
          <w:lang w:val="el-GR"/>
        </w:rPr>
        <w:t xml:space="preserve">. </w:t>
      </w:r>
    </w:p>
    <w:p w:rsidR="005E118B" w:rsidRPr="00667011" w:rsidRDefault="005E118B" w:rsidP="005E118B">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667011">
        <w:rPr>
          <w:rFonts w:ascii="Trebuchet MS" w:hAnsi="Trebuchet MS" w:cs="Trebuchet MS"/>
          <w:lang w:val="el-GR"/>
        </w:rPr>
        <w:t xml:space="preserve">Στο μέσο της απόστασης </w:t>
      </w:r>
      <w:r w:rsidRPr="00C84D69">
        <w:rPr>
          <w:rFonts w:ascii="Trebuchet MS" w:hAnsi="Trebuchet MS" w:cs="Trebuchet MS"/>
          <w:i/>
          <w:lang w:val="el-GR"/>
        </w:rPr>
        <w:t>r</w:t>
      </w:r>
      <w:r w:rsidRPr="00667011">
        <w:rPr>
          <w:rFonts w:ascii="Trebuchet MS" w:hAnsi="Trebuchet MS" w:cs="Trebuchet MS"/>
          <w:lang w:val="el-GR"/>
        </w:rPr>
        <w:t>, το μέτρο της έντασης του μαγνητικού πεδίου που δημιουργούν είναι ίσο με:</w:t>
      </w:r>
    </w:p>
    <w:p w:rsidR="005E118B" w:rsidRDefault="005E118B" w:rsidP="005E118B">
      <w:pPr>
        <w:widowControl w:val="0"/>
        <w:tabs>
          <w:tab w:val="left" w:pos="4111"/>
        </w:tabs>
        <w:autoSpaceDE w:val="0"/>
        <w:autoSpaceDN w:val="0"/>
        <w:adjustRightInd w:val="0"/>
        <w:spacing w:after="0" w:line="276" w:lineRule="auto"/>
        <w:ind w:left="-567" w:right="-360"/>
        <w:jc w:val="both"/>
        <w:rPr>
          <w:rFonts w:ascii="Trebuchet MS" w:hAnsi="Trebuchet MS" w:cs="Trebuchet MS"/>
          <w:lang w:val="en-US"/>
        </w:rPr>
      </w:pPr>
      <w:proofErr w:type="spellStart"/>
      <w:proofErr w:type="gramStart"/>
      <w:r>
        <w:rPr>
          <w:rFonts w:ascii="Trebuchet MS" w:hAnsi="Trebuchet MS" w:cs="Trebuchet MS"/>
          <w:b/>
          <w:lang w:val="en-US"/>
        </w:rPr>
        <w:t>i</w:t>
      </w:r>
      <w:proofErr w:type="spellEnd"/>
      <w:proofErr w:type="gramEnd"/>
      <w:r w:rsidRPr="005E118B">
        <w:rPr>
          <w:rFonts w:ascii="Trebuchet MS" w:hAnsi="Trebuchet MS" w:cs="Trebuchet MS"/>
          <w:b/>
          <w:lang w:val="en-US"/>
        </w:rPr>
        <w:t xml:space="preserve">.  </w:t>
      </w:r>
      <m:oMath>
        <m:r>
          <w:rPr>
            <w:rFonts w:ascii="Cambria Math" w:hAnsi="Cambria Math" w:cs="Trebuchet MS"/>
            <w:sz w:val="24"/>
            <w:szCs w:val="24"/>
            <w:lang w:val="en-US"/>
          </w:rPr>
          <m:t xml:space="preserve">0 </m:t>
        </m:r>
      </m:oMath>
      <w:r w:rsidRPr="00C84D69">
        <w:rPr>
          <w:rFonts w:ascii="Trebuchet MS" w:hAnsi="Trebuchet MS" w:cs="Trebuchet MS"/>
          <w:lang w:val="en-US"/>
        </w:rPr>
        <w:t xml:space="preserve">.                                                   </w:t>
      </w:r>
      <w:r>
        <w:rPr>
          <w:rFonts w:ascii="Trebuchet MS" w:hAnsi="Trebuchet MS" w:cs="Trebuchet MS"/>
          <w:b/>
          <w:lang w:val="en-US"/>
        </w:rPr>
        <w:t>ii</w:t>
      </w:r>
      <w:proofErr w:type="gramStart"/>
      <w:r w:rsidRPr="00C84D69">
        <w:rPr>
          <w:rFonts w:ascii="Trebuchet MS" w:hAnsi="Trebuchet MS" w:cs="Trebuchet MS"/>
          <w:b/>
          <w:lang w:val="en-US"/>
        </w:rPr>
        <w:t>.</w:t>
      </w:r>
      <w:proofErr w:type="gramEnd"/>
      <w:r w:rsidRPr="00C84D69">
        <w:rPr>
          <w:rFonts w:ascii="Trebuchet MS" w:hAnsi="Trebuchet MS" w:cs="Trebuchet MS"/>
          <w:b/>
          <w:lang w:val="en-US"/>
        </w:rPr>
        <w:t xml:space="preserve">  </w:t>
      </w:r>
      <m:oMath>
        <m:sSub>
          <m:sSubPr>
            <m:ctrlPr>
              <w:rPr>
                <w:rFonts w:ascii="Cambria Math" w:hAnsi="Cambria Math" w:cs="Trebuchet MS"/>
                <w:lang w:val="el-GR"/>
              </w:rPr>
            </m:ctrlPr>
          </m:sSubPr>
          <m:e>
            <m:r>
              <w:rPr>
                <w:rFonts w:ascii="Cambria Math" w:hAnsi="Cambria Math" w:cs="Trebuchet MS"/>
                <w:lang w:val="en-US"/>
              </w:rPr>
              <m:t>k</m:t>
            </m:r>
          </m:e>
          <m:sub>
            <m:r>
              <m:rPr>
                <m:sty m:val="p"/>
              </m:rPr>
              <w:rPr>
                <w:rFonts w:ascii="Cambria Math" w:hAnsi="Cambria Math" w:cs="Trebuchet MS"/>
                <w:lang w:val="el-GR"/>
              </w:rPr>
              <m:t>μ</m:t>
            </m:r>
          </m:sub>
        </m:sSub>
        <m:f>
          <m:fPr>
            <m:ctrlPr>
              <w:rPr>
                <w:rFonts w:ascii="Cambria Math" w:hAnsi="Cambria Math" w:cs="Trebuchet MS"/>
                <w:i/>
                <w:sz w:val="24"/>
                <w:szCs w:val="24"/>
                <w:lang w:val="en-US"/>
              </w:rPr>
            </m:ctrlPr>
          </m:fPr>
          <m:num>
            <m:r>
              <w:rPr>
                <w:rFonts w:ascii="Cambria Math" w:hAnsi="Cambria Math" w:cs="Trebuchet MS"/>
                <w:sz w:val="24"/>
                <w:szCs w:val="24"/>
                <w:lang w:val="en-US"/>
              </w:rPr>
              <m:t>4</m:t>
            </m:r>
            <m:sSub>
              <m:sSubPr>
                <m:ctrlPr>
                  <w:rPr>
                    <w:rFonts w:ascii="Cambria Math" w:hAnsi="Cambria Math" w:cs="Trebuchet MS"/>
                    <w:i/>
                    <w:sz w:val="24"/>
                    <w:szCs w:val="24"/>
                    <w:lang w:val="el-GR"/>
                  </w:rPr>
                </m:ctrlPr>
              </m:sSubPr>
              <m:e>
                <m:r>
                  <w:rPr>
                    <w:rFonts w:ascii="Cambria Math" w:hAnsi="Cambria Math" w:cs="Trebuchet MS"/>
                    <w:sz w:val="24"/>
                    <w:szCs w:val="24"/>
                    <w:lang w:val="el-GR"/>
                  </w:rPr>
                  <m:t>I</m:t>
                </m:r>
              </m:e>
              <m:sub>
                <m:r>
                  <w:rPr>
                    <w:rFonts w:ascii="Cambria Math" w:hAnsi="Cambria Math" w:cs="Trebuchet MS"/>
                    <w:sz w:val="24"/>
                    <w:szCs w:val="24"/>
                    <w:lang w:val="en-US"/>
                  </w:rPr>
                  <m:t>1</m:t>
                </m:r>
              </m:sub>
            </m:sSub>
          </m:num>
          <m:den>
            <m:r>
              <w:rPr>
                <w:rFonts w:ascii="Cambria Math" w:hAnsi="Cambria Math" w:cs="Trebuchet MS"/>
                <w:sz w:val="24"/>
                <w:szCs w:val="24"/>
                <w:lang w:val="el-GR"/>
              </w:rPr>
              <m:t>r</m:t>
            </m:r>
          </m:den>
        </m:f>
        <m:r>
          <w:rPr>
            <w:rFonts w:ascii="Cambria Math" w:hAnsi="Cambria Math" w:cs="Trebuchet MS"/>
            <w:sz w:val="24"/>
            <w:szCs w:val="24"/>
            <w:lang w:val="en-US"/>
          </w:rPr>
          <m:t xml:space="preserve"> </m:t>
        </m:r>
      </m:oMath>
      <w:r w:rsidRPr="00C84D69">
        <w:rPr>
          <w:rFonts w:ascii="Trebuchet MS" w:hAnsi="Trebuchet MS" w:cs="Trebuchet MS"/>
          <w:lang w:val="en-US"/>
        </w:rPr>
        <w:t xml:space="preserve">.                                                 </w:t>
      </w:r>
      <w:r w:rsidRPr="00C84D69">
        <w:rPr>
          <w:rFonts w:ascii="Trebuchet MS" w:hAnsi="Trebuchet MS" w:cs="Trebuchet MS"/>
          <w:b/>
          <w:lang w:val="en-US"/>
        </w:rPr>
        <w:t>iii</w:t>
      </w:r>
      <w:proofErr w:type="gramStart"/>
      <w:r w:rsidRPr="00C84D69">
        <w:rPr>
          <w:rFonts w:ascii="Trebuchet MS" w:hAnsi="Trebuchet MS" w:cs="Trebuchet MS"/>
          <w:b/>
          <w:lang w:val="en-US"/>
        </w:rPr>
        <w:t>.</w:t>
      </w:r>
      <w:proofErr w:type="gramEnd"/>
      <w:r w:rsidRPr="00C84D69">
        <w:rPr>
          <w:rFonts w:ascii="Trebuchet MS" w:hAnsi="Trebuchet MS" w:cs="Trebuchet MS"/>
          <w:lang w:val="en-US"/>
        </w:rPr>
        <w:t xml:space="preserve">  </w:t>
      </w:r>
      <m:oMath>
        <m:sSub>
          <m:sSubPr>
            <m:ctrlPr>
              <w:rPr>
                <w:rFonts w:ascii="Cambria Math" w:hAnsi="Cambria Math" w:cs="Trebuchet MS"/>
                <w:lang w:val="el-GR"/>
              </w:rPr>
            </m:ctrlPr>
          </m:sSubPr>
          <m:e>
            <m:r>
              <w:rPr>
                <w:rFonts w:ascii="Cambria Math" w:hAnsi="Cambria Math" w:cs="Trebuchet MS"/>
                <w:lang w:val="en-US"/>
              </w:rPr>
              <m:t>k</m:t>
            </m:r>
          </m:e>
          <m:sub>
            <m:r>
              <m:rPr>
                <m:sty m:val="p"/>
              </m:rPr>
              <w:rPr>
                <w:rFonts w:ascii="Cambria Math" w:hAnsi="Cambria Math" w:cs="Trebuchet MS"/>
                <w:lang w:val="el-GR"/>
              </w:rPr>
              <m:t>μ</m:t>
            </m:r>
          </m:sub>
        </m:sSub>
        <m:f>
          <m:fPr>
            <m:ctrlPr>
              <w:rPr>
                <w:rFonts w:ascii="Cambria Math" w:hAnsi="Cambria Math" w:cs="Trebuchet MS"/>
                <w:i/>
                <w:sz w:val="24"/>
                <w:szCs w:val="24"/>
                <w:lang w:val="en-US"/>
              </w:rPr>
            </m:ctrlPr>
          </m:fPr>
          <m:num>
            <m:r>
              <w:rPr>
                <w:rFonts w:ascii="Cambria Math" w:hAnsi="Cambria Math" w:cs="Trebuchet MS"/>
                <w:sz w:val="24"/>
                <w:szCs w:val="24"/>
                <w:lang w:val="en-US"/>
              </w:rPr>
              <m:t>2</m:t>
            </m:r>
            <m:sSub>
              <m:sSubPr>
                <m:ctrlPr>
                  <w:rPr>
                    <w:rFonts w:ascii="Cambria Math" w:hAnsi="Cambria Math" w:cs="Trebuchet MS"/>
                    <w:i/>
                    <w:sz w:val="24"/>
                    <w:szCs w:val="24"/>
                    <w:lang w:val="el-GR"/>
                  </w:rPr>
                </m:ctrlPr>
              </m:sSubPr>
              <m:e>
                <m:r>
                  <w:rPr>
                    <w:rFonts w:ascii="Cambria Math" w:hAnsi="Cambria Math" w:cs="Trebuchet MS"/>
                    <w:sz w:val="24"/>
                    <w:szCs w:val="24"/>
                    <w:lang w:val="el-GR"/>
                  </w:rPr>
                  <m:t>I</m:t>
                </m:r>
              </m:e>
              <m:sub>
                <m:r>
                  <w:rPr>
                    <w:rFonts w:ascii="Cambria Math" w:hAnsi="Cambria Math" w:cs="Trebuchet MS"/>
                    <w:sz w:val="24"/>
                    <w:szCs w:val="24"/>
                    <w:lang w:val="en-US"/>
                  </w:rPr>
                  <m:t>1</m:t>
                </m:r>
              </m:sub>
            </m:sSub>
          </m:num>
          <m:den>
            <m:r>
              <w:rPr>
                <w:rFonts w:ascii="Cambria Math" w:hAnsi="Cambria Math" w:cs="Trebuchet MS"/>
                <w:sz w:val="24"/>
                <w:szCs w:val="24"/>
                <w:lang w:val="el-GR"/>
              </w:rPr>
              <m:t>r</m:t>
            </m:r>
          </m:den>
        </m:f>
        <m:r>
          <w:rPr>
            <w:rFonts w:ascii="Cambria Math" w:hAnsi="Cambria Math" w:cs="Trebuchet MS"/>
            <w:sz w:val="24"/>
            <w:szCs w:val="24"/>
            <w:lang w:val="en-US"/>
          </w:rPr>
          <m:t xml:space="preserve"> </m:t>
        </m:r>
      </m:oMath>
      <w:r w:rsidRPr="00C84D69">
        <w:rPr>
          <w:rFonts w:ascii="Trebuchet MS" w:hAnsi="Trebuchet MS" w:cs="Trebuchet MS"/>
          <w:lang w:val="en-US"/>
        </w:rPr>
        <w:t>.</w:t>
      </w:r>
    </w:p>
    <w:p w:rsidR="005E118B" w:rsidRPr="00C62D53" w:rsidRDefault="005E118B" w:rsidP="005E118B">
      <w:pPr>
        <w:autoSpaceDE w:val="0"/>
        <w:autoSpaceDN w:val="0"/>
        <w:adjustRightInd w:val="0"/>
        <w:spacing w:after="0" w:line="276" w:lineRule="auto"/>
        <w:ind w:left="-540" w:right="-483"/>
        <w:jc w:val="both"/>
        <w:rPr>
          <w:rFonts w:ascii="Trebuchet MS" w:eastAsia="Times New Roman" w:hAnsi="Trebuchet MS"/>
          <w:color w:val="000000"/>
          <w:lang w:val="el-GR" w:eastAsia="el-GR"/>
        </w:rPr>
      </w:pPr>
      <w:r>
        <w:rPr>
          <w:rFonts w:ascii="Trebuchet MS" w:eastAsia="Times New Roman" w:hAnsi="Trebuchet MS"/>
          <w:color w:val="000000"/>
          <w:lang w:val="el-GR" w:eastAsia="el-GR"/>
        </w:rPr>
        <w:t xml:space="preserve">Να επιλέξετε τη </w:t>
      </w:r>
      <w:r w:rsidRPr="00A63826">
        <w:rPr>
          <w:rFonts w:ascii="Trebuchet MS" w:eastAsia="Times New Roman" w:hAnsi="Trebuchet MS"/>
          <w:color w:val="000000"/>
          <w:lang w:val="el-GR" w:eastAsia="el-GR"/>
        </w:rPr>
        <w:t xml:space="preserve">σωστή απάντηση. Να δικαιολογήσετε την επιλογή σας. </w:t>
      </w:r>
    </w:p>
    <w:p w:rsidR="005E118B" w:rsidRPr="00F10A9E" w:rsidRDefault="005E118B" w:rsidP="005E118B">
      <w:pPr>
        <w:widowControl w:val="0"/>
        <w:tabs>
          <w:tab w:val="left" w:pos="4111"/>
        </w:tabs>
        <w:autoSpaceDE w:val="0"/>
        <w:autoSpaceDN w:val="0"/>
        <w:adjustRightInd w:val="0"/>
        <w:spacing w:after="0" w:line="276" w:lineRule="auto"/>
        <w:ind w:left="-567" w:right="-360"/>
        <w:jc w:val="right"/>
        <w:rPr>
          <w:rFonts w:ascii="Trebuchet MS" w:hAnsi="Trebuchet MS" w:cs="Trebuchet MS"/>
          <w:lang w:val="el-GR"/>
        </w:rPr>
      </w:pPr>
      <w:r>
        <w:rPr>
          <w:rFonts w:ascii="Trebuchet MS" w:hAnsi="Trebuchet MS" w:cs="Trebuchet MS"/>
          <w:lang w:val="el-GR"/>
        </w:rPr>
        <w:t>Ομογ</w:t>
      </w:r>
      <w:r w:rsidRPr="00F10A9E">
        <w:rPr>
          <w:rFonts w:ascii="Trebuchet MS" w:hAnsi="Trebuchet MS" w:cs="Trebuchet MS"/>
          <w:lang w:val="el-GR"/>
        </w:rPr>
        <w:t>. 202</w:t>
      </w:r>
      <w:r>
        <w:rPr>
          <w:rFonts w:ascii="Trebuchet MS" w:hAnsi="Trebuchet MS" w:cs="Trebuchet MS"/>
          <w:lang w:val="el-GR"/>
        </w:rPr>
        <w:t>1</w:t>
      </w:r>
    </w:p>
    <w:p w:rsidR="005E118B" w:rsidRDefault="005E118B"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b/>
          <w:lang w:val="el-GR"/>
        </w:rPr>
      </w:pPr>
    </w:p>
    <w:p w:rsidR="00046FD6" w:rsidRPr="00046FD6" w:rsidRDefault="005E118B"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Pr>
          <w:rFonts w:ascii="Trebuchet MS" w:hAnsi="Trebuchet MS" w:cs="Trebuchet MS"/>
          <w:b/>
          <w:lang w:val="el-GR"/>
        </w:rPr>
        <w:t>3</w:t>
      </w:r>
      <w:r w:rsidR="00046FD6">
        <w:rPr>
          <w:rFonts w:ascii="Trebuchet MS" w:hAnsi="Trebuchet MS" w:cs="Trebuchet MS"/>
          <w:b/>
          <w:lang w:val="el-GR"/>
        </w:rPr>
        <w:t xml:space="preserve">.  </w:t>
      </w:r>
      <w:r w:rsidR="00046FD6">
        <w:rPr>
          <w:rFonts w:ascii="Trebuchet MS" w:hAnsi="Trebuchet MS" w:cs="Trebuchet MS"/>
          <w:lang w:val="el-GR"/>
        </w:rPr>
        <w:t>Το πλαίσιο ΑΓ</w:t>
      </w:r>
      <w:r w:rsidR="00046FD6" w:rsidRPr="00046FD6">
        <w:rPr>
          <w:rFonts w:ascii="Trebuchet MS" w:hAnsi="Trebuchet MS" w:cs="Trebuchet MS"/>
          <w:lang w:val="el-GR"/>
        </w:rPr>
        <w:t>Δ</w:t>
      </w:r>
      <w:r w:rsidR="00046FD6">
        <w:rPr>
          <w:rFonts w:ascii="Trebuchet MS" w:hAnsi="Trebuchet MS" w:cs="Trebuchet MS"/>
          <w:lang w:val="el-GR"/>
        </w:rPr>
        <w:t xml:space="preserve"> έχει σχήμα ορθογ</w:t>
      </w:r>
      <w:r w:rsidR="00046FD6" w:rsidRPr="00046FD6">
        <w:rPr>
          <w:rFonts w:ascii="Trebuchet MS" w:hAnsi="Trebuchet MS" w:cs="Trebuchet MS"/>
          <w:lang w:val="el-GR"/>
        </w:rPr>
        <w:t>ώ</w:t>
      </w:r>
      <w:r w:rsidR="00046FD6">
        <w:rPr>
          <w:rFonts w:ascii="Trebuchet MS" w:hAnsi="Trebuchet MS" w:cs="Trebuchet MS"/>
          <w:lang w:val="el-GR"/>
        </w:rPr>
        <w:t>νιου τριγώνου με ορ</w:t>
      </w:r>
      <w:r w:rsidR="00046FD6" w:rsidRPr="00046FD6">
        <w:rPr>
          <w:rFonts w:ascii="Trebuchet MS" w:hAnsi="Trebuchet MS" w:cs="Trebuchet MS"/>
          <w:lang w:val="el-GR"/>
        </w:rPr>
        <w:t>θ</w:t>
      </w:r>
      <w:r w:rsidR="00046FD6">
        <w:rPr>
          <w:rFonts w:ascii="Trebuchet MS" w:hAnsi="Trebuchet MS" w:cs="Trebuchet MS"/>
          <w:lang w:val="el-GR"/>
        </w:rPr>
        <w:t xml:space="preserve">ή γωνία στο Α και πλευρές </w:t>
      </w:r>
      <w:r w:rsidR="00046FD6" w:rsidRPr="00E93BC7">
        <w:rPr>
          <w:rFonts w:ascii="Trebuchet MS" w:hAnsi="Trebuchet MS" w:cs="Trebuchet MS"/>
          <w:i/>
          <w:lang w:val="el-GR"/>
        </w:rPr>
        <w:t>α</w:t>
      </w:r>
      <w:r w:rsidR="00046FD6">
        <w:rPr>
          <w:rFonts w:ascii="Trebuchet MS" w:hAnsi="Trebuchet MS" w:cs="Trebuchet MS"/>
          <w:lang w:val="el-GR"/>
        </w:rPr>
        <w:t xml:space="preserve">, </w:t>
      </w:r>
      <w:r w:rsidR="00046FD6" w:rsidRPr="00E93BC7">
        <w:rPr>
          <w:rFonts w:ascii="Trebuchet MS" w:hAnsi="Trebuchet MS" w:cs="Trebuchet MS"/>
          <w:i/>
          <w:lang w:val="el-GR"/>
        </w:rPr>
        <w:t>δ</w:t>
      </w:r>
      <w:r w:rsidR="00046FD6">
        <w:rPr>
          <w:rFonts w:ascii="Trebuchet MS" w:hAnsi="Trebuchet MS" w:cs="Trebuchet MS"/>
          <w:lang w:val="el-GR"/>
        </w:rPr>
        <w:t xml:space="preserve">, </w:t>
      </w:r>
      <w:r w:rsidR="00046FD6" w:rsidRPr="00E93BC7">
        <w:rPr>
          <w:rFonts w:ascii="Trebuchet MS" w:hAnsi="Trebuchet MS" w:cs="Trebuchet MS"/>
          <w:i/>
          <w:lang w:val="el-GR"/>
        </w:rPr>
        <w:t>γ</w:t>
      </w:r>
      <w:r w:rsidR="00046FD6">
        <w:rPr>
          <w:rFonts w:ascii="Trebuchet MS" w:hAnsi="Trebuchet MS" w:cs="Trebuchet MS"/>
          <w:lang w:val="el-GR"/>
        </w:rPr>
        <w:t>, όπως φ</w:t>
      </w:r>
      <w:r w:rsidR="00046FD6" w:rsidRPr="00046FD6">
        <w:rPr>
          <w:rFonts w:ascii="Trebuchet MS" w:hAnsi="Trebuchet MS" w:cs="Trebuchet MS"/>
          <w:lang w:val="el-GR"/>
        </w:rPr>
        <w:t>α</w:t>
      </w:r>
      <w:r w:rsidR="00046FD6">
        <w:rPr>
          <w:rFonts w:ascii="Trebuchet MS" w:hAnsi="Trebuchet MS" w:cs="Trebuchet MS"/>
          <w:lang w:val="el-GR"/>
        </w:rPr>
        <w:t>ίνεται στο σχήμα</w:t>
      </w:r>
      <w:r w:rsidR="00046FD6" w:rsidRPr="00046FD6">
        <w:rPr>
          <w:rFonts w:ascii="Trebuchet MS" w:hAnsi="Trebuchet MS" w:cs="Trebuchet MS"/>
          <w:lang w:val="el-GR"/>
        </w:rPr>
        <w:t xml:space="preserve">. </w:t>
      </w:r>
    </w:p>
    <w:p w:rsidR="00046FD6" w:rsidRPr="00046FD6" w:rsidRDefault="00046FD6"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Pr>
          <w:rFonts w:ascii="Trebuchet MS" w:hAnsi="Trebuchet MS" w:cs="Trebuchet MS"/>
          <w:noProof/>
          <w:lang w:val="el-GR" w:eastAsia="el-GR"/>
        </w:rPr>
        <mc:AlternateContent>
          <mc:Choice Requires="wps">
            <w:drawing>
              <wp:anchor distT="0" distB="0" distL="114300" distR="114300" simplePos="0" relativeHeight="251677696" behindDoc="0" locked="0" layoutInCell="1" allowOverlap="1">
                <wp:simplePos x="0" y="0"/>
                <wp:positionH relativeFrom="column">
                  <wp:posOffset>1427005</wp:posOffset>
                </wp:positionH>
                <wp:positionV relativeFrom="paragraph">
                  <wp:posOffset>26125</wp:posOffset>
                </wp:positionV>
                <wp:extent cx="2346585" cy="1677270"/>
                <wp:effectExtent l="0" t="0" r="0" b="0"/>
                <wp:wrapNone/>
                <wp:docPr id="22" name="Πλαίσιο κειμένου 22"/>
                <wp:cNvGraphicFramePr/>
                <a:graphic xmlns:a="http://schemas.openxmlformats.org/drawingml/2006/main">
                  <a:graphicData uri="http://schemas.microsoft.com/office/word/2010/wordprocessingShape">
                    <wps:wsp>
                      <wps:cNvSpPr txBox="1"/>
                      <wps:spPr>
                        <a:xfrm>
                          <a:off x="0" y="0"/>
                          <a:ext cx="2346585" cy="1677270"/>
                        </a:xfrm>
                        <a:prstGeom prst="rect">
                          <a:avLst/>
                        </a:prstGeom>
                        <a:noFill/>
                        <a:ln w="6350">
                          <a:noFill/>
                        </a:ln>
                      </wps:spPr>
                      <wps:txbx>
                        <w:txbxContent>
                          <w:p w:rsidR="00A02F00" w:rsidRDefault="00A02F00" w:rsidP="00046FD6">
                            <w:pPr>
                              <w:jc w:val="center"/>
                            </w:pPr>
                            <w:r>
                              <w:rPr>
                                <w:noProof/>
                                <w:lang w:val="el-GR" w:eastAsia="el-GR"/>
                              </w:rPr>
                              <w:drawing>
                                <wp:inline distT="0" distB="0" distL="0" distR="0" wp14:anchorId="6866F32C" wp14:editId="729E397D">
                                  <wp:extent cx="1722137" cy="1627079"/>
                                  <wp:effectExtent l="0" t="0" r="0" b="0"/>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29601" cy="163413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22" o:spid="_x0000_s1032" type="#_x0000_t202" style="position:absolute;left:0;text-align:left;margin-left:112.35pt;margin-top:2.05pt;width:184.75pt;height:132.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" filled="f" stroked="f" strokeweight=".5pt">
                <v:textbox>
                  <w:txbxContent>
                    <w:p w:rsidR="00A02F00" w:rsidRDefault="00A02F00" w:rsidP="00046FD6">
                      <w:pPr>
                        <w:jc w:val="center"/>
                      </w:pPr>
                      <w:r>
                        <w:rPr>
                          <w:noProof/>
                          <w:lang w:val="el-GR" w:eastAsia="el-GR"/>
                        </w:rPr>
                        <w:drawing>
                          <wp:inline distT="0" distB="0" distL="0" distR="0" wp14:anchorId="6866F32C" wp14:editId="729E397D">
                            <wp:extent cx="1722137" cy="1627079"/>
                            <wp:effectExtent l="0" t="0" r="0" b="0"/>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29601" cy="1634131"/>
                                    </a:xfrm>
                                    <a:prstGeom prst="rect">
                                      <a:avLst/>
                                    </a:prstGeom>
                                  </pic:spPr>
                                </pic:pic>
                              </a:graphicData>
                            </a:graphic>
                          </wp:inline>
                        </w:drawing>
                      </w:r>
                    </w:p>
                  </w:txbxContent>
                </v:textbox>
              </v:shape>
            </w:pict>
          </mc:Fallback>
        </mc:AlternateContent>
      </w:r>
    </w:p>
    <w:p w:rsidR="00046FD6" w:rsidRDefault="00046FD6"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rsidR="00046FD6" w:rsidRDefault="00046FD6"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rsidR="00046FD6" w:rsidRDefault="00046FD6"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rsidR="00046FD6" w:rsidRDefault="00046FD6"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rsidR="00046FD6" w:rsidRDefault="00046FD6"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rsidR="00046FD6" w:rsidRDefault="00046FD6"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rsidR="00046FD6" w:rsidRDefault="00046FD6"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rsidR="00046FD6" w:rsidRDefault="00046FD6" w:rsidP="00046FD6">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rsidR="00046FD6" w:rsidRDefault="00046FD6" w:rsidP="00046FD6">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2E420B" w:rsidRPr="00046FD6" w:rsidRDefault="00046FD6" w:rsidP="00487242">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Pr>
          <w:rFonts w:ascii="Trebuchet MS" w:hAnsi="Trebuchet MS" w:cs="Trebuchet MS"/>
          <w:lang w:val="el-GR"/>
        </w:rPr>
        <w:t>Τ</w:t>
      </w:r>
      <w:r w:rsidRPr="00046FD6">
        <w:rPr>
          <w:rFonts w:ascii="Trebuchet MS" w:hAnsi="Trebuchet MS" w:cs="Trebuchet MS"/>
          <w:lang w:val="el-GR"/>
        </w:rPr>
        <w:t xml:space="preserve">ο </w:t>
      </w:r>
      <w:r>
        <w:rPr>
          <w:rFonts w:ascii="Trebuchet MS" w:hAnsi="Trebuchet MS" w:cs="Trebuchet MS"/>
          <w:lang w:val="el-GR"/>
        </w:rPr>
        <w:t>πλαίσιο διαρρέεται από ρεύμα σταθερή</w:t>
      </w:r>
      <w:r w:rsidRPr="00046FD6">
        <w:rPr>
          <w:rFonts w:ascii="Trebuchet MS" w:hAnsi="Trebuchet MS" w:cs="Trebuchet MS"/>
          <w:lang w:val="el-GR"/>
        </w:rPr>
        <w:t>ς έ</w:t>
      </w:r>
      <w:r>
        <w:rPr>
          <w:rFonts w:ascii="Trebuchet MS" w:hAnsi="Trebuchet MS" w:cs="Trebuchet MS"/>
          <w:lang w:val="el-GR"/>
        </w:rPr>
        <w:t xml:space="preserve">ντασης </w:t>
      </w:r>
      <w:r w:rsidRPr="00046FD6">
        <w:rPr>
          <w:rFonts w:ascii="Trebuchet MS" w:hAnsi="Trebuchet MS" w:cs="Trebuchet MS"/>
          <w:i/>
          <w:lang w:val="el-GR"/>
        </w:rPr>
        <w:t>Ι</w:t>
      </w:r>
      <w:r>
        <w:rPr>
          <w:rFonts w:ascii="Trebuchet MS" w:hAnsi="Trebuchet MS" w:cs="Trebuchet MS"/>
          <w:lang w:val="el-GR"/>
        </w:rPr>
        <w:t xml:space="preserve"> και βρίσκε</w:t>
      </w:r>
      <w:r w:rsidRPr="00046FD6">
        <w:rPr>
          <w:rFonts w:ascii="Trebuchet MS" w:hAnsi="Trebuchet MS" w:cs="Trebuchet MS"/>
          <w:lang w:val="el-GR"/>
        </w:rPr>
        <w:t>τ</w:t>
      </w:r>
      <w:r>
        <w:rPr>
          <w:rFonts w:ascii="Trebuchet MS" w:hAnsi="Trebuchet MS" w:cs="Trebuchet MS"/>
          <w:lang w:val="el-GR"/>
        </w:rPr>
        <w:t xml:space="preserve">αι μέσα σε ομογενές μαγνητικό πεδίο, έντασης </w:t>
      </w:r>
      <m:oMath>
        <m:acc>
          <m:accPr>
            <m:chr m:val="⃗"/>
            <m:ctrlPr>
              <w:rPr>
                <w:rFonts w:ascii="Cambria Math" w:hAnsi="Cambria Math" w:cs="Trebuchet MS"/>
                <w:i/>
                <w:lang w:val="el-GR"/>
              </w:rPr>
            </m:ctrlPr>
          </m:accPr>
          <m:e>
            <m:r>
              <w:rPr>
                <w:rFonts w:ascii="Cambria Math" w:hAnsi="Cambria Math" w:cs="Trebuchet MS"/>
                <w:lang w:val="el-GR"/>
              </w:rPr>
              <m:t>Β</m:t>
            </m:r>
          </m:e>
        </m:acc>
      </m:oMath>
      <w:r w:rsidR="00487242">
        <w:rPr>
          <w:rFonts w:ascii="Trebuchet MS" w:hAnsi="Trebuchet MS" w:cs="Trebuchet MS"/>
          <w:lang w:val="el-GR"/>
        </w:rPr>
        <w:t>. Οι δυναμικές γρ</w:t>
      </w:r>
      <w:r w:rsidRPr="00046FD6">
        <w:rPr>
          <w:rFonts w:ascii="Trebuchet MS" w:hAnsi="Trebuchet MS" w:cs="Trebuchet MS"/>
          <w:lang w:val="el-GR"/>
        </w:rPr>
        <w:t>α</w:t>
      </w:r>
      <w:r w:rsidR="00487242">
        <w:rPr>
          <w:rFonts w:ascii="Trebuchet MS" w:hAnsi="Trebuchet MS" w:cs="Trebuchet MS"/>
          <w:lang w:val="el-GR"/>
        </w:rPr>
        <w:t>μμές του μαγνητι</w:t>
      </w:r>
      <w:r w:rsidRPr="00046FD6">
        <w:rPr>
          <w:rFonts w:ascii="Trebuchet MS" w:hAnsi="Trebuchet MS" w:cs="Trebuchet MS"/>
          <w:lang w:val="el-GR"/>
        </w:rPr>
        <w:t>κ</w:t>
      </w:r>
      <w:r w:rsidR="00487242">
        <w:rPr>
          <w:rFonts w:ascii="Trebuchet MS" w:hAnsi="Trebuchet MS" w:cs="Trebuchet MS"/>
          <w:lang w:val="el-GR"/>
        </w:rPr>
        <w:t>ού πεδίου είναι παράλληλες στην πλε</w:t>
      </w:r>
      <w:r w:rsidRPr="00046FD6">
        <w:rPr>
          <w:rFonts w:ascii="Trebuchet MS" w:hAnsi="Trebuchet MS" w:cs="Trebuchet MS"/>
          <w:lang w:val="el-GR"/>
        </w:rPr>
        <w:t>υ</w:t>
      </w:r>
      <w:r w:rsidR="00487242">
        <w:rPr>
          <w:rFonts w:ascii="Trebuchet MS" w:hAnsi="Trebuchet MS" w:cs="Trebuchet MS"/>
          <w:lang w:val="el-GR"/>
        </w:rPr>
        <w:t>ρά  ΑΓ του πλαισίου</w:t>
      </w:r>
      <w:r w:rsidRPr="00046FD6">
        <w:rPr>
          <w:rFonts w:ascii="Trebuchet MS" w:hAnsi="Trebuchet MS" w:cs="Trebuchet MS"/>
          <w:lang w:val="el-GR"/>
        </w:rPr>
        <w:t>.</w:t>
      </w:r>
    </w:p>
    <w:p w:rsidR="00487242" w:rsidRDefault="00487242" w:rsidP="00E93BC7">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Pr>
          <w:rFonts w:ascii="Trebuchet MS" w:hAnsi="Trebuchet MS" w:cs="Trebuchet MS"/>
          <w:lang w:val="el-GR"/>
        </w:rPr>
        <w:lastRenderedPageBreak/>
        <w:t>Το μέτρο της συνισταμένης δύναμης, που δέχεται το πλ</w:t>
      </w:r>
      <w:r w:rsidRPr="00487242">
        <w:rPr>
          <w:rFonts w:ascii="Trebuchet MS" w:hAnsi="Trebuchet MS" w:cs="Trebuchet MS"/>
          <w:lang w:val="el-GR"/>
        </w:rPr>
        <w:t>α</w:t>
      </w:r>
      <w:r>
        <w:rPr>
          <w:rFonts w:ascii="Trebuchet MS" w:hAnsi="Trebuchet MS" w:cs="Trebuchet MS"/>
          <w:lang w:val="el-GR"/>
        </w:rPr>
        <w:t>ίσιο από το μαγνητικό πεδίο, έχει τιμ</w:t>
      </w:r>
      <w:r w:rsidR="00E93BC7">
        <w:rPr>
          <w:rFonts w:ascii="Trebuchet MS" w:hAnsi="Trebuchet MS" w:cs="Trebuchet MS"/>
          <w:lang w:val="el-GR"/>
        </w:rPr>
        <w:t>ή</w:t>
      </w:r>
    </w:p>
    <w:p w:rsidR="00D2356E" w:rsidRPr="00487242" w:rsidRDefault="00D2356E" w:rsidP="00E93BC7">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rsidR="002E420B" w:rsidRPr="009C2E79" w:rsidRDefault="00487242" w:rsidP="005E118B">
      <w:pPr>
        <w:widowControl w:val="0"/>
        <w:tabs>
          <w:tab w:val="left" w:pos="4111"/>
        </w:tabs>
        <w:autoSpaceDE w:val="0"/>
        <w:autoSpaceDN w:val="0"/>
        <w:adjustRightInd w:val="0"/>
        <w:spacing w:after="0" w:line="360" w:lineRule="auto"/>
        <w:ind w:left="-567" w:right="-360"/>
        <w:jc w:val="both"/>
        <w:rPr>
          <w:rFonts w:ascii="Trebuchet MS" w:hAnsi="Trebuchet MS" w:cs="Trebuchet MS"/>
          <w:lang w:val="el-GR"/>
        </w:rPr>
      </w:pPr>
      <w:proofErr w:type="spellStart"/>
      <w:proofErr w:type="gramStart"/>
      <w:r w:rsidRPr="00487242">
        <w:rPr>
          <w:rFonts w:ascii="Trebuchet MS" w:hAnsi="Trebuchet MS" w:cs="Trebuchet MS"/>
          <w:b/>
          <w:lang w:val="en-US"/>
        </w:rPr>
        <w:t>i</w:t>
      </w:r>
      <w:proofErr w:type="spellEnd"/>
      <w:r w:rsidRPr="00487242">
        <w:rPr>
          <w:rFonts w:ascii="Trebuchet MS" w:hAnsi="Trebuchet MS" w:cs="Trebuchet MS"/>
          <w:b/>
          <w:lang w:val="en-US"/>
        </w:rPr>
        <w:t>.</w:t>
      </w:r>
      <w:r w:rsidRPr="00487242">
        <w:rPr>
          <w:rFonts w:ascii="Trebuchet MS" w:hAnsi="Trebuchet MS" w:cs="Trebuchet MS"/>
          <w:lang w:val="en-US"/>
        </w:rPr>
        <w:t xml:space="preserve">  </w:t>
      </w:r>
      <w:r w:rsidRPr="00487242">
        <w:rPr>
          <w:rFonts w:ascii="Trebuchet MS" w:hAnsi="Trebuchet MS" w:cs="Trebuchet MS"/>
          <w:lang w:val="el-GR"/>
        </w:rPr>
        <w:t>Σ</w:t>
      </w:r>
      <w:r w:rsidRPr="00487242">
        <w:rPr>
          <w:rFonts w:ascii="Trebuchet MS" w:hAnsi="Trebuchet MS" w:cs="Trebuchet MS"/>
          <w:i/>
          <w:lang w:val="en-US"/>
        </w:rPr>
        <w:t>F</w:t>
      </w:r>
      <w:proofErr w:type="gramEnd"/>
      <w:r w:rsidRPr="009C2E79">
        <w:rPr>
          <w:rFonts w:ascii="Trebuchet MS" w:hAnsi="Trebuchet MS" w:cs="Trebuchet MS"/>
          <w:lang w:val="en-US"/>
        </w:rPr>
        <w:t xml:space="preserve"> = </w:t>
      </w:r>
      <w:r w:rsidRPr="00487242">
        <w:rPr>
          <w:rFonts w:ascii="Trebuchet MS" w:hAnsi="Trebuchet MS" w:cs="Trebuchet MS"/>
          <w:i/>
          <w:lang w:val="en-US"/>
        </w:rPr>
        <w:t>B</w:t>
      </w:r>
      <w:r w:rsidRPr="009C2E79">
        <w:rPr>
          <w:rFonts w:ascii="Trebuchet MS" w:hAnsi="Trebuchet MS" w:cs="Trebuchet MS"/>
          <w:i/>
          <w:lang w:val="en-US"/>
        </w:rPr>
        <w:t xml:space="preserve"> </w:t>
      </w:r>
      <w:r w:rsidRPr="00487242">
        <w:rPr>
          <w:rFonts w:ascii="Trebuchet MS" w:hAnsi="Trebuchet MS" w:cs="Trebuchet MS"/>
          <w:i/>
          <w:lang w:val="en-US"/>
        </w:rPr>
        <w:t>I</w:t>
      </w:r>
      <w:r w:rsidRPr="009C2E79">
        <w:rPr>
          <w:rFonts w:ascii="Trebuchet MS" w:hAnsi="Trebuchet MS" w:cs="Trebuchet MS"/>
          <w:lang w:val="en-US"/>
        </w:rPr>
        <w:t xml:space="preserve"> </w:t>
      </w:r>
      <w:r w:rsidRPr="00487242">
        <w:rPr>
          <w:rFonts w:ascii="Trebuchet MS" w:hAnsi="Trebuchet MS" w:cs="Trebuchet MS"/>
          <w:i/>
          <w:lang w:val="el-GR"/>
        </w:rPr>
        <w:t>γ</w:t>
      </w:r>
      <w:r w:rsidRPr="009C2E79">
        <w:rPr>
          <w:rFonts w:ascii="Trebuchet MS" w:hAnsi="Trebuchet MS" w:cs="Trebuchet MS"/>
          <w:lang w:val="en-US"/>
        </w:rPr>
        <w:t xml:space="preserve">.                 </w:t>
      </w:r>
      <w:r w:rsidR="00E93BC7" w:rsidRPr="009C2E79">
        <w:rPr>
          <w:rFonts w:ascii="Trebuchet MS" w:hAnsi="Trebuchet MS" w:cs="Trebuchet MS"/>
          <w:lang w:val="en-US"/>
        </w:rPr>
        <w:t xml:space="preserve">             </w:t>
      </w:r>
      <w:r w:rsidRPr="00487242">
        <w:rPr>
          <w:rFonts w:ascii="Trebuchet MS" w:hAnsi="Trebuchet MS" w:cs="Trebuchet MS"/>
          <w:b/>
          <w:lang w:val="en-US"/>
        </w:rPr>
        <w:t>ii</w:t>
      </w:r>
      <w:r w:rsidRPr="00E93BC7">
        <w:rPr>
          <w:rFonts w:ascii="Trebuchet MS" w:hAnsi="Trebuchet MS" w:cs="Trebuchet MS"/>
          <w:b/>
          <w:lang w:val="en-US"/>
        </w:rPr>
        <w:t>.</w:t>
      </w:r>
      <w:r w:rsidRPr="00E93BC7">
        <w:rPr>
          <w:rFonts w:ascii="Trebuchet MS" w:hAnsi="Trebuchet MS" w:cs="Trebuchet MS"/>
          <w:lang w:val="en-US"/>
        </w:rPr>
        <w:t xml:space="preserve"> </w:t>
      </w:r>
      <w:r w:rsidRPr="00487242">
        <w:rPr>
          <w:rFonts w:ascii="Trebuchet MS" w:hAnsi="Trebuchet MS" w:cs="Trebuchet MS"/>
          <w:lang w:val="el-GR"/>
        </w:rPr>
        <w:t>Σ</w:t>
      </w:r>
      <w:r w:rsidRPr="00487242">
        <w:rPr>
          <w:rFonts w:ascii="Trebuchet MS" w:hAnsi="Trebuchet MS" w:cs="Trebuchet MS"/>
          <w:i/>
          <w:lang w:val="en-US"/>
        </w:rPr>
        <w:t>F</w:t>
      </w:r>
      <w:r w:rsidRPr="00E93BC7">
        <w:rPr>
          <w:rFonts w:ascii="Trebuchet MS" w:hAnsi="Trebuchet MS" w:cs="Trebuchet MS"/>
          <w:lang w:val="en-US"/>
        </w:rPr>
        <w:t xml:space="preserve"> = 0.                    </w:t>
      </w:r>
      <w:r w:rsidR="00E93BC7" w:rsidRPr="00E93BC7">
        <w:rPr>
          <w:rFonts w:ascii="Trebuchet MS" w:hAnsi="Trebuchet MS" w:cs="Trebuchet MS"/>
          <w:lang w:val="en-US"/>
        </w:rPr>
        <w:t xml:space="preserve">          </w:t>
      </w:r>
      <w:r w:rsidRPr="00487242">
        <w:rPr>
          <w:rFonts w:ascii="Trebuchet MS" w:hAnsi="Trebuchet MS" w:cs="Trebuchet MS"/>
          <w:b/>
          <w:lang w:val="en-US"/>
        </w:rPr>
        <w:t>iii</w:t>
      </w:r>
      <w:proofErr w:type="gramStart"/>
      <w:r w:rsidRPr="00E93BC7">
        <w:rPr>
          <w:rFonts w:ascii="Trebuchet MS" w:hAnsi="Trebuchet MS" w:cs="Trebuchet MS"/>
          <w:b/>
          <w:lang w:val="en-US"/>
        </w:rPr>
        <w:t>.</w:t>
      </w:r>
      <w:r w:rsidRPr="00E93BC7">
        <w:rPr>
          <w:rFonts w:ascii="Trebuchet MS" w:hAnsi="Trebuchet MS" w:cs="Trebuchet MS"/>
          <w:lang w:val="en-US"/>
        </w:rPr>
        <w:t xml:space="preserve">  </w:t>
      </w:r>
      <w:r w:rsidRPr="00487242">
        <w:rPr>
          <w:rFonts w:ascii="Trebuchet MS" w:hAnsi="Trebuchet MS" w:cs="Trebuchet MS"/>
          <w:lang w:val="el-GR"/>
        </w:rPr>
        <w:t>Σ</w:t>
      </w:r>
      <w:r w:rsidRPr="00E93BC7">
        <w:rPr>
          <w:rFonts w:ascii="Trebuchet MS" w:hAnsi="Trebuchet MS" w:cs="Trebuchet MS"/>
          <w:i/>
          <w:lang w:val="en-US"/>
        </w:rPr>
        <w:t>F</w:t>
      </w:r>
      <w:proofErr w:type="gramEnd"/>
      <w:r w:rsidRPr="009C2E79">
        <w:rPr>
          <w:rFonts w:ascii="Trebuchet MS" w:hAnsi="Trebuchet MS" w:cs="Trebuchet MS"/>
          <w:lang w:val="el-GR"/>
        </w:rPr>
        <w:t xml:space="preserve"> = </w:t>
      </w:r>
      <w:r w:rsidRPr="00E93BC7">
        <w:rPr>
          <w:rFonts w:ascii="Trebuchet MS" w:hAnsi="Trebuchet MS" w:cs="Trebuchet MS"/>
          <w:i/>
          <w:lang w:val="en-US"/>
        </w:rPr>
        <w:t>B</w:t>
      </w:r>
      <w:r w:rsidRPr="009C2E79">
        <w:rPr>
          <w:rFonts w:ascii="Trebuchet MS" w:hAnsi="Trebuchet MS" w:cs="Trebuchet MS"/>
          <w:i/>
          <w:lang w:val="el-GR"/>
        </w:rPr>
        <w:t xml:space="preserve"> </w:t>
      </w:r>
      <w:r w:rsidRPr="00E93BC7">
        <w:rPr>
          <w:rFonts w:ascii="Trebuchet MS" w:hAnsi="Trebuchet MS" w:cs="Trebuchet MS"/>
          <w:i/>
          <w:lang w:val="en-US"/>
        </w:rPr>
        <w:t>I</w:t>
      </w:r>
      <w:r w:rsidRPr="009C2E79">
        <w:rPr>
          <w:rFonts w:ascii="Trebuchet MS" w:hAnsi="Trebuchet MS" w:cs="Trebuchet MS"/>
          <w:i/>
          <w:lang w:val="el-GR"/>
        </w:rPr>
        <w:t xml:space="preserve"> </w:t>
      </w:r>
      <w:r w:rsidRPr="00487242">
        <w:rPr>
          <w:rFonts w:ascii="Trebuchet MS" w:hAnsi="Trebuchet MS" w:cs="Trebuchet MS"/>
          <w:i/>
          <w:lang w:val="el-GR"/>
        </w:rPr>
        <w:t>α</w:t>
      </w:r>
      <w:r w:rsidR="00E93BC7" w:rsidRPr="009C2E79">
        <w:rPr>
          <w:rFonts w:ascii="Trebuchet MS" w:hAnsi="Trebuchet MS" w:cs="Trebuchet MS"/>
          <w:lang w:val="el-GR"/>
        </w:rPr>
        <w:t xml:space="preserve"> </w:t>
      </w:r>
      <w:r w:rsidR="00E93BC7">
        <w:rPr>
          <w:rFonts w:ascii="Trebuchet MS" w:hAnsi="Trebuchet MS" w:cs="Trebuchet MS"/>
          <w:lang w:val="el-GR"/>
        </w:rPr>
        <w:t>ημΔ</w:t>
      </w:r>
      <w:r w:rsidRPr="009C2E79">
        <w:rPr>
          <w:rFonts w:ascii="Trebuchet MS" w:hAnsi="Trebuchet MS" w:cs="Trebuchet MS"/>
          <w:lang w:val="el-GR"/>
        </w:rPr>
        <w:t>.</w:t>
      </w:r>
    </w:p>
    <w:p w:rsidR="00E93BC7" w:rsidRPr="00C62D53" w:rsidRDefault="00E93BC7" w:rsidP="005E118B">
      <w:pPr>
        <w:autoSpaceDE w:val="0"/>
        <w:autoSpaceDN w:val="0"/>
        <w:adjustRightInd w:val="0"/>
        <w:spacing w:after="0" w:line="360" w:lineRule="auto"/>
        <w:ind w:left="-540" w:right="-483"/>
        <w:jc w:val="both"/>
        <w:rPr>
          <w:rFonts w:ascii="Trebuchet MS" w:eastAsia="Times New Roman" w:hAnsi="Trebuchet MS"/>
          <w:color w:val="000000"/>
          <w:lang w:val="el-GR" w:eastAsia="el-GR"/>
        </w:rPr>
      </w:pPr>
      <w:r>
        <w:rPr>
          <w:rFonts w:ascii="Trebuchet MS" w:eastAsia="Times New Roman" w:hAnsi="Trebuchet MS"/>
          <w:color w:val="000000"/>
          <w:lang w:val="el-GR" w:eastAsia="el-GR"/>
        </w:rPr>
        <w:t xml:space="preserve">Να επιλέξετε τη </w:t>
      </w:r>
      <w:r w:rsidRPr="00A63826">
        <w:rPr>
          <w:rFonts w:ascii="Trebuchet MS" w:eastAsia="Times New Roman" w:hAnsi="Trebuchet MS"/>
          <w:color w:val="000000"/>
          <w:lang w:val="el-GR" w:eastAsia="el-GR"/>
        </w:rPr>
        <w:t xml:space="preserve">σωστή απάντηση. Να δικαιολογήσετε την επιλογή σας. </w:t>
      </w:r>
    </w:p>
    <w:p w:rsidR="00E93BC7" w:rsidRDefault="00E93BC7" w:rsidP="00E93BC7">
      <w:pPr>
        <w:widowControl w:val="0"/>
        <w:autoSpaceDE w:val="0"/>
        <w:autoSpaceDN w:val="0"/>
        <w:adjustRightInd w:val="0"/>
        <w:spacing w:after="0" w:line="240" w:lineRule="auto"/>
        <w:ind w:left="-540" w:right="-360"/>
        <w:jc w:val="right"/>
        <w:rPr>
          <w:rFonts w:ascii="Trebuchet MS" w:hAnsi="Trebuchet MS" w:cs="Trebuchet MS"/>
          <w:lang w:val="el-GR"/>
        </w:rPr>
      </w:pPr>
      <w:r>
        <w:rPr>
          <w:rFonts w:ascii="Trebuchet MS" w:hAnsi="Trebuchet MS" w:cs="Trebuchet MS"/>
          <w:lang w:val="el-GR"/>
        </w:rPr>
        <w:t>Επαν. Ημερ. – Ομογ. 2022</w:t>
      </w:r>
    </w:p>
    <w:p w:rsidR="002E420B" w:rsidRPr="00E93BC7" w:rsidRDefault="002E420B" w:rsidP="002E420B">
      <w:pPr>
        <w:widowControl w:val="0"/>
        <w:tabs>
          <w:tab w:val="left" w:pos="4111"/>
        </w:tabs>
        <w:autoSpaceDE w:val="0"/>
        <w:autoSpaceDN w:val="0"/>
        <w:adjustRightInd w:val="0"/>
        <w:spacing w:after="0" w:line="276" w:lineRule="auto"/>
        <w:ind w:left="-567" w:right="-360"/>
        <w:jc w:val="both"/>
        <w:rPr>
          <w:rFonts w:ascii="Trebuchet MS" w:hAnsi="Trebuchet MS" w:cs="Trebuchet MS"/>
          <w:b/>
          <w:lang w:val="el-GR"/>
        </w:rPr>
      </w:pPr>
    </w:p>
    <w:p w:rsidR="003D10DB" w:rsidRPr="00116F22" w:rsidRDefault="003D10DB" w:rsidP="003D10DB">
      <w:pPr>
        <w:pStyle w:val="Default"/>
        <w:spacing w:line="360" w:lineRule="auto"/>
        <w:ind w:left="-567" w:right="-341"/>
        <w:jc w:val="both"/>
        <w:rPr>
          <w:rFonts w:ascii="Trebuchet MS" w:hAnsi="Trebuchet MS" w:cs="Arial"/>
          <w:sz w:val="22"/>
          <w:szCs w:val="22"/>
        </w:rPr>
      </w:pPr>
      <w:r>
        <w:rPr>
          <w:rFonts w:ascii="Trebuchet MS" w:hAnsi="Trebuchet MS" w:cs="Arial"/>
          <w:b/>
          <w:sz w:val="22"/>
          <w:szCs w:val="22"/>
        </w:rPr>
        <w:t xml:space="preserve">4.   </w:t>
      </w:r>
      <w:r w:rsidRPr="00116F22">
        <w:rPr>
          <w:rFonts w:ascii="Trebuchet MS" w:hAnsi="Trebuchet MS" w:cs="Arial"/>
          <w:sz w:val="22"/>
          <w:szCs w:val="22"/>
        </w:rPr>
        <w:t xml:space="preserve">Στο φασματοσκόπιο μάζας </w:t>
      </w:r>
      <w:r w:rsidRPr="00116F22">
        <w:rPr>
          <w:rFonts w:ascii="Trebuchet MS" w:eastAsia="ArialMT" w:hAnsi="Trebuchet MS" w:cs="Arial"/>
          <w:sz w:val="22"/>
          <w:szCs w:val="22"/>
        </w:rPr>
        <w:t xml:space="preserve">(Bainbridge) του </w:t>
      </w:r>
      <w:r>
        <w:rPr>
          <w:rFonts w:ascii="Trebuchet MS" w:eastAsia="ArialMT" w:hAnsi="Trebuchet MS" w:cs="Arial"/>
          <w:sz w:val="22"/>
          <w:szCs w:val="22"/>
        </w:rPr>
        <w:t>παρακάτω</w:t>
      </w:r>
      <w:r w:rsidRPr="00116F22">
        <w:rPr>
          <w:rFonts w:ascii="Trebuchet MS" w:eastAsia="ArialMT" w:hAnsi="Trebuchet MS" w:cs="Arial"/>
          <w:sz w:val="22"/>
          <w:szCs w:val="22"/>
        </w:rPr>
        <w:t xml:space="preserve"> σχήματος, λεπτή δέσμη ιόντων ενός χημικού στοιχείου, που αποτελείται από δύο ισότοπα, διέρχεται από φίλτρο ταχυτήτων, όπου συνυπάρχουν ομογενές μαγνητικό πεδίο έντασης </w:t>
      </w:r>
      <m:oMath>
        <m:acc>
          <m:accPr>
            <m:chr m:val="⃗"/>
            <m:ctrlPr>
              <w:rPr>
                <w:rFonts w:ascii="Cambria Math" w:eastAsia="ArialMT" w:hAnsi="Cambria Math" w:cs="Arial"/>
                <w:i/>
                <w:sz w:val="22"/>
                <w:szCs w:val="22"/>
              </w:rPr>
            </m:ctrlPr>
          </m:accPr>
          <m:e>
            <m:r>
              <w:rPr>
                <w:rFonts w:ascii="Cambria Math" w:eastAsia="ArialMT" w:hAnsi="Cambria Math" w:cs="Arial"/>
                <w:sz w:val="22"/>
                <w:szCs w:val="22"/>
              </w:rPr>
              <m:t>Ε</m:t>
            </m:r>
          </m:e>
        </m:acc>
      </m:oMath>
      <w:r w:rsidRPr="00116F22">
        <w:rPr>
          <w:rFonts w:ascii="Trebuchet MS" w:hAnsi="Trebuchet MS" w:cs="Arial"/>
          <w:sz w:val="22"/>
          <w:szCs w:val="22"/>
        </w:rPr>
        <w:t xml:space="preserve"> και ομογενές </w:t>
      </w:r>
      <w:r w:rsidRPr="00116F22">
        <w:rPr>
          <w:rFonts w:ascii="Trebuchet MS" w:eastAsia="ArialMT" w:hAnsi="Trebuchet MS" w:cs="Arial"/>
          <w:sz w:val="22"/>
          <w:szCs w:val="22"/>
        </w:rPr>
        <w:t xml:space="preserve"> μαγνητικό πεδίο έντασης </w:t>
      </w:r>
      <m:oMath>
        <m:acc>
          <m:accPr>
            <m:chr m:val="⃗"/>
            <m:ctrlPr>
              <w:rPr>
                <w:rFonts w:ascii="Cambria Math" w:eastAsia="ArialMT" w:hAnsi="Cambria Math" w:cs="Arial"/>
                <w:i/>
                <w:sz w:val="22"/>
                <w:szCs w:val="22"/>
              </w:rPr>
            </m:ctrlPr>
          </m:accPr>
          <m:e>
            <m:sSub>
              <m:sSubPr>
                <m:ctrlPr>
                  <w:rPr>
                    <w:rFonts w:ascii="Cambria Math" w:eastAsia="ArialMT" w:hAnsi="Cambria Math" w:cs="Arial"/>
                    <w:i/>
                    <w:sz w:val="22"/>
                    <w:szCs w:val="22"/>
                  </w:rPr>
                </m:ctrlPr>
              </m:sSubPr>
              <m:e>
                <m:r>
                  <w:rPr>
                    <w:rFonts w:ascii="Cambria Math" w:eastAsia="ArialMT" w:hAnsi="Cambria Math" w:cs="Arial"/>
                    <w:sz w:val="22"/>
                    <w:szCs w:val="22"/>
                  </w:rPr>
                  <m:t>Β</m:t>
                </m:r>
              </m:e>
              <m:sub>
                <m:r>
                  <w:rPr>
                    <w:rFonts w:ascii="Cambria Math" w:eastAsia="ArialMT" w:hAnsi="Cambria Math" w:cs="Arial"/>
                    <w:sz w:val="22"/>
                    <w:szCs w:val="22"/>
                  </w:rPr>
                  <m:t>1</m:t>
                </m:r>
              </m:sub>
            </m:sSub>
          </m:e>
        </m:acc>
      </m:oMath>
      <w:r w:rsidRPr="00116F22">
        <w:rPr>
          <w:rFonts w:ascii="Trebuchet MS" w:hAnsi="Trebuchet MS" w:cs="Arial"/>
          <w:sz w:val="22"/>
          <w:szCs w:val="22"/>
        </w:rPr>
        <w:t xml:space="preserve"> με φορά από τον αναγνώστη προς την σελίδα, κάθετα μεταξύ τους</w:t>
      </w:r>
      <w:r w:rsidRPr="00116F22">
        <w:rPr>
          <w:rFonts w:ascii="Trebuchet MS" w:eastAsia="ArialMT" w:hAnsi="Trebuchet MS" w:cs="Arial"/>
          <w:sz w:val="22"/>
          <w:szCs w:val="22"/>
        </w:rPr>
        <w:t xml:space="preserve">. </w:t>
      </w:r>
    </w:p>
    <w:p w:rsidR="002E420B" w:rsidRPr="00E93BC7" w:rsidRDefault="00416A6D" w:rsidP="002E420B">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Pr>
          <w:rFonts w:ascii="Trebuchet MS" w:hAnsi="Trebuchet MS" w:cs="Trebuchet MS"/>
          <w:noProof/>
          <w:lang w:val="el-GR" w:eastAsia="el-GR"/>
        </w:rPr>
        <mc:AlternateContent>
          <mc:Choice Requires="wps">
            <w:drawing>
              <wp:anchor distT="0" distB="0" distL="114300" distR="114300" simplePos="0" relativeHeight="251681792" behindDoc="0" locked="0" layoutInCell="1" allowOverlap="1">
                <wp:simplePos x="0" y="0"/>
                <wp:positionH relativeFrom="column">
                  <wp:posOffset>185879</wp:posOffset>
                </wp:positionH>
                <wp:positionV relativeFrom="paragraph">
                  <wp:posOffset>17652</wp:posOffset>
                </wp:positionV>
                <wp:extent cx="4394718" cy="2889197"/>
                <wp:effectExtent l="0" t="0" r="0" b="6985"/>
                <wp:wrapNone/>
                <wp:docPr id="3" name="Text Box 3"/>
                <wp:cNvGraphicFramePr/>
                <a:graphic xmlns:a="http://schemas.openxmlformats.org/drawingml/2006/main">
                  <a:graphicData uri="http://schemas.microsoft.com/office/word/2010/wordprocessingShape">
                    <wps:wsp>
                      <wps:cNvSpPr txBox="1"/>
                      <wps:spPr>
                        <a:xfrm>
                          <a:off x="0" y="0"/>
                          <a:ext cx="4394718" cy="2889197"/>
                        </a:xfrm>
                        <a:prstGeom prst="rect">
                          <a:avLst/>
                        </a:prstGeom>
                        <a:noFill/>
                        <a:ln w="6350">
                          <a:noFill/>
                        </a:ln>
                      </wps:spPr>
                      <wps:txbx>
                        <w:txbxContent>
                          <w:p w:rsidR="00416A6D" w:rsidRDefault="00416A6D" w:rsidP="00416A6D">
                            <w:pPr>
                              <w:jc w:val="center"/>
                            </w:pPr>
                            <w:r>
                              <w:rPr>
                                <w:noProof/>
                                <w:lang w:val="el-GR" w:eastAsia="el-GR"/>
                              </w:rPr>
                              <w:drawing>
                                <wp:inline distT="0" distB="0" distL="0" distR="0" wp14:anchorId="3A43181A" wp14:editId="1D3D4E10">
                                  <wp:extent cx="3945927" cy="2773936"/>
                                  <wp:effectExtent l="0" t="0" r="0" b="762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3951461" cy="2777826"/>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3" type="#_x0000_t202" style="position:absolute;left:0;text-align:left;margin-left:14.65pt;margin-top:1.4pt;width:346.05pt;height:2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" filled="f" stroked="f" strokeweight=".5pt">
                <v:textbox>
                  <w:txbxContent>
                    <w:p w:rsidR="00416A6D" w:rsidRDefault="00416A6D" w:rsidP="00416A6D">
                      <w:pPr>
                        <w:jc w:val="center"/>
                      </w:pPr>
                      <w:r>
                        <w:rPr>
                          <w:noProof/>
                          <w:lang w:val="el-GR" w:eastAsia="el-GR"/>
                        </w:rPr>
                        <w:drawing>
                          <wp:inline distT="0" distB="0" distL="0" distR="0" wp14:anchorId="3A43181A" wp14:editId="1D3D4E10">
                            <wp:extent cx="3945927" cy="2773936"/>
                            <wp:effectExtent l="0" t="0" r="0" b="762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6">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3951461" cy="2777826"/>
                                    </a:xfrm>
                                    <a:prstGeom prst="rect">
                                      <a:avLst/>
                                    </a:prstGeom>
                                    <a:noFill/>
                                  </pic:spPr>
                                </pic:pic>
                              </a:graphicData>
                            </a:graphic>
                          </wp:inline>
                        </w:drawing>
                      </w:r>
                    </w:p>
                  </w:txbxContent>
                </v:textbox>
              </v:shape>
            </w:pict>
          </mc:Fallback>
        </mc:AlternateContent>
      </w:r>
    </w:p>
    <w:p w:rsidR="002E420B" w:rsidRDefault="002E420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2E420B" w:rsidRDefault="002E420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2E420B" w:rsidRDefault="002E420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2E420B" w:rsidRDefault="002E420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2E420B" w:rsidRDefault="002E420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2E420B" w:rsidRDefault="002E420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2E420B" w:rsidRDefault="002E420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2E420B" w:rsidRDefault="002E420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2E420B" w:rsidRDefault="002E420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2E420B" w:rsidRDefault="002E420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2E420B" w:rsidRDefault="002E420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2E420B" w:rsidRDefault="002E420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9020CB" w:rsidRDefault="009020CB" w:rsidP="006A2FDB">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p>
    <w:p w:rsidR="00416A6D" w:rsidRPr="00116F22" w:rsidRDefault="00416A6D" w:rsidP="00416A6D">
      <w:pPr>
        <w:pStyle w:val="Default"/>
        <w:spacing w:line="360" w:lineRule="auto"/>
        <w:ind w:left="-567" w:right="-341"/>
        <w:jc w:val="both"/>
        <w:rPr>
          <w:rFonts w:ascii="Trebuchet MS" w:eastAsia="ArialMT" w:hAnsi="Trebuchet MS" w:cs="Arial"/>
          <w:sz w:val="22"/>
          <w:szCs w:val="22"/>
        </w:rPr>
      </w:pPr>
      <w:r w:rsidRPr="00116F22">
        <w:rPr>
          <w:rFonts w:ascii="Trebuchet MS" w:eastAsia="ArialMT" w:hAnsi="Trebuchet MS" w:cs="Arial"/>
          <w:sz w:val="22"/>
          <w:szCs w:val="22"/>
        </w:rPr>
        <w:t xml:space="preserve">Μερικά από τα ιόντα δεν εκτρέπονται και συνεχίζουν ανεπηρέαστα την πορεία τους και συνεχίζουν μέσα στο φίλτρο συχνοτήτων. </w:t>
      </w:r>
    </w:p>
    <w:p w:rsidR="00416A6D" w:rsidRDefault="00416A6D" w:rsidP="00416A6D">
      <w:pPr>
        <w:pStyle w:val="Default"/>
        <w:spacing w:line="360" w:lineRule="auto"/>
        <w:ind w:left="-567" w:right="-341"/>
        <w:jc w:val="both"/>
        <w:rPr>
          <w:rFonts w:ascii="Trebuchet MS" w:hAnsi="Trebuchet MS" w:cs="Arial"/>
          <w:sz w:val="22"/>
          <w:szCs w:val="22"/>
        </w:rPr>
      </w:pPr>
      <w:r w:rsidRPr="00116F22">
        <w:rPr>
          <w:rFonts w:ascii="Trebuchet MS" w:hAnsi="Trebuchet MS" w:cs="Arial"/>
          <w:b/>
          <w:sz w:val="22"/>
          <w:szCs w:val="22"/>
        </w:rPr>
        <w:t>α</w:t>
      </w:r>
      <w:r>
        <w:rPr>
          <w:rFonts w:ascii="Trebuchet MS" w:hAnsi="Trebuchet MS" w:cs="Arial"/>
          <w:b/>
          <w:sz w:val="22"/>
          <w:szCs w:val="22"/>
        </w:rPr>
        <w:t xml:space="preserve">. </w:t>
      </w:r>
      <w:r w:rsidRPr="00116F22">
        <w:rPr>
          <w:rFonts w:ascii="Trebuchet MS" w:hAnsi="Trebuchet MS" w:cs="Arial"/>
          <w:sz w:val="22"/>
          <w:szCs w:val="22"/>
        </w:rPr>
        <w:t xml:space="preserve"> Το μέτρο της ταχύτητας των ιόντων που δεν εκτρέπονται είναι ίσο με</w:t>
      </w:r>
    </w:p>
    <w:p w:rsidR="00416A6D" w:rsidRPr="000561D8" w:rsidRDefault="00416A6D" w:rsidP="00416A6D">
      <w:pPr>
        <w:pStyle w:val="Default"/>
        <w:spacing w:line="360" w:lineRule="auto"/>
        <w:ind w:left="-567" w:right="-341"/>
        <w:jc w:val="both"/>
        <w:rPr>
          <w:rFonts w:ascii="Trebuchet MS" w:eastAsia="ArialMT" w:hAnsi="Trebuchet MS" w:cs="Arial"/>
          <w:sz w:val="22"/>
          <w:szCs w:val="22"/>
          <w:lang w:val="en-US"/>
        </w:rPr>
      </w:pPr>
      <w:proofErr w:type="spellStart"/>
      <w:proofErr w:type="gramStart"/>
      <w:r>
        <w:rPr>
          <w:rFonts w:ascii="Trebuchet MS" w:eastAsia="ArialMT" w:hAnsi="Trebuchet MS" w:cs="Arial"/>
          <w:sz w:val="22"/>
          <w:szCs w:val="22"/>
          <w:lang w:val="en-US"/>
        </w:rPr>
        <w:t>i</w:t>
      </w:r>
      <w:proofErr w:type="spellEnd"/>
      <w:proofErr w:type="gramEnd"/>
      <w:r>
        <w:rPr>
          <w:rFonts w:ascii="Trebuchet MS" w:eastAsia="ArialMT" w:hAnsi="Trebuchet MS" w:cs="Arial"/>
          <w:sz w:val="22"/>
          <w:szCs w:val="22"/>
          <w:lang w:val="en-US"/>
        </w:rPr>
        <w:t xml:space="preserve">.   </w:t>
      </w:r>
      <m:oMath>
        <m:r>
          <w:rPr>
            <w:rFonts w:ascii="Cambria Math" w:eastAsia="ArialMT" w:hAnsi="Cambria Math" w:cs="Arial"/>
            <w:sz w:val="28"/>
            <w:szCs w:val="28"/>
            <w:lang w:val="en-US"/>
          </w:rPr>
          <m:t xml:space="preserve">υ= </m:t>
        </m:r>
        <m:f>
          <m:fPr>
            <m:ctrlPr>
              <w:rPr>
                <w:rFonts w:ascii="Cambria Math" w:eastAsia="ArialMT" w:hAnsi="Cambria Math" w:cs="Arial"/>
                <w:i/>
                <w:sz w:val="28"/>
                <w:szCs w:val="28"/>
                <w:lang w:val="en-US"/>
              </w:rPr>
            </m:ctrlPr>
          </m:fPr>
          <m:num>
            <m:sSub>
              <m:sSubPr>
                <m:ctrlPr>
                  <w:rPr>
                    <w:rFonts w:ascii="Cambria Math" w:eastAsia="ArialMT" w:hAnsi="Cambria Math" w:cs="Arial"/>
                    <w:i/>
                    <w:sz w:val="28"/>
                    <w:szCs w:val="28"/>
                    <w:lang w:val="en-US"/>
                  </w:rPr>
                </m:ctrlPr>
              </m:sSubPr>
              <m:e>
                <m:r>
                  <w:rPr>
                    <w:rFonts w:ascii="Cambria Math" w:eastAsia="ArialMT" w:hAnsi="Cambria Math" w:cs="Arial"/>
                    <w:sz w:val="28"/>
                    <w:szCs w:val="28"/>
                    <w:lang w:val="en-US"/>
                  </w:rPr>
                  <m:t>Β</m:t>
                </m:r>
              </m:e>
              <m:sub>
                <m:r>
                  <w:rPr>
                    <w:rFonts w:ascii="Cambria Math" w:eastAsia="ArialMT" w:hAnsi="Cambria Math" w:cs="Arial"/>
                    <w:sz w:val="28"/>
                    <w:szCs w:val="28"/>
                    <w:lang w:val="en-US"/>
                  </w:rPr>
                  <m:t>1</m:t>
                </m:r>
              </m:sub>
            </m:sSub>
          </m:num>
          <m:den>
            <m:r>
              <w:rPr>
                <w:rFonts w:ascii="Cambria Math" w:eastAsia="ArialMT" w:hAnsi="Cambria Math" w:cs="Arial"/>
                <w:sz w:val="28"/>
                <w:szCs w:val="28"/>
                <w:lang w:val="en-US"/>
              </w:rPr>
              <m:t>Ε</m:t>
            </m:r>
          </m:den>
        </m:f>
      </m:oMath>
      <w:r w:rsidRPr="00416A6D">
        <w:rPr>
          <w:rFonts w:ascii="Trebuchet MS" w:eastAsia="ArialMT" w:hAnsi="Trebuchet MS" w:cs="Arial"/>
          <w:sz w:val="22"/>
          <w:szCs w:val="22"/>
          <w:lang w:val="en-US"/>
        </w:rPr>
        <w:t xml:space="preserve"> .                                   </w:t>
      </w:r>
      <w:r>
        <w:rPr>
          <w:rFonts w:ascii="Trebuchet MS" w:eastAsia="ArialMT" w:hAnsi="Trebuchet MS" w:cs="Arial"/>
          <w:sz w:val="22"/>
          <w:szCs w:val="22"/>
          <w:lang w:val="en-US"/>
        </w:rPr>
        <w:t>ii</w:t>
      </w:r>
      <w:proofErr w:type="gramStart"/>
      <w:r w:rsidRPr="000561D8">
        <w:rPr>
          <w:rFonts w:ascii="Trebuchet MS" w:eastAsia="ArialMT" w:hAnsi="Trebuchet MS" w:cs="Arial"/>
          <w:sz w:val="22"/>
          <w:szCs w:val="22"/>
          <w:lang w:val="en-US"/>
        </w:rPr>
        <w:t>.</w:t>
      </w:r>
      <w:proofErr w:type="gramEnd"/>
      <w:r w:rsidRPr="000561D8">
        <w:rPr>
          <w:rFonts w:ascii="Trebuchet MS" w:eastAsia="ArialMT" w:hAnsi="Trebuchet MS" w:cs="Arial"/>
          <w:sz w:val="22"/>
          <w:szCs w:val="22"/>
          <w:lang w:val="en-US"/>
        </w:rPr>
        <w:t xml:space="preserve">   </w:t>
      </w:r>
      <m:oMath>
        <m:r>
          <w:rPr>
            <w:rFonts w:ascii="Cambria Math" w:eastAsia="ArialMT" w:hAnsi="Cambria Math" w:cs="Arial"/>
            <w:sz w:val="28"/>
            <w:szCs w:val="28"/>
            <w:lang w:val="en-US"/>
          </w:rPr>
          <m:t xml:space="preserve">υ= </m:t>
        </m:r>
        <m:f>
          <m:fPr>
            <m:ctrlPr>
              <w:rPr>
                <w:rFonts w:ascii="Cambria Math" w:eastAsia="ArialMT" w:hAnsi="Cambria Math" w:cs="Arial"/>
                <w:i/>
                <w:sz w:val="28"/>
                <w:szCs w:val="28"/>
                <w:lang w:val="en-US"/>
              </w:rPr>
            </m:ctrlPr>
          </m:fPr>
          <m:num>
            <m:r>
              <w:rPr>
                <w:rFonts w:ascii="Cambria Math" w:eastAsia="ArialMT" w:hAnsi="Cambria Math" w:cs="Arial"/>
                <w:sz w:val="28"/>
                <w:szCs w:val="28"/>
                <w:lang w:val="en-US"/>
              </w:rPr>
              <m:t>Ε</m:t>
            </m:r>
          </m:num>
          <m:den>
            <m:sSub>
              <m:sSubPr>
                <m:ctrlPr>
                  <w:rPr>
                    <w:rFonts w:ascii="Cambria Math" w:eastAsia="ArialMT" w:hAnsi="Cambria Math" w:cs="Arial"/>
                    <w:i/>
                    <w:sz w:val="28"/>
                    <w:szCs w:val="28"/>
                    <w:lang w:val="en-US"/>
                  </w:rPr>
                </m:ctrlPr>
              </m:sSubPr>
              <m:e>
                <m:r>
                  <w:rPr>
                    <w:rFonts w:ascii="Cambria Math" w:eastAsia="ArialMT" w:hAnsi="Cambria Math" w:cs="Arial"/>
                    <w:sz w:val="28"/>
                    <w:szCs w:val="28"/>
                    <w:lang w:val="en-US"/>
                  </w:rPr>
                  <m:t>Β</m:t>
                </m:r>
              </m:e>
              <m:sub>
                <m:r>
                  <w:rPr>
                    <w:rFonts w:ascii="Cambria Math" w:eastAsia="ArialMT" w:hAnsi="Cambria Math" w:cs="Arial"/>
                    <w:sz w:val="28"/>
                    <w:szCs w:val="28"/>
                    <w:lang w:val="en-US"/>
                  </w:rPr>
                  <m:t>1</m:t>
                </m:r>
              </m:sub>
            </m:sSub>
          </m:den>
        </m:f>
      </m:oMath>
      <w:r w:rsidRPr="000561D8">
        <w:rPr>
          <w:rFonts w:ascii="Trebuchet MS" w:eastAsia="ArialMT" w:hAnsi="Trebuchet MS" w:cs="Arial"/>
          <w:sz w:val="22"/>
          <w:szCs w:val="22"/>
          <w:lang w:val="en-US"/>
        </w:rPr>
        <w:t xml:space="preserve"> .                                    </w:t>
      </w:r>
      <w:r>
        <w:rPr>
          <w:rFonts w:ascii="Trebuchet MS" w:eastAsia="ArialMT" w:hAnsi="Trebuchet MS" w:cs="Arial"/>
          <w:sz w:val="22"/>
          <w:szCs w:val="22"/>
          <w:lang w:val="en-US"/>
        </w:rPr>
        <w:t>i</w:t>
      </w:r>
      <w:r w:rsidR="008B6383">
        <w:rPr>
          <w:rFonts w:ascii="Trebuchet MS" w:eastAsia="ArialMT" w:hAnsi="Trebuchet MS" w:cs="Arial"/>
          <w:sz w:val="22"/>
          <w:szCs w:val="22"/>
          <w:lang w:val="en-US"/>
        </w:rPr>
        <w:t>ii</w:t>
      </w:r>
      <w:proofErr w:type="gramStart"/>
      <w:r w:rsidRPr="000561D8">
        <w:rPr>
          <w:rFonts w:ascii="Trebuchet MS" w:eastAsia="ArialMT" w:hAnsi="Trebuchet MS" w:cs="Arial"/>
          <w:sz w:val="22"/>
          <w:szCs w:val="22"/>
          <w:lang w:val="en-US"/>
        </w:rPr>
        <w:t>.</w:t>
      </w:r>
      <w:proofErr w:type="gramEnd"/>
      <w:r w:rsidRPr="000561D8">
        <w:rPr>
          <w:rFonts w:ascii="Trebuchet MS" w:eastAsia="ArialMT" w:hAnsi="Trebuchet MS" w:cs="Arial"/>
          <w:sz w:val="22"/>
          <w:szCs w:val="22"/>
          <w:lang w:val="en-US"/>
        </w:rPr>
        <w:t xml:space="preserve">   </w:t>
      </w:r>
      <m:oMath>
        <m:r>
          <w:rPr>
            <w:rFonts w:ascii="Cambria Math" w:eastAsia="ArialMT" w:hAnsi="Cambria Math" w:cs="Arial"/>
            <w:sz w:val="28"/>
            <w:szCs w:val="28"/>
            <w:lang w:val="en-US"/>
          </w:rPr>
          <m:t xml:space="preserve">υ= </m:t>
        </m:r>
        <m:f>
          <m:fPr>
            <m:ctrlPr>
              <w:rPr>
                <w:rFonts w:ascii="Cambria Math" w:eastAsia="ArialMT" w:hAnsi="Cambria Math" w:cs="Arial"/>
                <w:i/>
                <w:sz w:val="28"/>
                <w:szCs w:val="28"/>
                <w:lang w:val="en-US"/>
              </w:rPr>
            </m:ctrlPr>
          </m:fPr>
          <m:num>
            <m:r>
              <w:rPr>
                <w:rFonts w:ascii="Cambria Math" w:eastAsia="ArialMT" w:hAnsi="Cambria Math" w:cs="Arial"/>
                <w:sz w:val="28"/>
                <w:szCs w:val="28"/>
                <w:lang w:val="en-US"/>
              </w:rPr>
              <m:t>E</m:t>
            </m:r>
          </m:num>
          <m:den>
            <m:sSub>
              <m:sSubPr>
                <m:ctrlPr>
                  <w:rPr>
                    <w:rFonts w:ascii="Cambria Math" w:eastAsia="ArialMT" w:hAnsi="Cambria Math" w:cs="Arial"/>
                    <w:i/>
                    <w:sz w:val="28"/>
                    <w:szCs w:val="28"/>
                    <w:lang w:val="en-US"/>
                  </w:rPr>
                </m:ctrlPr>
              </m:sSubPr>
              <m:e>
                <m:r>
                  <w:rPr>
                    <w:rFonts w:ascii="Cambria Math" w:eastAsia="ArialMT" w:hAnsi="Cambria Math" w:cs="Arial"/>
                    <w:sz w:val="28"/>
                    <w:szCs w:val="28"/>
                    <w:lang w:val="en-US"/>
                  </w:rPr>
                  <m:t>2Β</m:t>
                </m:r>
              </m:e>
              <m:sub>
                <m:r>
                  <w:rPr>
                    <w:rFonts w:ascii="Cambria Math" w:eastAsia="ArialMT" w:hAnsi="Cambria Math" w:cs="Arial"/>
                    <w:sz w:val="28"/>
                    <w:szCs w:val="28"/>
                    <w:lang w:val="en-US"/>
                  </w:rPr>
                  <m:t>1</m:t>
                </m:r>
              </m:sub>
            </m:sSub>
          </m:den>
        </m:f>
      </m:oMath>
      <w:r w:rsidRPr="000561D8">
        <w:rPr>
          <w:rFonts w:ascii="Trebuchet MS" w:eastAsia="ArialMT" w:hAnsi="Trebuchet MS" w:cs="Arial"/>
          <w:sz w:val="22"/>
          <w:szCs w:val="22"/>
          <w:lang w:val="en-US"/>
        </w:rPr>
        <w:t xml:space="preserve"> .    </w:t>
      </w:r>
    </w:p>
    <w:p w:rsidR="00416A6D" w:rsidRDefault="00416A6D" w:rsidP="008A0486">
      <w:pPr>
        <w:pStyle w:val="Default"/>
        <w:spacing w:line="360" w:lineRule="auto"/>
        <w:ind w:left="-567" w:right="-341"/>
        <w:jc w:val="both"/>
        <w:rPr>
          <w:rFonts w:ascii="Trebuchet MS" w:hAnsi="Trebuchet MS" w:cs="Arial"/>
          <w:sz w:val="22"/>
          <w:szCs w:val="22"/>
        </w:rPr>
      </w:pPr>
      <w:r w:rsidRPr="00416A6D">
        <w:rPr>
          <w:rFonts w:ascii="Trebuchet MS" w:hAnsi="Trebuchet MS" w:cs="Arial"/>
          <w:sz w:val="22"/>
          <w:szCs w:val="22"/>
        </w:rPr>
        <w:t xml:space="preserve">Να επιλέξετε τη σωστή </w:t>
      </w:r>
      <w:r w:rsidRPr="00416A6D">
        <w:rPr>
          <w:rFonts w:ascii="Trebuchet MS" w:eastAsia="ArialMT" w:hAnsi="Trebuchet MS" w:cs="Arial"/>
          <w:sz w:val="22"/>
          <w:szCs w:val="22"/>
        </w:rPr>
        <w:t>απάντηση</w:t>
      </w:r>
      <w:r w:rsidRPr="00416A6D">
        <w:rPr>
          <w:rFonts w:ascii="Trebuchet MS" w:hAnsi="Trebuchet MS" w:cs="Arial"/>
          <w:sz w:val="22"/>
          <w:szCs w:val="22"/>
        </w:rPr>
        <w:t xml:space="preserve"> και να την αιτιολογήσετε.</w:t>
      </w:r>
    </w:p>
    <w:p w:rsidR="00416A6D" w:rsidRPr="00116F22" w:rsidRDefault="00416A6D" w:rsidP="00416A6D">
      <w:pPr>
        <w:pStyle w:val="Default"/>
        <w:spacing w:line="360" w:lineRule="auto"/>
        <w:ind w:left="-567" w:right="-341"/>
        <w:jc w:val="both"/>
        <w:rPr>
          <w:rFonts w:ascii="Trebuchet MS" w:hAnsi="Trebuchet MS" w:cs="Arial"/>
          <w:sz w:val="22"/>
          <w:szCs w:val="22"/>
        </w:rPr>
      </w:pPr>
      <w:r w:rsidRPr="00116F22">
        <w:rPr>
          <w:rFonts w:ascii="Trebuchet MS" w:hAnsi="Trebuchet MS" w:cs="Arial"/>
          <w:sz w:val="22"/>
          <w:szCs w:val="22"/>
        </w:rPr>
        <w:t xml:space="preserve">Στη συνέχεια τα ιόντα αυτά εισέρχονται σε περιοχή ομογενούς </w:t>
      </w:r>
      <w:r w:rsidRPr="00116F22">
        <w:rPr>
          <w:rFonts w:ascii="Trebuchet MS" w:eastAsia="ArialMT" w:hAnsi="Trebuchet MS" w:cs="Arial"/>
          <w:sz w:val="22"/>
          <w:szCs w:val="22"/>
        </w:rPr>
        <w:t xml:space="preserve"> μαγνητικού πεδίου έντασης </w:t>
      </w:r>
      <m:oMath>
        <m:acc>
          <m:accPr>
            <m:chr m:val="⃗"/>
            <m:ctrlPr>
              <w:rPr>
                <w:rFonts w:ascii="Cambria Math" w:eastAsia="ArialMT" w:hAnsi="Cambria Math" w:cs="Arial"/>
                <w:i/>
                <w:sz w:val="22"/>
                <w:szCs w:val="22"/>
              </w:rPr>
            </m:ctrlPr>
          </m:accPr>
          <m:e>
            <m:sSub>
              <m:sSubPr>
                <m:ctrlPr>
                  <w:rPr>
                    <w:rFonts w:ascii="Cambria Math" w:eastAsia="ArialMT" w:hAnsi="Cambria Math" w:cs="Arial"/>
                    <w:i/>
                    <w:sz w:val="22"/>
                    <w:szCs w:val="22"/>
                  </w:rPr>
                </m:ctrlPr>
              </m:sSubPr>
              <m:e>
                <m:r>
                  <w:rPr>
                    <w:rFonts w:ascii="Cambria Math" w:eastAsia="ArialMT" w:hAnsi="Cambria Math" w:cs="Arial"/>
                    <w:sz w:val="22"/>
                    <w:szCs w:val="22"/>
                  </w:rPr>
                  <m:t>Β</m:t>
                </m:r>
              </m:e>
              <m:sub>
                <m:r>
                  <w:rPr>
                    <w:rFonts w:ascii="Cambria Math" w:eastAsia="ArialMT" w:hAnsi="Cambria Math" w:cs="Arial"/>
                    <w:sz w:val="22"/>
                    <w:szCs w:val="22"/>
                  </w:rPr>
                  <m:t>2</m:t>
                </m:r>
              </m:sub>
            </m:sSub>
          </m:e>
        </m:acc>
      </m:oMath>
      <w:r w:rsidRPr="00116F22">
        <w:rPr>
          <w:rFonts w:ascii="Trebuchet MS" w:hAnsi="Trebuchet MS" w:cs="Arial"/>
          <w:sz w:val="22"/>
          <w:szCs w:val="22"/>
        </w:rPr>
        <w:t xml:space="preserve">  με φορά από την σελίδα προς τον αναγν</w:t>
      </w:r>
      <w:r>
        <w:rPr>
          <w:rFonts w:ascii="Trebuchet MS" w:hAnsi="Trebuchet MS" w:cs="Arial"/>
          <w:sz w:val="22"/>
          <w:szCs w:val="22"/>
        </w:rPr>
        <w:t>ώστη. Στο πεδίο αυτό διαγράφουν</w:t>
      </w:r>
      <w:r w:rsidRPr="00116F22">
        <w:rPr>
          <w:rFonts w:ascii="Trebuchet MS" w:hAnsi="Trebuchet MS" w:cs="Arial"/>
          <w:sz w:val="22"/>
          <w:szCs w:val="22"/>
        </w:rPr>
        <w:t xml:space="preserve"> ημικυκλικές τροχιές και πέφτουν σε φωτογραφική πλάκα, αφήνοντας σε αυτή δύο ίχνη που απέχουν μεταξύ τους απόσταση </w:t>
      </w:r>
      <w:r w:rsidRPr="00416A6D">
        <w:rPr>
          <w:rFonts w:ascii="Trebuchet MS" w:hAnsi="Trebuchet MS" w:cs="Arial"/>
          <w:i/>
          <w:sz w:val="22"/>
          <w:szCs w:val="22"/>
          <w:lang w:val="en-US"/>
        </w:rPr>
        <w:t>d</w:t>
      </w:r>
      <w:r w:rsidRPr="00116F22">
        <w:rPr>
          <w:rFonts w:ascii="Trebuchet MS" w:hAnsi="Trebuchet MS" w:cs="Arial"/>
          <w:sz w:val="22"/>
          <w:szCs w:val="22"/>
        </w:rPr>
        <w:t xml:space="preserve">. </w:t>
      </w:r>
    </w:p>
    <w:p w:rsidR="00416A6D" w:rsidRDefault="00416A6D" w:rsidP="00416A6D">
      <w:pPr>
        <w:pStyle w:val="Default"/>
        <w:spacing w:line="360" w:lineRule="auto"/>
        <w:ind w:left="-567" w:right="-341"/>
        <w:jc w:val="both"/>
        <w:rPr>
          <w:rFonts w:ascii="Trebuchet MS" w:hAnsi="Trebuchet MS" w:cs="Arial"/>
          <w:sz w:val="22"/>
          <w:szCs w:val="22"/>
        </w:rPr>
      </w:pPr>
      <w:r w:rsidRPr="00116F22">
        <w:rPr>
          <w:rFonts w:ascii="Trebuchet MS" w:hAnsi="Trebuchet MS" w:cs="Arial"/>
          <w:sz w:val="22"/>
          <w:szCs w:val="22"/>
        </w:rPr>
        <w:t>β</w:t>
      </w:r>
      <w:r w:rsidRPr="00416A6D">
        <w:rPr>
          <w:rFonts w:ascii="Trebuchet MS" w:hAnsi="Trebuchet MS" w:cs="Arial"/>
          <w:sz w:val="22"/>
          <w:szCs w:val="22"/>
        </w:rPr>
        <w:t xml:space="preserve">. </w:t>
      </w:r>
      <w:r w:rsidRPr="00116F22">
        <w:rPr>
          <w:rFonts w:ascii="Trebuchet MS" w:hAnsi="Trebuchet MS" w:cs="Arial"/>
          <w:sz w:val="22"/>
          <w:szCs w:val="22"/>
        </w:rPr>
        <w:t xml:space="preserve">  Η διαφορά μάζας των ισοτόπων του στοιχείου που αποτελούν τη δέσμη είναι ίση με</w:t>
      </w:r>
    </w:p>
    <w:p w:rsidR="008B6383" w:rsidRPr="008B6383" w:rsidRDefault="008B6383" w:rsidP="008B6383">
      <w:pPr>
        <w:pStyle w:val="Default"/>
        <w:spacing w:line="360" w:lineRule="auto"/>
        <w:ind w:left="-567" w:right="-341"/>
        <w:jc w:val="both"/>
        <w:rPr>
          <w:rFonts w:ascii="Trebuchet MS" w:eastAsia="ArialMT" w:hAnsi="Trebuchet MS" w:cs="Arial"/>
          <w:sz w:val="22"/>
          <w:szCs w:val="22"/>
          <w:lang w:val="en-US"/>
        </w:rPr>
      </w:pPr>
      <w:proofErr w:type="spellStart"/>
      <w:proofErr w:type="gramStart"/>
      <w:r>
        <w:rPr>
          <w:rFonts w:ascii="Trebuchet MS" w:eastAsia="ArialMT" w:hAnsi="Trebuchet MS" w:cs="Arial"/>
          <w:sz w:val="22"/>
          <w:szCs w:val="22"/>
          <w:lang w:val="en-US"/>
        </w:rPr>
        <w:t>i</w:t>
      </w:r>
      <w:proofErr w:type="spellEnd"/>
      <w:proofErr w:type="gramEnd"/>
      <w:r>
        <w:rPr>
          <w:rFonts w:ascii="Trebuchet MS" w:eastAsia="ArialMT" w:hAnsi="Trebuchet MS" w:cs="Arial"/>
          <w:sz w:val="22"/>
          <w:szCs w:val="22"/>
          <w:lang w:val="en-US"/>
        </w:rPr>
        <w:t xml:space="preserve">.   </w:t>
      </w:r>
      <m:oMath>
        <m:r>
          <w:rPr>
            <w:rFonts w:ascii="Cambria Math" w:eastAsia="ArialMT" w:hAnsi="Cambria Math" w:cs="Arial"/>
            <w:sz w:val="28"/>
            <w:szCs w:val="28"/>
            <w:lang w:val="en-US"/>
          </w:rPr>
          <m:t xml:space="preserve">Δm= </m:t>
        </m:r>
        <m:f>
          <m:fPr>
            <m:ctrlPr>
              <w:rPr>
                <w:rFonts w:ascii="Cambria Math" w:eastAsia="ArialMT" w:hAnsi="Cambria Math" w:cs="Arial"/>
                <w:i/>
                <w:sz w:val="28"/>
                <w:szCs w:val="28"/>
                <w:lang w:val="en-US"/>
              </w:rPr>
            </m:ctrlPr>
          </m:fPr>
          <m:num>
            <m:sSub>
              <m:sSubPr>
                <m:ctrlPr>
                  <w:rPr>
                    <w:rFonts w:ascii="Cambria Math" w:eastAsia="ArialMT" w:hAnsi="Cambria Math" w:cs="Arial"/>
                    <w:i/>
                    <w:sz w:val="28"/>
                    <w:szCs w:val="28"/>
                    <w:lang w:val="en-US"/>
                  </w:rPr>
                </m:ctrlPr>
              </m:sSubPr>
              <m:e>
                <m:r>
                  <w:rPr>
                    <w:rFonts w:ascii="Cambria Math" w:eastAsia="ArialMT" w:hAnsi="Cambria Math" w:cs="Arial"/>
                    <w:sz w:val="28"/>
                    <w:szCs w:val="28"/>
                    <w:lang w:val="en-US"/>
                  </w:rPr>
                  <m:t>dΒ</m:t>
                </m:r>
              </m:e>
              <m:sub>
                <m:r>
                  <w:rPr>
                    <w:rFonts w:ascii="Cambria Math" w:eastAsia="ArialMT" w:hAnsi="Cambria Math" w:cs="Arial"/>
                    <w:sz w:val="28"/>
                    <w:szCs w:val="28"/>
                    <w:lang w:val="en-US"/>
                  </w:rPr>
                  <m:t>1</m:t>
                </m:r>
              </m:sub>
            </m:sSub>
            <m:sSub>
              <m:sSubPr>
                <m:ctrlPr>
                  <w:rPr>
                    <w:rFonts w:ascii="Cambria Math" w:eastAsia="ArialMT" w:hAnsi="Cambria Math" w:cs="Arial"/>
                    <w:i/>
                    <w:sz w:val="28"/>
                    <w:szCs w:val="28"/>
                    <w:lang w:val="en-US"/>
                  </w:rPr>
                </m:ctrlPr>
              </m:sSubPr>
              <m:e>
                <m:r>
                  <w:rPr>
                    <w:rFonts w:ascii="Cambria Math" w:eastAsia="ArialMT" w:hAnsi="Cambria Math" w:cs="Arial"/>
                    <w:sz w:val="28"/>
                    <w:szCs w:val="28"/>
                    <w:lang w:val="en-US"/>
                  </w:rPr>
                  <m:t>B</m:t>
                </m:r>
              </m:e>
              <m:sub>
                <m:r>
                  <w:rPr>
                    <w:rFonts w:ascii="Cambria Math" w:eastAsia="ArialMT" w:hAnsi="Cambria Math" w:cs="Arial"/>
                    <w:sz w:val="28"/>
                    <w:szCs w:val="28"/>
                    <w:lang w:val="en-US"/>
                  </w:rPr>
                  <m:t>2</m:t>
                </m:r>
              </m:sub>
            </m:sSub>
            <m:r>
              <w:rPr>
                <w:rFonts w:ascii="Cambria Math" w:eastAsia="ArialMT" w:hAnsi="Cambria Math" w:cs="Arial"/>
                <w:sz w:val="28"/>
                <w:szCs w:val="28"/>
                <w:lang w:val="en-US"/>
              </w:rPr>
              <m:t>q</m:t>
            </m:r>
          </m:num>
          <m:den>
            <m:r>
              <w:rPr>
                <w:rFonts w:ascii="Cambria Math" w:eastAsia="ArialMT" w:hAnsi="Cambria Math" w:cs="Arial"/>
                <w:sz w:val="28"/>
                <w:szCs w:val="28"/>
                <w:lang w:val="en-US"/>
              </w:rPr>
              <m:t>2Ε</m:t>
            </m:r>
          </m:den>
        </m:f>
      </m:oMath>
      <w:r w:rsidRPr="00416A6D">
        <w:rPr>
          <w:rFonts w:ascii="Trebuchet MS" w:eastAsia="ArialMT" w:hAnsi="Trebuchet MS" w:cs="Arial"/>
          <w:sz w:val="22"/>
          <w:szCs w:val="22"/>
          <w:lang w:val="en-US"/>
        </w:rPr>
        <w:t xml:space="preserve"> </w:t>
      </w:r>
      <w:r w:rsidRPr="008B6383">
        <w:rPr>
          <w:rFonts w:ascii="Trebuchet MS" w:eastAsia="ArialMT" w:hAnsi="Trebuchet MS" w:cs="Arial"/>
          <w:sz w:val="22"/>
          <w:szCs w:val="22"/>
        </w:rPr>
        <w:t xml:space="preserve">.                    </w:t>
      </w:r>
      <w:r>
        <w:rPr>
          <w:rFonts w:ascii="Trebuchet MS" w:eastAsia="ArialMT" w:hAnsi="Trebuchet MS" w:cs="Arial"/>
          <w:sz w:val="22"/>
          <w:szCs w:val="22"/>
          <w:lang w:val="en-US"/>
        </w:rPr>
        <w:t>ii</w:t>
      </w:r>
      <w:proofErr w:type="gramStart"/>
      <w:r w:rsidRPr="008B6383">
        <w:rPr>
          <w:rFonts w:ascii="Trebuchet MS" w:eastAsia="ArialMT" w:hAnsi="Trebuchet MS" w:cs="Arial"/>
          <w:sz w:val="22"/>
          <w:szCs w:val="22"/>
          <w:lang w:val="en-US"/>
        </w:rPr>
        <w:t>.</w:t>
      </w:r>
      <w:proofErr w:type="gramEnd"/>
      <w:r w:rsidRPr="008B6383">
        <w:rPr>
          <w:rFonts w:ascii="Trebuchet MS" w:eastAsia="ArialMT" w:hAnsi="Trebuchet MS" w:cs="Arial"/>
          <w:sz w:val="22"/>
          <w:szCs w:val="22"/>
          <w:lang w:val="en-US"/>
        </w:rPr>
        <w:t xml:space="preserve">   </w:t>
      </w:r>
      <m:oMath>
        <m:r>
          <w:rPr>
            <w:rFonts w:ascii="Cambria Math" w:eastAsia="ArialMT" w:hAnsi="Cambria Math" w:cs="Arial"/>
            <w:sz w:val="28"/>
            <w:szCs w:val="28"/>
            <w:lang w:val="en-US"/>
          </w:rPr>
          <m:t xml:space="preserve">Δm= </m:t>
        </m:r>
        <m:f>
          <m:fPr>
            <m:ctrlPr>
              <w:rPr>
                <w:rFonts w:ascii="Cambria Math" w:eastAsia="ArialMT" w:hAnsi="Cambria Math" w:cs="Arial"/>
                <w:i/>
                <w:sz w:val="28"/>
                <w:szCs w:val="28"/>
                <w:lang w:val="en-US"/>
              </w:rPr>
            </m:ctrlPr>
          </m:fPr>
          <m:num>
            <m:r>
              <w:rPr>
                <w:rFonts w:ascii="Cambria Math" w:eastAsia="ArialMT" w:hAnsi="Cambria Math" w:cs="Arial"/>
                <w:sz w:val="28"/>
                <w:szCs w:val="28"/>
                <w:lang w:val="en-US"/>
              </w:rPr>
              <m:t>2</m:t>
            </m:r>
            <m:sSub>
              <m:sSubPr>
                <m:ctrlPr>
                  <w:rPr>
                    <w:rFonts w:ascii="Cambria Math" w:eastAsia="ArialMT" w:hAnsi="Cambria Math" w:cs="Arial"/>
                    <w:i/>
                    <w:sz w:val="28"/>
                    <w:szCs w:val="28"/>
                    <w:lang w:val="en-US"/>
                  </w:rPr>
                </m:ctrlPr>
              </m:sSubPr>
              <m:e>
                <m:r>
                  <w:rPr>
                    <w:rFonts w:ascii="Cambria Math" w:eastAsia="ArialMT" w:hAnsi="Cambria Math" w:cs="Arial"/>
                    <w:sz w:val="28"/>
                    <w:szCs w:val="28"/>
                    <w:lang w:val="en-US"/>
                  </w:rPr>
                  <m:t>dΒ</m:t>
                </m:r>
              </m:e>
              <m:sub>
                <m:r>
                  <w:rPr>
                    <w:rFonts w:ascii="Cambria Math" w:eastAsia="ArialMT" w:hAnsi="Cambria Math" w:cs="Arial"/>
                    <w:sz w:val="28"/>
                    <w:szCs w:val="28"/>
                    <w:lang w:val="en-US"/>
                  </w:rPr>
                  <m:t>1</m:t>
                </m:r>
              </m:sub>
            </m:sSub>
            <m:sSub>
              <m:sSubPr>
                <m:ctrlPr>
                  <w:rPr>
                    <w:rFonts w:ascii="Cambria Math" w:eastAsia="ArialMT" w:hAnsi="Cambria Math" w:cs="Arial"/>
                    <w:i/>
                    <w:sz w:val="28"/>
                    <w:szCs w:val="28"/>
                    <w:lang w:val="en-US"/>
                  </w:rPr>
                </m:ctrlPr>
              </m:sSubPr>
              <m:e>
                <m:r>
                  <w:rPr>
                    <w:rFonts w:ascii="Cambria Math" w:eastAsia="ArialMT" w:hAnsi="Cambria Math" w:cs="Arial"/>
                    <w:sz w:val="28"/>
                    <w:szCs w:val="28"/>
                    <w:lang w:val="en-US"/>
                  </w:rPr>
                  <m:t>B</m:t>
                </m:r>
              </m:e>
              <m:sub>
                <m:r>
                  <w:rPr>
                    <w:rFonts w:ascii="Cambria Math" w:eastAsia="ArialMT" w:hAnsi="Cambria Math" w:cs="Arial"/>
                    <w:sz w:val="28"/>
                    <w:szCs w:val="28"/>
                    <w:lang w:val="en-US"/>
                  </w:rPr>
                  <m:t>2</m:t>
                </m:r>
              </m:sub>
            </m:sSub>
            <m:r>
              <w:rPr>
                <w:rFonts w:ascii="Cambria Math" w:eastAsia="ArialMT" w:hAnsi="Cambria Math" w:cs="Arial"/>
                <w:sz w:val="28"/>
                <w:szCs w:val="28"/>
                <w:lang w:val="en-US"/>
              </w:rPr>
              <m:t>q</m:t>
            </m:r>
          </m:num>
          <m:den>
            <m:r>
              <w:rPr>
                <w:rFonts w:ascii="Cambria Math" w:eastAsia="ArialMT" w:hAnsi="Cambria Math" w:cs="Arial"/>
                <w:sz w:val="28"/>
                <w:szCs w:val="28"/>
                <w:lang w:val="en-US"/>
              </w:rPr>
              <m:t>Ε</m:t>
            </m:r>
          </m:den>
        </m:f>
      </m:oMath>
      <w:r w:rsidRPr="008B6383">
        <w:rPr>
          <w:rFonts w:ascii="Trebuchet MS" w:eastAsia="ArialMT" w:hAnsi="Trebuchet MS" w:cs="Arial"/>
          <w:sz w:val="22"/>
          <w:szCs w:val="22"/>
          <w:lang w:val="en-US"/>
        </w:rPr>
        <w:t xml:space="preserve"> .                   </w:t>
      </w:r>
      <w:r>
        <w:rPr>
          <w:rFonts w:ascii="Trebuchet MS" w:eastAsia="ArialMT" w:hAnsi="Trebuchet MS" w:cs="Arial"/>
          <w:sz w:val="22"/>
          <w:szCs w:val="22"/>
          <w:lang w:val="en-US"/>
        </w:rPr>
        <w:t>iii</w:t>
      </w:r>
      <w:proofErr w:type="gramStart"/>
      <w:r w:rsidRPr="008B6383">
        <w:rPr>
          <w:rFonts w:ascii="Trebuchet MS" w:eastAsia="ArialMT" w:hAnsi="Trebuchet MS" w:cs="Arial"/>
          <w:sz w:val="22"/>
          <w:szCs w:val="22"/>
          <w:lang w:val="en-US"/>
        </w:rPr>
        <w:t>.</w:t>
      </w:r>
      <w:proofErr w:type="gramEnd"/>
      <w:r w:rsidRPr="008B6383">
        <w:rPr>
          <w:rFonts w:ascii="Trebuchet MS" w:eastAsia="ArialMT" w:hAnsi="Trebuchet MS" w:cs="Arial"/>
          <w:sz w:val="22"/>
          <w:szCs w:val="22"/>
          <w:lang w:val="en-US"/>
        </w:rPr>
        <w:t xml:space="preserve">   </w:t>
      </w:r>
      <m:oMath>
        <m:r>
          <w:rPr>
            <w:rFonts w:ascii="Cambria Math" w:eastAsia="ArialMT" w:hAnsi="Cambria Math" w:cs="Arial"/>
            <w:sz w:val="28"/>
            <w:szCs w:val="28"/>
            <w:lang w:val="en-US"/>
          </w:rPr>
          <m:t xml:space="preserve">Δm= </m:t>
        </m:r>
        <m:f>
          <m:fPr>
            <m:ctrlPr>
              <w:rPr>
                <w:rFonts w:ascii="Cambria Math" w:eastAsia="ArialMT" w:hAnsi="Cambria Math" w:cs="Arial"/>
                <w:i/>
                <w:sz w:val="28"/>
                <w:szCs w:val="28"/>
                <w:lang w:val="en-US"/>
              </w:rPr>
            </m:ctrlPr>
          </m:fPr>
          <m:num>
            <m:sSub>
              <m:sSubPr>
                <m:ctrlPr>
                  <w:rPr>
                    <w:rFonts w:ascii="Cambria Math" w:eastAsia="ArialMT" w:hAnsi="Cambria Math" w:cs="Arial"/>
                    <w:i/>
                    <w:sz w:val="28"/>
                    <w:szCs w:val="28"/>
                    <w:lang w:val="en-US"/>
                  </w:rPr>
                </m:ctrlPr>
              </m:sSubPr>
              <m:e>
                <m:r>
                  <w:rPr>
                    <w:rFonts w:ascii="Cambria Math" w:eastAsia="ArialMT" w:hAnsi="Cambria Math" w:cs="Arial"/>
                    <w:sz w:val="28"/>
                    <w:szCs w:val="28"/>
                    <w:lang w:val="en-US"/>
                  </w:rPr>
                  <m:t>dΒ</m:t>
                </m:r>
              </m:e>
              <m:sub>
                <m:r>
                  <w:rPr>
                    <w:rFonts w:ascii="Cambria Math" w:eastAsia="ArialMT" w:hAnsi="Cambria Math" w:cs="Arial"/>
                    <w:sz w:val="28"/>
                    <w:szCs w:val="28"/>
                    <w:lang w:val="en-US"/>
                  </w:rPr>
                  <m:t>1</m:t>
                </m:r>
              </m:sub>
            </m:sSub>
            <m:sSub>
              <m:sSubPr>
                <m:ctrlPr>
                  <w:rPr>
                    <w:rFonts w:ascii="Cambria Math" w:eastAsia="ArialMT" w:hAnsi="Cambria Math" w:cs="Arial"/>
                    <w:i/>
                    <w:sz w:val="28"/>
                    <w:szCs w:val="28"/>
                    <w:lang w:val="en-US"/>
                  </w:rPr>
                </m:ctrlPr>
              </m:sSubPr>
              <m:e>
                <m:r>
                  <w:rPr>
                    <w:rFonts w:ascii="Cambria Math" w:eastAsia="ArialMT" w:hAnsi="Cambria Math" w:cs="Arial"/>
                    <w:sz w:val="28"/>
                    <w:szCs w:val="28"/>
                    <w:lang w:val="en-US"/>
                  </w:rPr>
                  <m:t>B</m:t>
                </m:r>
              </m:e>
              <m:sub>
                <m:r>
                  <w:rPr>
                    <w:rFonts w:ascii="Cambria Math" w:eastAsia="ArialMT" w:hAnsi="Cambria Math" w:cs="Arial"/>
                    <w:sz w:val="28"/>
                    <w:szCs w:val="28"/>
                    <w:lang w:val="en-US"/>
                  </w:rPr>
                  <m:t>2</m:t>
                </m:r>
              </m:sub>
            </m:sSub>
            <m:r>
              <w:rPr>
                <w:rFonts w:ascii="Cambria Math" w:eastAsia="ArialMT" w:hAnsi="Cambria Math" w:cs="Arial"/>
                <w:sz w:val="28"/>
                <w:szCs w:val="28"/>
                <w:lang w:val="en-US"/>
              </w:rPr>
              <m:t>q</m:t>
            </m:r>
          </m:num>
          <m:den>
            <m:r>
              <w:rPr>
                <w:rFonts w:ascii="Cambria Math" w:eastAsia="ArialMT" w:hAnsi="Cambria Math" w:cs="Arial"/>
                <w:sz w:val="28"/>
                <w:szCs w:val="28"/>
                <w:lang w:val="en-US"/>
              </w:rPr>
              <m:t>Ε</m:t>
            </m:r>
          </m:den>
        </m:f>
      </m:oMath>
      <w:r w:rsidRPr="00416A6D">
        <w:rPr>
          <w:rFonts w:ascii="Trebuchet MS" w:eastAsia="ArialMT" w:hAnsi="Trebuchet MS" w:cs="Arial"/>
          <w:sz w:val="22"/>
          <w:szCs w:val="22"/>
          <w:lang w:val="en-US"/>
        </w:rPr>
        <w:t xml:space="preserve"> </w:t>
      </w:r>
      <w:r w:rsidRPr="008B6383">
        <w:rPr>
          <w:rFonts w:ascii="Trebuchet MS" w:eastAsia="ArialMT" w:hAnsi="Trebuchet MS" w:cs="Arial"/>
          <w:sz w:val="22"/>
          <w:szCs w:val="22"/>
          <w:lang w:val="en-US"/>
        </w:rPr>
        <w:t xml:space="preserve">.    </w:t>
      </w:r>
    </w:p>
    <w:p w:rsidR="008B6383" w:rsidRPr="00416A6D" w:rsidRDefault="008B6383" w:rsidP="008B6383">
      <w:pPr>
        <w:pStyle w:val="Default"/>
        <w:spacing w:line="360" w:lineRule="auto"/>
        <w:ind w:left="-567" w:right="-341"/>
        <w:jc w:val="both"/>
        <w:rPr>
          <w:rFonts w:ascii="Trebuchet MS" w:hAnsi="Trebuchet MS" w:cs="Arial"/>
          <w:sz w:val="22"/>
          <w:szCs w:val="22"/>
        </w:rPr>
      </w:pPr>
      <w:r w:rsidRPr="00416A6D">
        <w:rPr>
          <w:rFonts w:ascii="Trebuchet MS" w:hAnsi="Trebuchet MS" w:cs="Arial"/>
          <w:sz w:val="22"/>
          <w:szCs w:val="22"/>
        </w:rPr>
        <w:t xml:space="preserve">Να επιλέξετε τη σωστή </w:t>
      </w:r>
      <w:r w:rsidRPr="00416A6D">
        <w:rPr>
          <w:rFonts w:ascii="Trebuchet MS" w:eastAsia="ArialMT" w:hAnsi="Trebuchet MS" w:cs="Arial"/>
          <w:sz w:val="22"/>
          <w:szCs w:val="22"/>
        </w:rPr>
        <w:t>απάντηση</w:t>
      </w:r>
      <w:r w:rsidRPr="00416A6D">
        <w:rPr>
          <w:rFonts w:ascii="Trebuchet MS" w:hAnsi="Trebuchet MS" w:cs="Arial"/>
          <w:sz w:val="22"/>
          <w:szCs w:val="22"/>
        </w:rPr>
        <w:t xml:space="preserve"> και να την αιτιολογήσετε.</w:t>
      </w:r>
    </w:p>
    <w:p w:rsidR="000561D8" w:rsidRPr="00E94CDE" w:rsidRDefault="000561D8" w:rsidP="000561D8">
      <w:pPr>
        <w:widowControl w:val="0"/>
        <w:autoSpaceDE w:val="0"/>
        <w:autoSpaceDN w:val="0"/>
        <w:adjustRightInd w:val="0"/>
        <w:spacing w:after="0" w:line="240" w:lineRule="auto"/>
        <w:ind w:left="-540" w:right="-360"/>
        <w:jc w:val="right"/>
        <w:rPr>
          <w:rFonts w:ascii="Trebuchet MS" w:hAnsi="Trebuchet MS" w:cs="Trebuchet MS"/>
          <w:lang w:val="el-GR"/>
        </w:rPr>
      </w:pPr>
      <w:r>
        <w:rPr>
          <w:rFonts w:ascii="Trebuchet MS" w:hAnsi="Trebuchet MS" w:cs="Trebuchet MS"/>
          <w:lang w:val="el-GR"/>
        </w:rPr>
        <w:t>Ημερ. 202</w:t>
      </w:r>
      <w:r w:rsidRPr="00E94CDE">
        <w:rPr>
          <w:rFonts w:ascii="Trebuchet MS" w:hAnsi="Trebuchet MS" w:cs="Trebuchet MS"/>
          <w:lang w:val="el-GR"/>
        </w:rPr>
        <w:t>3</w:t>
      </w: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8A0486" w:rsidRPr="008A0486" w:rsidRDefault="008A0486" w:rsidP="008A0486">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8A0486">
        <w:rPr>
          <w:rFonts w:ascii="Trebuchet MS" w:hAnsi="Trebuchet MS" w:cs="Trebuchet MS"/>
          <w:b/>
          <w:lang w:val="el-GR"/>
        </w:rPr>
        <w:lastRenderedPageBreak/>
        <w:t xml:space="preserve">5.  </w:t>
      </w:r>
      <w:r w:rsidRPr="008A0486">
        <w:rPr>
          <w:rFonts w:ascii="Trebuchet MS" w:hAnsi="Trebuchet MS" w:cs="Trebuchet MS"/>
          <w:lang w:val="el-GR"/>
        </w:rPr>
        <w:t xml:space="preserve">Ηλεκτρόνιο μάζας </w:t>
      </w:r>
      <w:r w:rsidRPr="008A0486">
        <w:rPr>
          <w:rFonts w:ascii="Trebuchet MS" w:hAnsi="Trebuchet MS" w:cs="Trebuchet MS"/>
          <w:i/>
          <w:lang w:val="el-GR"/>
        </w:rPr>
        <w:t>m</w:t>
      </w:r>
      <w:r w:rsidRPr="008A0486">
        <w:rPr>
          <w:rFonts w:ascii="Trebuchet MS" w:hAnsi="Trebuchet MS" w:cs="Trebuchet MS"/>
          <w:lang w:val="el-GR"/>
        </w:rPr>
        <w:t xml:space="preserve"> και φορτίου (-</w:t>
      </w:r>
      <w:r w:rsidRPr="008A0486">
        <w:rPr>
          <w:rFonts w:ascii="Trebuchet MS" w:hAnsi="Trebuchet MS" w:cs="Trebuchet MS"/>
          <w:i/>
          <w:lang w:val="el-GR"/>
        </w:rPr>
        <w:t>e</w:t>
      </w:r>
      <w:r w:rsidRPr="008A0486">
        <w:rPr>
          <w:rFonts w:ascii="Trebuchet MS" w:hAnsi="Trebuchet MS" w:cs="Trebuchet MS"/>
          <w:lang w:val="el-GR"/>
        </w:rPr>
        <w:t xml:space="preserve">) με κινητική ενέργεια </w:t>
      </w:r>
      <w:r w:rsidRPr="008A0486">
        <w:rPr>
          <w:rFonts w:ascii="Trebuchet MS" w:hAnsi="Trebuchet MS" w:cs="Trebuchet MS"/>
          <w:i/>
          <w:lang w:val="el-GR"/>
        </w:rPr>
        <w:t>Κ</w:t>
      </w:r>
      <w:r w:rsidRPr="008A0486">
        <w:rPr>
          <w:rFonts w:ascii="Trebuchet MS" w:hAnsi="Trebuchet MS" w:cs="Trebuchet MS"/>
          <w:lang w:val="el-GR"/>
        </w:rPr>
        <w:t xml:space="preserve"> κατευθύνεται προς μεταλλική επιφάνεια που είναι τοποθετημένη κάθετα στη διεύθυνση κίνησης του ηλεκτρονίου. Μπροστά από</w:t>
      </w:r>
      <w:r>
        <w:rPr>
          <w:rFonts w:ascii="Trebuchet MS" w:hAnsi="Trebuchet MS" w:cs="Trebuchet MS"/>
          <w:lang w:val="el-GR"/>
        </w:rPr>
        <w:t xml:space="preserve"> την επιφάνεια υπάρχει ομογενές</w:t>
      </w:r>
      <w:r w:rsidRPr="008A0486">
        <w:rPr>
          <w:rFonts w:ascii="Trebuchet MS" w:hAnsi="Trebuchet MS" w:cs="Trebuchet MS"/>
          <w:lang w:val="el-GR"/>
        </w:rPr>
        <w:t xml:space="preserve"> μαγνητικό πεδίο έντασης </w:t>
      </w:r>
      <m:oMath>
        <m:acc>
          <m:accPr>
            <m:chr m:val="⃗"/>
            <m:ctrlPr>
              <w:rPr>
                <w:rFonts w:ascii="Cambria Math" w:hAnsi="Cambria Math" w:cs="Trebuchet MS"/>
                <w:i/>
                <w:lang w:val="el-GR"/>
              </w:rPr>
            </m:ctrlPr>
          </m:accPr>
          <m:e>
            <m:r>
              <w:rPr>
                <w:rFonts w:ascii="Cambria Math" w:hAnsi="Cambria Math" w:cs="Trebuchet MS"/>
                <w:lang w:val="el-GR"/>
              </w:rPr>
              <m:t>B</m:t>
            </m:r>
          </m:e>
        </m:acc>
      </m:oMath>
      <w:r w:rsidRPr="008A0486">
        <w:rPr>
          <w:rFonts w:ascii="Trebuchet MS" w:hAnsi="Trebuchet MS" w:cs="Trebuchet MS"/>
          <w:lang w:val="el-GR"/>
        </w:rPr>
        <w:t>, με τις δυναμικές του γραμμές να είναι παράλληλες στην μεταλλική επιφάνεια και κάθετες στο επίπεδο της σελίδας.</w:t>
      </w:r>
    </w:p>
    <w:p w:rsidR="008A0486" w:rsidRPr="008A0486" w:rsidRDefault="008A0486" w:rsidP="008A0486">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8A0486">
        <w:rPr>
          <w:rFonts w:ascii="Trebuchet MS" w:hAnsi="Trebuchet MS" w:cs="Trebuchet MS"/>
          <w:lang w:val="el-GR"/>
        </w:rPr>
        <w:t xml:space="preserve">Το εύρος του μαγνητικού πεδίου είναι </w:t>
      </w:r>
      <w:r w:rsidRPr="008A0486">
        <w:rPr>
          <w:rFonts w:ascii="Trebuchet MS" w:hAnsi="Trebuchet MS" w:cs="Trebuchet MS"/>
          <w:i/>
          <w:lang w:val="el-GR"/>
        </w:rPr>
        <w:t>D</w:t>
      </w:r>
      <w:r w:rsidRPr="008A0486">
        <w:rPr>
          <w:rFonts w:ascii="Trebuchet MS" w:hAnsi="Trebuchet MS" w:cs="Trebuchet MS"/>
          <w:lang w:val="el-GR"/>
        </w:rPr>
        <w:t>.</w:t>
      </w:r>
    </w:p>
    <w:p w:rsidR="00D36504" w:rsidRDefault="008A0486" w:rsidP="008A0486">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8A0486">
        <w:rPr>
          <w:rFonts w:ascii="Trebuchet MS" w:hAnsi="Trebuchet MS" w:cs="Trebuchet MS"/>
          <w:lang w:val="el-GR"/>
        </w:rPr>
        <w:t xml:space="preserve">Αν το ηλεκτρόνιο εισέρχεται στο μαγνητικό πεδίο σε σημείο Α κάθετα στις δυναμικές γραμμές του, όπως φαίνεται στο σχήμα, η ελάχιστη τιμή της έντασης </w:t>
      </w:r>
      <w:r w:rsidRPr="009F05BF">
        <w:rPr>
          <w:rFonts w:ascii="Trebuchet MS" w:hAnsi="Trebuchet MS" w:cs="Trebuchet MS"/>
          <w:i/>
          <w:lang w:val="el-GR"/>
        </w:rPr>
        <w:t>Β</w:t>
      </w:r>
      <w:r w:rsidRPr="008A0486">
        <w:rPr>
          <w:rFonts w:ascii="Trebuchet MS" w:hAnsi="Trebuchet MS" w:cs="Trebuchet MS"/>
          <w:lang w:val="el-GR"/>
        </w:rPr>
        <w:t xml:space="preserve"> του μαγνητικού πεδίου έτσι ώστε το ηλεκτρόνιο </w:t>
      </w:r>
      <w:r>
        <w:rPr>
          <w:rFonts w:ascii="Trebuchet MS" w:hAnsi="Trebuchet MS" w:cs="Trebuchet MS"/>
          <w:lang w:val="el-GR"/>
        </w:rPr>
        <w:t xml:space="preserve">να μην </w:t>
      </w:r>
      <w:r w:rsidRPr="008A0486">
        <w:rPr>
          <w:rFonts w:ascii="Trebuchet MS" w:hAnsi="Trebuchet MS" w:cs="Trebuchet MS"/>
          <w:lang w:val="el-GR"/>
        </w:rPr>
        <w:t>προσκρούει στην μεταλλική επιφάνεια είναι</w:t>
      </w:r>
    </w:p>
    <w:p w:rsidR="00D36504" w:rsidRDefault="008A048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noProof/>
          <w:lang w:val="el-GR" w:eastAsia="el-GR"/>
        </w:rPr>
        <mc:AlternateContent>
          <mc:Choice Requires="wps">
            <w:drawing>
              <wp:anchor distT="0" distB="0" distL="114300" distR="114300" simplePos="0" relativeHeight="251683840" behindDoc="0" locked="0" layoutInCell="1" allowOverlap="1">
                <wp:simplePos x="0" y="0"/>
                <wp:positionH relativeFrom="column">
                  <wp:posOffset>486015</wp:posOffset>
                </wp:positionH>
                <wp:positionV relativeFrom="paragraph">
                  <wp:posOffset>101008</wp:posOffset>
                </wp:positionV>
                <wp:extent cx="4349163" cy="2335946"/>
                <wp:effectExtent l="0" t="0" r="0" b="7620"/>
                <wp:wrapNone/>
                <wp:docPr id="10" name="Text Box 10"/>
                <wp:cNvGraphicFramePr/>
                <a:graphic xmlns:a="http://schemas.openxmlformats.org/drawingml/2006/main">
                  <a:graphicData uri="http://schemas.microsoft.com/office/word/2010/wordprocessingShape">
                    <wps:wsp>
                      <wps:cNvSpPr txBox="1"/>
                      <wps:spPr>
                        <a:xfrm>
                          <a:off x="0" y="0"/>
                          <a:ext cx="4349163" cy="2335946"/>
                        </a:xfrm>
                        <a:prstGeom prst="rect">
                          <a:avLst/>
                        </a:prstGeom>
                        <a:noFill/>
                        <a:ln w="6350">
                          <a:noFill/>
                        </a:ln>
                      </wps:spPr>
                      <wps:txbx>
                        <w:txbxContent>
                          <w:p w:rsidR="008A0486" w:rsidRDefault="008A0486" w:rsidP="008A0486">
                            <w:pPr>
                              <w:jc w:val="center"/>
                            </w:pPr>
                            <w:r>
                              <w:rPr>
                                <w:noProof/>
                                <w:lang w:val="el-GR" w:eastAsia="el-GR"/>
                              </w:rPr>
                              <w:drawing>
                                <wp:inline distT="0" distB="0" distL="0" distR="0" wp14:anchorId="1BD454B9" wp14:editId="77DFDB02">
                                  <wp:extent cx="3350316" cy="2113109"/>
                                  <wp:effectExtent l="0" t="0" r="254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duotone>
                                              <a:prstClr val="black"/>
                                              <a:srgbClr val="D9C3A5">
                                                <a:tint val="50000"/>
                                                <a:satMod val="180000"/>
                                              </a:srgbClr>
                                            </a:duotone>
                                          </a:blip>
                                          <a:stretch>
                                            <a:fillRect/>
                                          </a:stretch>
                                        </pic:blipFill>
                                        <pic:spPr>
                                          <a:xfrm>
                                            <a:off x="0" y="0"/>
                                            <a:ext cx="3368915" cy="21248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4" type="#_x0000_t202" style="position:absolute;left:0;text-align:left;margin-left:38.25pt;margin-top:7.95pt;width:342.45pt;height:183.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" filled="f" stroked="f" strokeweight=".5pt">
                <v:textbox>
                  <w:txbxContent>
                    <w:p w:rsidR="008A0486" w:rsidRDefault="008A0486" w:rsidP="008A0486">
                      <w:pPr>
                        <w:jc w:val="center"/>
                      </w:pPr>
                      <w:r>
                        <w:rPr>
                          <w:noProof/>
                          <w:lang w:val="el-GR" w:eastAsia="el-GR"/>
                        </w:rPr>
                        <w:drawing>
                          <wp:inline distT="0" distB="0" distL="0" distR="0" wp14:anchorId="1BD454B9" wp14:editId="77DFDB02">
                            <wp:extent cx="3350316" cy="2113109"/>
                            <wp:effectExtent l="0" t="0" r="254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duotone>
                                        <a:prstClr val="black"/>
                                        <a:srgbClr val="D9C3A5">
                                          <a:tint val="50000"/>
                                          <a:satMod val="180000"/>
                                        </a:srgbClr>
                                      </a:duotone>
                                    </a:blip>
                                    <a:stretch>
                                      <a:fillRect/>
                                    </a:stretch>
                                  </pic:blipFill>
                                  <pic:spPr>
                                    <a:xfrm>
                                      <a:off x="0" y="0"/>
                                      <a:ext cx="3368915" cy="2124840"/>
                                    </a:xfrm>
                                    <a:prstGeom prst="rect">
                                      <a:avLst/>
                                    </a:prstGeom>
                                  </pic:spPr>
                                </pic:pic>
                              </a:graphicData>
                            </a:graphic>
                          </wp:inline>
                        </w:drawing>
                      </w:r>
                    </w:p>
                  </w:txbxContent>
                </v:textbox>
              </v:shape>
            </w:pict>
          </mc:Fallback>
        </mc:AlternateContent>
      </w: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C31119" w:rsidRDefault="00C31119" w:rsidP="00EF0CC7">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4206F2" w:rsidRDefault="004206F2"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4206F2" w:rsidRDefault="004206F2"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4206F2" w:rsidRDefault="004206F2"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4206F2" w:rsidRDefault="004206F2"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C25DE6" w:rsidRDefault="00C25DE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8A0486" w:rsidRDefault="008A048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8A0486" w:rsidRPr="00C25DE6" w:rsidRDefault="008A0486" w:rsidP="009F05BF">
      <w:pPr>
        <w:widowControl w:val="0"/>
        <w:tabs>
          <w:tab w:val="left" w:pos="4111"/>
        </w:tabs>
        <w:autoSpaceDE w:val="0"/>
        <w:autoSpaceDN w:val="0"/>
        <w:adjustRightInd w:val="0"/>
        <w:spacing w:after="0" w:line="276" w:lineRule="auto"/>
        <w:ind w:left="-540" w:right="-360"/>
        <w:jc w:val="both"/>
        <w:rPr>
          <w:rFonts w:ascii="Trebuchet MS" w:hAnsi="Trebuchet MS" w:cs="Trebuchet MS"/>
          <w:b/>
          <w:lang w:val="en-US"/>
        </w:rPr>
      </w:pPr>
      <w:proofErr w:type="spellStart"/>
      <w:proofErr w:type="gramStart"/>
      <w:r>
        <w:rPr>
          <w:rFonts w:ascii="Trebuchet MS" w:eastAsia="ArialMT" w:hAnsi="Trebuchet MS" w:cs="Arial"/>
          <w:lang w:val="en-US"/>
        </w:rPr>
        <w:t>i</w:t>
      </w:r>
      <w:proofErr w:type="spellEnd"/>
      <w:proofErr w:type="gramEnd"/>
      <w:r w:rsidRPr="008A0486">
        <w:rPr>
          <w:rFonts w:ascii="Trebuchet MS" w:eastAsia="ArialMT" w:hAnsi="Trebuchet MS" w:cs="Arial"/>
          <w:lang w:val="el-GR"/>
        </w:rPr>
        <w:t>.</w:t>
      </w:r>
      <w:r>
        <w:rPr>
          <w:rFonts w:ascii="Trebuchet MS" w:eastAsia="ArialMT" w:hAnsi="Trebuchet MS" w:cs="Arial"/>
          <w:lang w:val="el-GR"/>
        </w:rPr>
        <w:t xml:space="preserve">  </w:t>
      </w:r>
      <m:oMath>
        <m:r>
          <w:rPr>
            <w:rFonts w:ascii="Cambria Math" w:eastAsia="ArialMT" w:hAnsi="Cambria Math" w:cs="Arial"/>
            <w:sz w:val="24"/>
            <w:szCs w:val="24"/>
            <w:lang w:val="el-GR"/>
          </w:rPr>
          <m:t xml:space="preserve">B= </m:t>
        </m:r>
        <m:f>
          <m:fPr>
            <m:ctrlPr>
              <w:rPr>
                <w:rFonts w:ascii="Cambria Math" w:eastAsia="ArialMT" w:hAnsi="Cambria Math" w:cs="Arial"/>
                <w:i/>
                <w:sz w:val="24"/>
                <w:szCs w:val="24"/>
                <w:lang w:val="el-GR"/>
              </w:rPr>
            </m:ctrlPr>
          </m:fPr>
          <m:num>
            <m:rad>
              <m:radPr>
                <m:degHide m:val="1"/>
                <m:ctrlPr>
                  <w:rPr>
                    <w:rFonts w:ascii="Cambria Math" w:eastAsia="ArialMT" w:hAnsi="Cambria Math" w:cs="Arial"/>
                    <w:i/>
                    <w:sz w:val="24"/>
                    <w:szCs w:val="24"/>
                    <w:lang w:val="el-GR"/>
                  </w:rPr>
                </m:ctrlPr>
              </m:radPr>
              <m:deg/>
              <m:e>
                <m:r>
                  <w:rPr>
                    <w:rFonts w:ascii="Cambria Math" w:eastAsia="ArialMT" w:hAnsi="Cambria Math" w:cs="Arial"/>
                    <w:sz w:val="24"/>
                    <w:szCs w:val="24"/>
                    <w:lang w:val="el-GR"/>
                  </w:rPr>
                  <m:t>2mK</m:t>
                </m:r>
              </m:e>
            </m:rad>
          </m:num>
          <m:den>
            <m:d>
              <m:dPr>
                <m:begChr m:val="|"/>
                <m:endChr m:val="|"/>
                <m:ctrlPr>
                  <w:rPr>
                    <w:rFonts w:ascii="Cambria Math" w:eastAsia="ArialMT" w:hAnsi="Cambria Math" w:cs="Arial"/>
                    <w:i/>
                    <w:sz w:val="24"/>
                    <w:szCs w:val="24"/>
                    <w:lang w:val="el-GR"/>
                  </w:rPr>
                </m:ctrlPr>
              </m:dPr>
              <m:e>
                <m:r>
                  <w:rPr>
                    <w:rFonts w:ascii="Cambria Math" w:eastAsia="ArialMT" w:hAnsi="Cambria Math" w:cs="Arial"/>
                    <w:sz w:val="24"/>
                    <w:szCs w:val="24"/>
                    <w:lang w:val="el-GR"/>
                  </w:rPr>
                  <m:t>e</m:t>
                </m:r>
              </m:e>
            </m:d>
            <m:r>
              <w:rPr>
                <w:rFonts w:ascii="Cambria Math" w:eastAsia="ArialMT" w:hAnsi="Cambria Math" w:cs="Arial"/>
                <w:sz w:val="24"/>
                <w:szCs w:val="24"/>
                <w:lang w:val="el-GR"/>
              </w:rPr>
              <m:t>D</m:t>
            </m:r>
          </m:den>
        </m:f>
      </m:oMath>
      <w:r w:rsidRPr="008A0486">
        <w:rPr>
          <w:rFonts w:ascii="Trebuchet MS" w:eastAsia="ArialMT" w:hAnsi="Trebuchet MS" w:cs="Arial"/>
          <w:lang w:val="el-GR"/>
        </w:rPr>
        <w:t xml:space="preserve"> .                               </w:t>
      </w:r>
      <w:r>
        <w:rPr>
          <w:rFonts w:ascii="Trebuchet MS" w:eastAsia="ArialMT" w:hAnsi="Trebuchet MS" w:cs="Arial"/>
          <w:lang w:val="en-US"/>
        </w:rPr>
        <w:t>ii</w:t>
      </w:r>
      <w:proofErr w:type="gramStart"/>
      <w:r w:rsidRPr="00C25DE6">
        <w:rPr>
          <w:rFonts w:ascii="Trebuchet MS" w:eastAsia="ArialMT" w:hAnsi="Trebuchet MS" w:cs="Arial"/>
          <w:lang w:val="en-US"/>
        </w:rPr>
        <w:t>.</w:t>
      </w:r>
      <w:proofErr w:type="gramEnd"/>
      <w:r w:rsidRPr="00C25DE6">
        <w:rPr>
          <w:rFonts w:ascii="Trebuchet MS" w:eastAsia="ArialMT" w:hAnsi="Trebuchet MS" w:cs="Arial"/>
          <w:lang w:val="en-US"/>
        </w:rPr>
        <w:t xml:space="preserve">  </w:t>
      </w:r>
      <m:oMath>
        <m:r>
          <w:rPr>
            <w:rFonts w:ascii="Cambria Math" w:eastAsia="ArialMT" w:hAnsi="Cambria Math" w:cs="Arial"/>
            <w:sz w:val="24"/>
            <w:szCs w:val="24"/>
            <w:lang w:val="en-US"/>
          </w:rPr>
          <m:t xml:space="preserve">B= </m:t>
        </m:r>
        <m:f>
          <m:fPr>
            <m:ctrlPr>
              <w:rPr>
                <w:rFonts w:ascii="Cambria Math" w:eastAsia="ArialMT" w:hAnsi="Cambria Math" w:cs="Arial"/>
                <w:i/>
                <w:sz w:val="24"/>
                <w:szCs w:val="24"/>
                <w:lang w:val="en-US"/>
              </w:rPr>
            </m:ctrlPr>
          </m:fPr>
          <m:num>
            <m:r>
              <w:rPr>
                <w:rFonts w:ascii="Cambria Math" w:eastAsia="ArialMT" w:hAnsi="Cambria Math" w:cs="Arial"/>
                <w:sz w:val="24"/>
                <w:szCs w:val="24"/>
                <w:lang w:val="en-US"/>
              </w:rPr>
              <m:t>D</m:t>
            </m:r>
          </m:num>
          <m:den>
            <m:d>
              <m:dPr>
                <m:begChr m:val="|"/>
                <m:endChr m:val="|"/>
                <m:ctrlPr>
                  <w:rPr>
                    <w:rFonts w:ascii="Cambria Math" w:eastAsia="ArialMT" w:hAnsi="Cambria Math" w:cs="Arial"/>
                    <w:i/>
                    <w:sz w:val="24"/>
                    <w:szCs w:val="24"/>
                    <w:lang w:val="en-US"/>
                  </w:rPr>
                </m:ctrlPr>
              </m:dPr>
              <m:e>
                <m:r>
                  <w:rPr>
                    <w:rFonts w:ascii="Cambria Math" w:eastAsia="ArialMT" w:hAnsi="Cambria Math" w:cs="Arial"/>
                    <w:sz w:val="24"/>
                    <w:szCs w:val="24"/>
                    <w:lang w:val="en-US"/>
                  </w:rPr>
                  <m:t>e</m:t>
                </m:r>
              </m:e>
            </m:d>
          </m:den>
        </m:f>
        <m:rad>
          <m:radPr>
            <m:degHide m:val="1"/>
            <m:ctrlPr>
              <w:rPr>
                <w:rFonts w:ascii="Cambria Math" w:eastAsia="ArialMT" w:hAnsi="Cambria Math" w:cs="Arial"/>
                <w:i/>
                <w:sz w:val="24"/>
                <w:szCs w:val="24"/>
                <w:lang w:val="en-US"/>
              </w:rPr>
            </m:ctrlPr>
          </m:radPr>
          <m:deg/>
          <m:e>
            <m:f>
              <m:fPr>
                <m:ctrlPr>
                  <w:rPr>
                    <w:rFonts w:ascii="Cambria Math" w:eastAsia="ArialMT" w:hAnsi="Cambria Math" w:cs="Arial"/>
                    <w:i/>
                    <w:sz w:val="24"/>
                    <w:szCs w:val="24"/>
                    <w:lang w:val="en-US"/>
                  </w:rPr>
                </m:ctrlPr>
              </m:fPr>
              <m:num>
                <m:r>
                  <w:rPr>
                    <w:rFonts w:ascii="Cambria Math" w:eastAsia="ArialMT" w:hAnsi="Cambria Math" w:cs="Arial"/>
                    <w:sz w:val="24"/>
                    <w:szCs w:val="24"/>
                    <w:lang w:val="en-US"/>
                  </w:rPr>
                  <m:t>m</m:t>
                </m:r>
              </m:num>
              <m:den>
                <m:r>
                  <w:rPr>
                    <w:rFonts w:ascii="Cambria Math" w:eastAsia="ArialMT" w:hAnsi="Cambria Math" w:cs="Arial"/>
                    <w:sz w:val="24"/>
                    <w:szCs w:val="24"/>
                    <w:lang w:val="en-US"/>
                  </w:rPr>
                  <m:t>2K</m:t>
                </m:r>
              </m:den>
            </m:f>
          </m:e>
        </m:rad>
      </m:oMath>
      <w:r w:rsidRPr="00C25DE6">
        <w:rPr>
          <w:rFonts w:ascii="Trebuchet MS" w:eastAsia="ArialMT" w:hAnsi="Trebuchet MS" w:cs="Arial"/>
          <w:lang w:val="en-US"/>
        </w:rPr>
        <w:t xml:space="preserve"> .                                 </w:t>
      </w:r>
      <w:r>
        <w:rPr>
          <w:rFonts w:ascii="Trebuchet MS" w:eastAsia="ArialMT" w:hAnsi="Trebuchet MS" w:cs="Arial"/>
          <w:b/>
          <w:lang w:val="en-US"/>
        </w:rPr>
        <w:t>iii</w:t>
      </w:r>
      <w:proofErr w:type="gramStart"/>
      <w:r w:rsidRPr="00C25DE6">
        <w:rPr>
          <w:rFonts w:ascii="Trebuchet MS" w:eastAsia="ArialMT" w:hAnsi="Trebuchet MS" w:cs="Arial"/>
          <w:b/>
          <w:lang w:val="en-US"/>
        </w:rPr>
        <w:t>.</w:t>
      </w:r>
      <w:proofErr w:type="gramEnd"/>
      <w:r w:rsidRPr="00C25DE6">
        <w:rPr>
          <w:rFonts w:ascii="Trebuchet MS" w:eastAsia="ArialMT" w:hAnsi="Trebuchet MS" w:cs="Arial"/>
          <w:b/>
          <w:lang w:val="en-US"/>
        </w:rPr>
        <w:t xml:space="preserve">  </w:t>
      </w:r>
      <m:oMath>
        <m:r>
          <w:rPr>
            <w:rFonts w:ascii="Cambria Math" w:eastAsia="ArialMT" w:hAnsi="Cambria Math" w:cs="Arial"/>
            <w:sz w:val="24"/>
            <w:szCs w:val="24"/>
            <w:lang w:val="el-GR"/>
          </w:rPr>
          <m:t>B</m:t>
        </m:r>
        <m:r>
          <w:rPr>
            <w:rFonts w:ascii="Cambria Math" w:eastAsia="ArialMT" w:hAnsi="Cambria Math" w:cs="Arial"/>
            <w:sz w:val="24"/>
            <w:szCs w:val="24"/>
            <w:lang w:val="en-US"/>
          </w:rPr>
          <m:t xml:space="preserve">= </m:t>
        </m:r>
        <m:f>
          <m:fPr>
            <m:ctrlPr>
              <w:rPr>
                <w:rFonts w:ascii="Cambria Math" w:eastAsia="ArialMT" w:hAnsi="Cambria Math" w:cs="Arial"/>
                <w:i/>
                <w:sz w:val="24"/>
                <w:szCs w:val="24"/>
                <w:lang w:val="el-GR"/>
              </w:rPr>
            </m:ctrlPr>
          </m:fPr>
          <m:num>
            <m:rad>
              <m:radPr>
                <m:degHide m:val="1"/>
                <m:ctrlPr>
                  <w:rPr>
                    <w:rFonts w:ascii="Cambria Math" w:eastAsia="ArialMT" w:hAnsi="Cambria Math" w:cs="Arial"/>
                    <w:i/>
                    <w:sz w:val="24"/>
                    <w:szCs w:val="24"/>
                    <w:lang w:val="el-GR"/>
                  </w:rPr>
                </m:ctrlPr>
              </m:radPr>
              <m:deg/>
              <m:e>
                <m:r>
                  <w:rPr>
                    <w:rFonts w:ascii="Cambria Math" w:eastAsia="ArialMT" w:hAnsi="Cambria Math" w:cs="Arial"/>
                    <w:sz w:val="24"/>
                    <w:szCs w:val="24"/>
                    <w:lang w:val="el-GR"/>
                  </w:rPr>
                  <m:t>mK</m:t>
                </m:r>
              </m:e>
            </m:rad>
          </m:num>
          <m:den>
            <m:d>
              <m:dPr>
                <m:begChr m:val="|"/>
                <m:endChr m:val="|"/>
                <m:ctrlPr>
                  <w:rPr>
                    <w:rFonts w:ascii="Cambria Math" w:eastAsia="ArialMT" w:hAnsi="Cambria Math" w:cs="Arial"/>
                    <w:i/>
                    <w:sz w:val="24"/>
                    <w:szCs w:val="24"/>
                    <w:lang w:val="el-GR"/>
                  </w:rPr>
                </m:ctrlPr>
              </m:dPr>
              <m:e>
                <m:r>
                  <w:rPr>
                    <w:rFonts w:ascii="Cambria Math" w:eastAsia="ArialMT" w:hAnsi="Cambria Math" w:cs="Arial"/>
                    <w:sz w:val="24"/>
                    <w:szCs w:val="24"/>
                    <w:lang w:val="el-GR"/>
                  </w:rPr>
                  <m:t>e</m:t>
                </m:r>
              </m:e>
            </m:d>
            <m:r>
              <w:rPr>
                <w:rFonts w:ascii="Cambria Math" w:eastAsia="ArialMT" w:hAnsi="Cambria Math" w:cs="Arial"/>
                <w:sz w:val="24"/>
                <w:szCs w:val="24"/>
                <w:lang w:val="el-GR"/>
              </w:rPr>
              <m:t>D</m:t>
            </m:r>
          </m:den>
        </m:f>
      </m:oMath>
      <w:r w:rsidR="009F05BF" w:rsidRPr="00C25DE6">
        <w:rPr>
          <w:rFonts w:ascii="Trebuchet MS" w:hAnsi="Trebuchet MS" w:cs="Trebuchet MS"/>
          <w:b/>
          <w:lang w:val="en-US"/>
        </w:rPr>
        <w:t xml:space="preserve"> .</w:t>
      </w:r>
    </w:p>
    <w:p w:rsidR="009F05BF" w:rsidRDefault="009F05BF" w:rsidP="009F05BF">
      <w:pPr>
        <w:pStyle w:val="Default"/>
        <w:spacing w:line="360" w:lineRule="auto"/>
        <w:ind w:left="-567" w:right="-341"/>
        <w:jc w:val="both"/>
        <w:rPr>
          <w:rFonts w:ascii="Trebuchet MS" w:hAnsi="Trebuchet MS" w:cs="Arial"/>
          <w:sz w:val="22"/>
          <w:szCs w:val="22"/>
        </w:rPr>
      </w:pPr>
      <w:r w:rsidRPr="00416A6D">
        <w:rPr>
          <w:rFonts w:ascii="Trebuchet MS" w:hAnsi="Trebuchet MS" w:cs="Arial"/>
          <w:sz w:val="22"/>
          <w:szCs w:val="22"/>
        </w:rPr>
        <w:t xml:space="preserve">Να επιλέξετε τη σωστή </w:t>
      </w:r>
      <w:r w:rsidRPr="00416A6D">
        <w:rPr>
          <w:rFonts w:ascii="Trebuchet MS" w:eastAsia="ArialMT" w:hAnsi="Trebuchet MS" w:cs="Arial"/>
          <w:sz w:val="22"/>
          <w:szCs w:val="22"/>
        </w:rPr>
        <w:t>απάντηση</w:t>
      </w:r>
      <w:r w:rsidRPr="009F05BF">
        <w:rPr>
          <w:rFonts w:ascii="Trebuchet MS" w:eastAsia="ArialMT" w:hAnsi="Trebuchet MS" w:cs="Arial"/>
          <w:sz w:val="22"/>
          <w:szCs w:val="22"/>
        </w:rPr>
        <w:t>.</w:t>
      </w:r>
      <w:r w:rsidRPr="00416A6D">
        <w:rPr>
          <w:rFonts w:ascii="Trebuchet MS" w:hAnsi="Trebuchet MS" w:cs="Arial"/>
          <w:sz w:val="22"/>
          <w:szCs w:val="22"/>
        </w:rPr>
        <w:t xml:space="preserve"> </w:t>
      </w:r>
      <w:r>
        <w:rPr>
          <w:rFonts w:ascii="Trebuchet MS" w:hAnsi="Trebuchet MS" w:cs="Arial"/>
          <w:sz w:val="22"/>
          <w:szCs w:val="22"/>
        </w:rPr>
        <w:t>Να δ</w:t>
      </w:r>
      <w:r w:rsidRPr="009F05BF">
        <w:rPr>
          <w:rFonts w:ascii="Trebuchet MS" w:hAnsi="Trebuchet MS" w:cs="Arial"/>
          <w:sz w:val="22"/>
          <w:szCs w:val="22"/>
        </w:rPr>
        <w:t>ικαιολογήσετε την επιλογή σας.</w:t>
      </w:r>
    </w:p>
    <w:p w:rsidR="009F05BF" w:rsidRPr="009F05BF" w:rsidRDefault="009F05BF" w:rsidP="009F05BF">
      <w:pPr>
        <w:pStyle w:val="Default"/>
        <w:spacing w:line="360" w:lineRule="auto"/>
        <w:ind w:left="-567" w:right="-341"/>
        <w:jc w:val="right"/>
        <w:rPr>
          <w:rFonts w:ascii="Trebuchet MS" w:hAnsi="Trebuchet MS" w:cs="Arial"/>
          <w:sz w:val="22"/>
          <w:szCs w:val="22"/>
        </w:rPr>
      </w:pPr>
      <w:r>
        <w:rPr>
          <w:rFonts w:ascii="Trebuchet MS" w:hAnsi="Trebuchet MS" w:cs="Arial"/>
          <w:sz w:val="22"/>
          <w:szCs w:val="22"/>
        </w:rPr>
        <w:t xml:space="preserve">Επαν </w:t>
      </w:r>
      <w:r>
        <w:rPr>
          <w:rFonts w:ascii="Trebuchet MS" w:hAnsi="Trebuchet MS" w:cs="Trebuchet MS"/>
        </w:rPr>
        <w:t>Ημερ. – Ομογ. 202</w:t>
      </w:r>
      <w:r w:rsidRPr="00E94CDE">
        <w:rPr>
          <w:rFonts w:ascii="Trebuchet MS" w:hAnsi="Trebuchet MS" w:cs="Trebuchet MS"/>
        </w:rPr>
        <w:t>3</w:t>
      </w:r>
    </w:p>
    <w:p w:rsidR="008A0486" w:rsidRDefault="008A048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8A0486" w:rsidRDefault="008A048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8A0486" w:rsidRDefault="008A048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8A0486" w:rsidRDefault="008A048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8A0486" w:rsidRDefault="008A048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8A0486" w:rsidRDefault="008A048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8A0486" w:rsidRDefault="008A048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8A0486" w:rsidRDefault="008A048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8A0486" w:rsidRDefault="008A048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8A0486" w:rsidRDefault="008A048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8A0486" w:rsidRDefault="008A048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8A0486" w:rsidRDefault="008A048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8A0486" w:rsidRDefault="008A048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8A0486" w:rsidRDefault="008A048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8A0486" w:rsidRDefault="008A048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8A0486" w:rsidRDefault="008A048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8A0486" w:rsidRDefault="008A048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8A0486" w:rsidRDefault="008A048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8A0486" w:rsidRDefault="008A048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8A0486" w:rsidRDefault="008A048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8A0486" w:rsidRDefault="008A048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8A0486" w:rsidRDefault="008A048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8A0486" w:rsidRDefault="008A048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8A0486" w:rsidRDefault="008A048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8A0486" w:rsidRDefault="008A048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8A0486" w:rsidRDefault="008A048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F05BF" w:rsidRDefault="009F05BF"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F05BF" w:rsidRDefault="009F05BF"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F05BF" w:rsidRDefault="009F05BF"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F05BF" w:rsidRDefault="009F05BF"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F05BF" w:rsidRDefault="009F05BF"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F05BF" w:rsidRDefault="009F05BF"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F05BF" w:rsidRDefault="009F05BF"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F05BF" w:rsidRDefault="009F05BF"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8A0486" w:rsidRDefault="008A048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8A0486" w:rsidRDefault="008A0486"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C31119" w:rsidRDefault="00C31119"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937DC8">
      <w:pPr>
        <w:widowControl w:val="0"/>
        <w:tabs>
          <w:tab w:val="left" w:pos="4111"/>
        </w:tabs>
        <w:autoSpaceDE w:val="0"/>
        <w:autoSpaceDN w:val="0"/>
        <w:adjustRightInd w:val="0"/>
        <w:spacing w:after="0" w:line="276" w:lineRule="auto"/>
        <w:ind w:right="-360"/>
        <w:jc w:val="both"/>
        <w:rPr>
          <w:rFonts w:ascii="Trebuchet MS" w:hAnsi="Trebuchet MS" w:cs="Trebuchet MS"/>
          <w:lang w:val="el-GR"/>
        </w:rPr>
      </w:pPr>
      <w:r>
        <w:rPr>
          <w:rFonts w:ascii="Trebuchet MS" w:hAnsi="Trebuchet MS"/>
          <w:b/>
          <w:noProof/>
          <w:sz w:val="28"/>
          <w:szCs w:val="28"/>
          <w:lang w:val="el-GR" w:eastAsia="el-GR"/>
        </w:rPr>
        <mc:AlternateContent>
          <mc:Choice Requires="wps">
            <w:drawing>
              <wp:anchor distT="0" distB="0" distL="114300" distR="114300" simplePos="0" relativeHeight="251674624" behindDoc="0" locked="0" layoutInCell="1" allowOverlap="1" wp14:anchorId="68251959" wp14:editId="724A5B7F">
                <wp:simplePos x="0" y="0"/>
                <wp:positionH relativeFrom="column">
                  <wp:posOffset>-368066</wp:posOffset>
                </wp:positionH>
                <wp:positionV relativeFrom="paragraph">
                  <wp:posOffset>145678</wp:posOffset>
                </wp:positionV>
                <wp:extent cx="5859149" cy="1333743"/>
                <wp:effectExtent l="0" t="0" r="0" b="0"/>
                <wp:wrapNone/>
                <wp:docPr id="19" name="Πλαίσιο κειμένου 19"/>
                <wp:cNvGraphicFramePr/>
                <a:graphic xmlns:a="http://schemas.openxmlformats.org/drawingml/2006/main">
                  <a:graphicData uri="http://schemas.microsoft.com/office/word/2010/wordprocessingShape">
                    <wps:wsp>
                      <wps:cNvSpPr txBox="1"/>
                      <wps:spPr>
                        <a:xfrm>
                          <a:off x="0" y="0"/>
                          <a:ext cx="5859149" cy="1333743"/>
                        </a:xfrm>
                        <a:prstGeom prst="rect">
                          <a:avLst/>
                        </a:prstGeom>
                        <a:noFill/>
                        <a:ln w="6350">
                          <a:noFill/>
                        </a:ln>
                      </wps:spPr>
                      <wps:txbx>
                        <w:txbxContent>
                          <w:p w:rsidR="00A02F00" w:rsidRPr="009020CB" w:rsidRDefault="00A02F00" w:rsidP="00D36504">
                            <w:pPr>
                              <w:jc w:val="center"/>
                              <w:rPr>
                                <w:rFonts w:ascii="Trebuchet MS" w:hAnsi="Trebuchet MS"/>
                                <w:b/>
                                <w:i/>
                                <w:color w:val="0000FF"/>
                                <w:sz w:val="72"/>
                                <w:szCs w:val="72"/>
                              </w:rPr>
                            </w:pPr>
                            <w:r>
                              <w:rPr>
                                <w:rFonts w:ascii="Trebuchet MS" w:hAnsi="Trebuchet MS"/>
                                <w:b/>
                                <w:i/>
                                <w:color w:val="0000FF"/>
                                <w:sz w:val="72"/>
                                <w:szCs w:val="72"/>
                                <w:lang w:val="el-GR"/>
                              </w:rPr>
                              <w:t>Προβλήματα</w:t>
                            </w:r>
                            <w:r w:rsidRPr="009020CB">
                              <w:rPr>
                                <w:rFonts w:ascii="Trebuchet MS" w:hAnsi="Trebuchet MS"/>
                                <w:b/>
                                <w:i/>
                                <w:color w:val="0000FF"/>
                                <w:sz w:val="72"/>
                                <w:szCs w:val="72"/>
                              </w:rPr>
                              <w:t xml:space="preserve"> </w:t>
                            </w:r>
                            <w:r>
                              <w:rPr>
                                <w:rFonts w:ascii="Trebuchet MS" w:hAnsi="Trebuchet MS"/>
                                <w:b/>
                                <w:i/>
                                <w:color w:val="0000FF"/>
                                <w:sz w:val="72"/>
                                <w:szCs w:val="72"/>
                                <w:lang w:val="el-GR"/>
                              </w:rPr>
                              <w:t>4</w:t>
                            </w:r>
                            <w:proofErr w:type="spellStart"/>
                            <w:r w:rsidRPr="009020CB">
                              <w:rPr>
                                <w:rFonts w:ascii="Trebuchet MS" w:hAnsi="Trebuchet MS"/>
                                <w:b/>
                                <w:i/>
                                <w:color w:val="0000FF"/>
                                <w:sz w:val="72"/>
                                <w:szCs w:val="72"/>
                                <w:vertAlign w:val="superscript"/>
                              </w:rPr>
                              <w:t>ου</w:t>
                            </w:r>
                            <w:proofErr w:type="spellEnd"/>
                            <w:r w:rsidRPr="009020CB">
                              <w:rPr>
                                <w:rFonts w:ascii="Trebuchet MS" w:hAnsi="Trebuchet MS"/>
                                <w:b/>
                                <w:i/>
                                <w:color w:val="0000FF"/>
                                <w:sz w:val="72"/>
                                <w:szCs w:val="72"/>
                              </w:rPr>
                              <w:t xml:space="preserve"> </w:t>
                            </w:r>
                            <w:proofErr w:type="spellStart"/>
                            <w:r w:rsidRPr="009020CB">
                              <w:rPr>
                                <w:rFonts w:ascii="Trebuchet MS" w:hAnsi="Trebuchet MS"/>
                                <w:b/>
                                <w:i/>
                                <w:color w:val="0000FF"/>
                                <w:sz w:val="72"/>
                                <w:szCs w:val="72"/>
                              </w:rPr>
                              <w:t>Θέμ</w:t>
                            </w:r>
                            <w:proofErr w:type="spellEnd"/>
                            <w:r w:rsidRPr="009020CB">
                              <w:rPr>
                                <w:rFonts w:ascii="Trebuchet MS" w:hAnsi="Trebuchet MS"/>
                                <w:b/>
                                <w:i/>
                                <w:color w:val="0000FF"/>
                                <w:sz w:val="72"/>
                                <w:szCs w:val="72"/>
                              </w:rPr>
                              <w:t>ατος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51959" id="Πλαίσιο κειμένου 19" o:spid="_x0000_s1035" type="#_x0000_t202" style="position:absolute;left:0;text-align:left;margin-left:-29pt;margin-top:11.45pt;width:461.35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" filled="f" stroked="f" strokeweight=".5pt">
                <v:textbox>
                  <w:txbxContent>
                    <w:p w:rsidR="00A02F00" w:rsidRPr="009020CB" w:rsidRDefault="00A02F00" w:rsidP="00D36504">
                      <w:pPr>
                        <w:jc w:val="center"/>
                        <w:rPr>
                          <w:rFonts w:ascii="Trebuchet MS" w:hAnsi="Trebuchet MS"/>
                          <w:b/>
                          <w:i/>
                          <w:color w:val="0000FF"/>
                          <w:sz w:val="72"/>
                          <w:szCs w:val="72"/>
                        </w:rPr>
                      </w:pPr>
                      <w:r>
                        <w:rPr>
                          <w:rFonts w:ascii="Trebuchet MS" w:hAnsi="Trebuchet MS"/>
                          <w:b/>
                          <w:i/>
                          <w:color w:val="0000FF"/>
                          <w:sz w:val="72"/>
                          <w:szCs w:val="72"/>
                          <w:lang w:val="el-GR"/>
                        </w:rPr>
                        <w:t>Προβλήματα</w:t>
                      </w:r>
                      <w:r w:rsidRPr="009020CB">
                        <w:rPr>
                          <w:rFonts w:ascii="Trebuchet MS" w:hAnsi="Trebuchet MS"/>
                          <w:b/>
                          <w:i/>
                          <w:color w:val="0000FF"/>
                          <w:sz w:val="72"/>
                          <w:szCs w:val="72"/>
                        </w:rPr>
                        <w:t xml:space="preserve"> </w:t>
                      </w:r>
                      <w:r>
                        <w:rPr>
                          <w:rFonts w:ascii="Trebuchet MS" w:hAnsi="Trebuchet MS"/>
                          <w:b/>
                          <w:i/>
                          <w:color w:val="0000FF"/>
                          <w:sz w:val="72"/>
                          <w:szCs w:val="72"/>
                          <w:lang w:val="el-GR"/>
                        </w:rPr>
                        <w:t>4</w:t>
                      </w:r>
                      <w:proofErr w:type="spellStart"/>
                      <w:r w:rsidRPr="009020CB">
                        <w:rPr>
                          <w:rFonts w:ascii="Trebuchet MS" w:hAnsi="Trebuchet MS"/>
                          <w:b/>
                          <w:i/>
                          <w:color w:val="0000FF"/>
                          <w:sz w:val="72"/>
                          <w:szCs w:val="72"/>
                          <w:vertAlign w:val="superscript"/>
                        </w:rPr>
                        <w:t>ου</w:t>
                      </w:r>
                      <w:proofErr w:type="spellEnd"/>
                      <w:r w:rsidRPr="009020CB">
                        <w:rPr>
                          <w:rFonts w:ascii="Trebuchet MS" w:hAnsi="Trebuchet MS"/>
                          <w:b/>
                          <w:i/>
                          <w:color w:val="0000FF"/>
                          <w:sz w:val="72"/>
                          <w:szCs w:val="72"/>
                        </w:rPr>
                        <w:t xml:space="preserve"> </w:t>
                      </w:r>
                      <w:proofErr w:type="spellStart"/>
                      <w:r w:rsidRPr="009020CB">
                        <w:rPr>
                          <w:rFonts w:ascii="Trebuchet MS" w:hAnsi="Trebuchet MS"/>
                          <w:b/>
                          <w:i/>
                          <w:color w:val="0000FF"/>
                          <w:sz w:val="72"/>
                          <w:szCs w:val="72"/>
                        </w:rPr>
                        <w:t>Θέμ</w:t>
                      </w:r>
                      <w:proofErr w:type="spellEnd"/>
                      <w:r w:rsidRPr="009020CB">
                        <w:rPr>
                          <w:rFonts w:ascii="Trebuchet MS" w:hAnsi="Trebuchet MS"/>
                          <w:b/>
                          <w:i/>
                          <w:color w:val="0000FF"/>
                          <w:sz w:val="72"/>
                          <w:szCs w:val="72"/>
                        </w:rPr>
                        <w:t>ατος</w:t>
                      </w:r>
                    </w:p>
                  </w:txbxContent>
                </v:textbox>
              </v:shape>
            </w:pict>
          </mc:Fallback>
        </mc:AlternateContent>
      </w: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EA6B19" w:rsidRDefault="00EA6B19"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EA6B19" w:rsidRDefault="00EA6B19"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EA6B19" w:rsidRDefault="00EA6B19"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EA6B19" w:rsidRDefault="00EA6B19"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EA6B19" w:rsidRDefault="00EA6B19"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EA6B19" w:rsidRDefault="00EA6B19"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EA6B19" w:rsidRDefault="00EA6B19"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37DC8" w:rsidRDefault="00937DC8"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37DC8" w:rsidRDefault="00937DC8"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37DC8" w:rsidRDefault="00937DC8"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37DC8" w:rsidRDefault="00937DC8"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37DC8" w:rsidRDefault="00937DC8"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37DC8" w:rsidRDefault="00937DC8"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37DC8" w:rsidRDefault="00937DC8"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37DC8" w:rsidRDefault="00937DC8"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37DC8" w:rsidRDefault="00937DC8"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37DC8" w:rsidRDefault="00937DC8"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37DC8" w:rsidRDefault="00937DC8"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37DC8" w:rsidRDefault="00937DC8"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37DC8" w:rsidRDefault="00937DC8"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37DC8" w:rsidRDefault="00937DC8"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37DC8" w:rsidRDefault="00937DC8"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37DC8" w:rsidRDefault="00937DC8"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37DC8" w:rsidRDefault="00937DC8"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37DC8" w:rsidRDefault="00937DC8"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37DC8" w:rsidRDefault="00937DC8"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37DC8" w:rsidRDefault="00937DC8"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37DC8" w:rsidRDefault="00937DC8"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sidRPr="00937DC8">
        <w:rPr>
          <w:rFonts w:ascii="Trebuchet MS" w:hAnsi="Trebuchet MS" w:cs="Trebuchet MS"/>
          <w:b/>
          <w:lang w:val="el-GR"/>
        </w:rPr>
        <w:lastRenderedPageBreak/>
        <w:t xml:space="preserve">1.  </w:t>
      </w:r>
      <w:r w:rsidRPr="00937DC8">
        <w:rPr>
          <w:rFonts w:ascii="Trebuchet MS" w:hAnsi="Trebuchet MS" w:cs="Trebuchet MS"/>
          <w:lang w:val="el-GR"/>
        </w:rPr>
        <w:t xml:space="preserve">Στη διάταξη του παρακάτω σχήματος φαίνεται ένας ζυγός που μπορεί να χρησιμοποιηθεί για την μέτρηση της έντασης ενός ομογενούς μαγνητικού πεδίου.   </w:t>
      </w:r>
    </w:p>
    <w:p w:rsidR="00937DC8" w:rsidRDefault="00937DC8"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noProof/>
          <w:lang w:val="el-GR" w:eastAsia="el-GR"/>
        </w:rPr>
        <mc:AlternateContent>
          <mc:Choice Requires="wps">
            <w:drawing>
              <wp:anchor distT="0" distB="0" distL="114300" distR="114300" simplePos="0" relativeHeight="251682816" behindDoc="0" locked="0" layoutInCell="1" allowOverlap="1">
                <wp:simplePos x="0" y="0"/>
                <wp:positionH relativeFrom="column">
                  <wp:posOffset>-120586</wp:posOffset>
                </wp:positionH>
                <wp:positionV relativeFrom="paragraph">
                  <wp:posOffset>83809</wp:posOffset>
                </wp:positionV>
                <wp:extent cx="5393738" cy="2397125"/>
                <wp:effectExtent l="0" t="0" r="0" b="3175"/>
                <wp:wrapNone/>
                <wp:docPr id="9" name="Text Box 9"/>
                <wp:cNvGraphicFramePr/>
                <a:graphic xmlns:a="http://schemas.openxmlformats.org/drawingml/2006/main">
                  <a:graphicData uri="http://schemas.microsoft.com/office/word/2010/wordprocessingShape">
                    <wps:wsp>
                      <wps:cNvSpPr txBox="1"/>
                      <wps:spPr>
                        <a:xfrm>
                          <a:off x="0" y="0"/>
                          <a:ext cx="5393738" cy="2397125"/>
                        </a:xfrm>
                        <a:prstGeom prst="rect">
                          <a:avLst/>
                        </a:prstGeom>
                        <a:noFill/>
                        <a:ln w="6350">
                          <a:noFill/>
                        </a:ln>
                      </wps:spPr>
                      <wps:txbx>
                        <w:txbxContent>
                          <w:p w:rsidR="00937DC8" w:rsidRDefault="00937DC8" w:rsidP="00937DC8">
                            <w:pPr>
                              <w:jc w:val="center"/>
                            </w:pPr>
                            <w:r>
                              <w:rPr>
                                <w:noProof/>
                                <w:lang w:val="el-GR" w:eastAsia="el-GR"/>
                              </w:rPr>
                              <w:drawing>
                                <wp:inline distT="0" distB="0" distL="0" distR="0">
                                  <wp:extent cx="5165090" cy="22993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jpg"/>
                                          <pic:cNvPicPr/>
                                        </pic:nvPicPr>
                                        <pic:blipFill>
                                          <a:blip r:embed="rId19">
                                            <a:duotone>
                                              <a:prstClr val="black"/>
                                              <a:srgbClr val="D9C3A5">
                                                <a:tint val="50000"/>
                                                <a:satMod val="180000"/>
                                              </a:srgbClr>
                                            </a:duotone>
                                            <a:extLst>
                                              <a:ext uri="{BEBA8EAE-BF5A-486C-A8C5-ECC9F3942E4B}">
                                                <a14:imgProps xmlns:a14="http://schemas.microsoft.com/office/drawing/2010/main">
                                                  <a14:imgLayer r:embed="rId2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165090" cy="22993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6" type="#_x0000_t202" style="position:absolute;left:0;text-align:left;margin-left:-9.5pt;margin-top:6.6pt;width:424.7pt;height:18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" filled="f" stroked="f" strokeweight=".5pt">
                <v:textbox>
                  <w:txbxContent>
                    <w:p w:rsidR="00937DC8" w:rsidRDefault="00937DC8" w:rsidP="00937DC8">
                      <w:pPr>
                        <w:jc w:val="center"/>
                      </w:pPr>
                      <w:r>
                        <w:rPr>
                          <w:noProof/>
                          <w:lang w:val="el-GR" w:eastAsia="el-GR"/>
                        </w:rPr>
                        <w:drawing>
                          <wp:inline distT="0" distB="0" distL="0" distR="0">
                            <wp:extent cx="5165090" cy="22993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jpg"/>
                                    <pic:cNvPicPr/>
                                  </pic:nvPicPr>
                                  <pic:blipFill>
                                    <a:blip r:embed="rId21">
                                      <a:duotone>
                                        <a:prstClr val="black"/>
                                        <a:srgbClr val="D9C3A5">
                                          <a:tint val="50000"/>
                                          <a:satMod val="180000"/>
                                        </a:srgbClr>
                                      </a:duotone>
                                      <a:extLst>
                                        <a:ext uri="{BEBA8EAE-BF5A-486C-A8C5-ECC9F3942E4B}">
                                          <a14:imgProps xmlns:a14="http://schemas.microsoft.com/office/drawing/2010/main">
                                            <a14:imgLayer r:embed="rId2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165090" cy="2299335"/>
                                    </a:xfrm>
                                    <a:prstGeom prst="rect">
                                      <a:avLst/>
                                    </a:prstGeom>
                                  </pic:spPr>
                                </pic:pic>
                              </a:graphicData>
                            </a:graphic>
                          </wp:inline>
                        </w:drawing>
                      </w:r>
                    </w:p>
                  </w:txbxContent>
                </v:textbox>
              </v:shape>
            </w:pict>
          </mc:Fallback>
        </mc:AlternateContent>
      </w:r>
    </w:p>
    <w:p w:rsidR="00937DC8" w:rsidRDefault="00937DC8"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37DC8" w:rsidRDefault="00937DC8"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37DC8" w:rsidRDefault="00937DC8"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37DC8" w:rsidRDefault="00937DC8"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37DC8" w:rsidRDefault="00937DC8"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37DC8" w:rsidRDefault="00937DC8"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37DC8" w:rsidRDefault="00937DC8"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37DC8" w:rsidRDefault="00937DC8"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37DC8" w:rsidRDefault="00937DC8"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37DC8" w:rsidRDefault="00937DC8"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37DC8" w:rsidRDefault="00937DC8"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966AB2" w:rsidRPr="00966AB2" w:rsidRDefault="00966AB2" w:rsidP="00966AB2">
      <w:pPr>
        <w:autoSpaceDE w:val="0"/>
        <w:autoSpaceDN w:val="0"/>
        <w:adjustRightInd w:val="0"/>
        <w:spacing w:after="0" w:line="360" w:lineRule="auto"/>
        <w:ind w:left="-567" w:right="-483"/>
        <w:jc w:val="both"/>
        <w:rPr>
          <w:rFonts w:ascii="Trebuchet MS" w:hAnsi="Trebuchet MS" w:cs="Arial"/>
          <w:color w:val="000000"/>
          <w:lang w:val="el-GR" w:eastAsia="el-GR"/>
        </w:rPr>
      </w:pPr>
      <w:r w:rsidRPr="00966AB2">
        <w:rPr>
          <w:rFonts w:ascii="Trebuchet MS" w:hAnsi="Trebuchet MS" w:cs="Arial"/>
          <w:color w:val="000000"/>
          <w:lang w:val="el-GR" w:eastAsia="el-GR"/>
        </w:rPr>
        <w:t>Το κατακόρυφο στέλεχος ΟΖ του ζυγού είναι στηριγμένο σε οριζόντιο δάπεδο.</w:t>
      </w:r>
    </w:p>
    <w:p w:rsidR="00966AB2" w:rsidRPr="00966AB2" w:rsidRDefault="00966AB2" w:rsidP="00966AB2">
      <w:pPr>
        <w:autoSpaceDE w:val="0"/>
        <w:autoSpaceDN w:val="0"/>
        <w:adjustRightInd w:val="0"/>
        <w:spacing w:after="0" w:line="360" w:lineRule="auto"/>
        <w:ind w:left="-567" w:right="-483"/>
        <w:jc w:val="both"/>
        <w:rPr>
          <w:rFonts w:ascii="Trebuchet MS" w:hAnsi="Trebuchet MS" w:cs="Arial"/>
          <w:color w:val="000000"/>
          <w:lang w:val="el-GR" w:eastAsia="el-GR"/>
        </w:rPr>
      </w:pPr>
      <w:r w:rsidRPr="00966AB2">
        <w:rPr>
          <w:rFonts w:ascii="Trebuchet MS" w:hAnsi="Trebuchet MS" w:cs="Arial"/>
          <w:color w:val="000000"/>
          <w:lang w:val="el-GR" w:eastAsia="el-GR"/>
        </w:rPr>
        <w:t xml:space="preserve">Στην κορυφή του έχει αρθρωθεί οριζόντια ομογενής ράβδος ΑΓ στο μέσον της Ο. Από το άκρο Α της ράβδου ΑΓ αναρτάται με τη βοήθεια αβαρούς και μη εκτατού κατακόρυφου μονωτικού νήματος (1), το οποίο συνδέεται στο μέσον Δ της πλευράς ΚΛ, ένα τετράγωνο συρμάτινο και αβαρές πλαίσιο ΚΛΜΝ, πλευράς </w:t>
      </w:r>
      <w:r w:rsidRPr="00966AB2">
        <w:rPr>
          <w:rFonts w:ascii="Trebuchet MS" w:hAnsi="Trebuchet MS" w:cs="Arial"/>
          <w:i/>
          <w:color w:val="000000"/>
          <w:lang w:val="el-GR" w:eastAsia="el-GR"/>
        </w:rPr>
        <w:t xml:space="preserve">α </w:t>
      </w:r>
      <w:r w:rsidRPr="00966AB2">
        <w:rPr>
          <w:rFonts w:ascii="Trebuchet MS" w:hAnsi="Trebuchet MS" w:cs="Arial"/>
          <w:color w:val="000000"/>
          <w:lang w:val="el-GR" w:eastAsia="el-GR"/>
        </w:rPr>
        <w:t>= 0,8</w:t>
      </w:r>
      <w:r w:rsidRPr="00A2506C">
        <w:rPr>
          <w:rFonts w:ascii="Trebuchet MS" w:hAnsi="Trebuchet MS" w:cs="Arial"/>
          <w:color w:val="000000"/>
          <w:lang w:val="en-US" w:eastAsia="el-GR"/>
        </w:rPr>
        <w:t>m</w:t>
      </w:r>
      <w:r w:rsidRPr="00966AB2">
        <w:rPr>
          <w:rFonts w:ascii="Trebuchet MS" w:hAnsi="Trebuchet MS" w:cs="Arial"/>
          <w:color w:val="000000"/>
          <w:lang w:val="el-GR" w:eastAsia="el-GR"/>
        </w:rPr>
        <w:t xml:space="preserve"> και συνολικής αντίστασης </w:t>
      </w:r>
      <w:r w:rsidRPr="00966AB2">
        <w:rPr>
          <w:rFonts w:ascii="Trebuchet MS" w:hAnsi="Trebuchet MS" w:cs="Arial"/>
          <w:i/>
          <w:color w:val="000000"/>
          <w:lang w:val="en-US" w:eastAsia="el-GR"/>
        </w:rPr>
        <w:t>R</w:t>
      </w:r>
      <w:r w:rsidRPr="00966AB2">
        <w:rPr>
          <w:rFonts w:ascii="Trebuchet MS" w:hAnsi="Trebuchet MS" w:cs="Arial"/>
          <w:i/>
          <w:color w:val="000000"/>
          <w:lang w:val="el-GR" w:eastAsia="el-GR"/>
        </w:rPr>
        <w:t xml:space="preserve"> </w:t>
      </w:r>
      <w:r w:rsidRPr="00966AB2">
        <w:rPr>
          <w:rFonts w:ascii="Trebuchet MS" w:hAnsi="Trebuchet MS" w:cs="Arial"/>
          <w:color w:val="000000"/>
          <w:lang w:val="el-GR" w:eastAsia="el-GR"/>
        </w:rPr>
        <w:t xml:space="preserve">= 2Ω. Στο πλαίσιο υπάρχει πηγή ηλεκτρεγερτικής δύναμης (ΗΕΔ) </w:t>
      </w:r>
      <w:r w:rsidRPr="00966AB2">
        <w:rPr>
          <w:rFonts w:ascii="Trebuchet MS" w:hAnsi="Trebuchet MS" w:cs="Arial"/>
          <w:i/>
          <w:color w:val="000000"/>
          <w:lang w:val="el-GR" w:eastAsia="el-GR"/>
        </w:rPr>
        <w:t xml:space="preserve">Ε </w:t>
      </w:r>
      <w:r w:rsidRPr="00966AB2">
        <w:rPr>
          <w:rFonts w:ascii="Trebuchet MS" w:hAnsi="Trebuchet MS" w:cs="Arial"/>
          <w:color w:val="000000"/>
          <w:lang w:val="el-GR" w:eastAsia="el-GR"/>
        </w:rPr>
        <w:t>= 30</w:t>
      </w:r>
      <w:r w:rsidRPr="00A2506C">
        <w:rPr>
          <w:rFonts w:ascii="Trebuchet MS" w:hAnsi="Trebuchet MS" w:cs="Arial"/>
          <w:color w:val="000000"/>
          <w:lang w:val="en-US" w:eastAsia="el-GR"/>
        </w:rPr>
        <w:t>V</w:t>
      </w:r>
      <w:r w:rsidRPr="00966AB2">
        <w:rPr>
          <w:rFonts w:ascii="Trebuchet MS" w:hAnsi="Trebuchet MS" w:cs="Arial"/>
          <w:color w:val="000000"/>
          <w:lang w:val="el-GR" w:eastAsia="el-GR"/>
        </w:rPr>
        <w:t>, αμελητέας εσωτερικής αντίστασης και αμελητέου βάρους.</w:t>
      </w:r>
    </w:p>
    <w:p w:rsidR="00EE63DD" w:rsidRPr="00EE63DD" w:rsidRDefault="00EE63DD" w:rsidP="00EE63DD">
      <w:pPr>
        <w:autoSpaceDE w:val="0"/>
        <w:autoSpaceDN w:val="0"/>
        <w:adjustRightInd w:val="0"/>
        <w:spacing w:after="0" w:line="360" w:lineRule="auto"/>
        <w:ind w:left="-567" w:right="-483"/>
        <w:jc w:val="both"/>
        <w:rPr>
          <w:rFonts w:ascii="Trebuchet MS" w:hAnsi="Trebuchet MS" w:cs="Arial"/>
          <w:lang w:val="el-GR"/>
        </w:rPr>
      </w:pPr>
      <w:r w:rsidRPr="00EE63DD">
        <w:rPr>
          <w:rFonts w:ascii="Trebuchet MS" w:hAnsi="Trebuchet MS" w:cs="Arial"/>
          <w:color w:val="000000"/>
          <w:lang w:val="el-GR" w:eastAsia="el-GR"/>
        </w:rPr>
        <w:t xml:space="preserve">Το πλαίσιο ισορροπεί σε κατακόρυφο επίπεδο και βρίσκεται μερικώς μέσα σε οριζόντιο </w:t>
      </w:r>
      <w:r w:rsidRPr="00EE63DD">
        <w:rPr>
          <w:rFonts w:ascii="Trebuchet MS" w:hAnsi="Trebuchet MS" w:cs="Arial"/>
          <w:lang w:val="el-GR"/>
        </w:rPr>
        <w:t xml:space="preserve">ομογενές </w:t>
      </w:r>
      <w:r w:rsidRPr="00EE63DD">
        <w:rPr>
          <w:rFonts w:ascii="Trebuchet MS" w:eastAsia="ArialMT" w:hAnsi="Trebuchet MS" w:cs="Arial"/>
          <w:lang w:val="el-GR"/>
        </w:rPr>
        <w:t xml:space="preserve"> μαγνητικό πεδίο έντασης </w:t>
      </w:r>
      <m:oMath>
        <m:acc>
          <m:accPr>
            <m:chr m:val="⃗"/>
            <m:ctrlPr>
              <w:rPr>
                <w:rFonts w:ascii="Cambria Math" w:eastAsia="ArialMT" w:hAnsi="Cambria Math" w:cs="Arial"/>
                <w:i/>
                <w:lang w:val="el-GR"/>
              </w:rPr>
            </m:ctrlPr>
          </m:accPr>
          <m:e>
            <m:r>
              <w:rPr>
                <w:rFonts w:ascii="Cambria Math" w:eastAsia="ArialMT" w:hAnsi="Cambria Math" w:cs="Arial"/>
                <w:lang w:val="el-GR"/>
              </w:rPr>
              <m:t>B</m:t>
            </m:r>
          </m:e>
        </m:acc>
      </m:oMath>
      <w:r w:rsidRPr="00EE63DD">
        <w:rPr>
          <w:rFonts w:ascii="Trebuchet MS" w:hAnsi="Trebuchet MS" w:cs="Arial"/>
          <w:lang w:val="el-GR"/>
        </w:rPr>
        <w:t xml:space="preserve"> του οποίου οι δυναμικές γραμμές είναι κάθετες στο επίπεδο του πλαισίου με φορά από την σελίδα προς τον αναγνώστη.</w:t>
      </w:r>
    </w:p>
    <w:p w:rsidR="00EE63DD" w:rsidRPr="00EE63DD" w:rsidRDefault="00EE63DD" w:rsidP="00EE63DD">
      <w:pPr>
        <w:autoSpaceDE w:val="0"/>
        <w:autoSpaceDN w:val="0"/>
        <w:adjustRightInd w:val="0"/>
        <w:spacing w:after="0" w:line="360" w:lineRule="auto"/>
        <w:ind w:left="-567" w:right="-483"/>
        <w:jc w:val="both"/>
        <w:rPr>
          <w:rFonts w:ascii="Trebuchet MS" w:hAnsi="Trebuchet MS" w:cs="Arial"/>
          <w:lang w:val="el-GR"/>
        </w:rPr>
      </w:pPr>
      <w:r w:rsidRPr="00EE63DD">
        <w:rPr>
          <w:rFonts w:ascii="Trebuchet MS" w:hAnsi="Trebuchet MS" w:cs="Arial"/>
          <w:lang w:val="el-GR"/>
        </w:rPr>
        <w:t>Με αβαρές και μη εκτατό νήμα (2) έχουμε συνδέσει το άκρο Γ της ράβδου με σώμα Σ</w:t>
      </w:r>
      <w:r w:rsidRPr="00EE63DD">
        <w:rPr>
          <w:rFonts w:ascii="Trebuchet MS" w:hAnsi="Trebuchet MS" w:cs="Arial"/>
          <w:vertAlign w:val="subscript"/>
          <w:lang w:val="el-GR"/>
        </w:rPr>
        <w:t xml:space="preserve">1 </w:t>
      </w:r>
      <w:r w:rsidRPr="00EE63DD">
        <w:rPr>
          <w:rFonts w:ascii="Trebuchet MS" w:hAnsi="Trebuchet MS" w:cs="Arial"/>
          <w:lang w:val="el-GR"/>
        </w:rPr>
        <w:t xml:space="preserve"> </w:t>
      </w:r>
      <w:r w:rsidRPr="00EE63DD">
        <w:rPr>
          <w:rFonts w:ascii="Trebuchet MS" w:hAnsi="Trebuchet MS" w:cs="Arial"/>
          <w:i/>
          <w:lang w:val="en-US"/>
        </w:rPr>
        <w:t>m</w:t>
      </w:r>
      <w:r w:rsidRPr="00EE63DD">
        <w:rPr>
          <w:rFonts w:ascii="Trebuchet MS" w:hAnsi="Trebuchet MS" w:cs="Arial"/>
          <w:vertAlign w:val="subscript"/>
          <w:lang w:val="el-GR"/>
        </w:rPr>
        <w:t xml:space="preserve">1 </w:t>
      </w:r>
      <w:r w:rsidRPr="00EE63DD">
        <w:rPr>
          <w:rFonts w:ascii="Trebuchet MS" w:hAnsi="Trebuchet MS" w:cs="Arial"/>
          <w:lang w:val="el-GR"/>
        </w:rPr>
        <w:t>= 3</w:t>
      </w:r>
      <w:r w:rsidRPr="00A2506C">
        <w:rPr>
          <w:rFonts w:ascii="Trebuchet MS" w:hAnsi="Trebuchet MS" w:cs="Arial"/>
          <w:lang w:val="en-US"/>
        </w:rPr>
        <w:t>Kg</w:t>
      </w:r>
      <w:r w:rsidRPr="00EE63DD">
        <w:rPr>
          <w:rFonts w:ascii="Trebuchet MS" w:hAnsi="Trebuchet MS" w:cs="Arial"/>
          <w:lang w:val="el-GR"/>
        </w:rPr>
        <w:t xml:space="preserve"> το οποίο ισορροπεί σε λείο κεκλιμένο επίπεδο γωνίας κλίσεως </w:t>
      </w:r>
      <w:r w:rsidRPr="00EE63DD">
        <w:rPr>
          <w:rFonts w:ascii="Trebuchet MS" w:hAnsi="Trebuchet MS" w:cs="Arial"/>
          <w:i/>
          <w:lang w:val="el-GR"/>
        </w:rPr>
        <w:t>φ</w:t>
      </w:r>
      <w:r w:rsidRPr="00EE63DD">
        <w:rPr>
          <w:rFonts w:ascii="Trebuchet MS" w:hAnsi="Trebuchet MS" w:cs="Arial"/>
          <w:lang w:val="el-GR"/>
        </w:rPr>
        <w:t xml:space="preserve"> = 37</w:t>
      </w:r>
      <w:r w:rsidRPr="00EE63DD">
        <w:rPr>
          <w:rFonts w:ascii="Trebuchet MS" w:hAnsi="Trebuchet MS" w:cs="Arial"/>
          <w:vertAlign w:val="superscript"/>
          <w:lang w:val="el-GR"/>
        </w:rPr>
        <w:t>ο</w:t>
      </w:r>
      <w:r w:rsidRPr="00EE63DD">
        <w:rPr>
          <w:rFonts w:ascii="Trebuchet MS" w:hAnsi="Trebuchet MS" w:cs="Arial"/>
          <w:lang w:val="el-GR"/>
        </w:rPr>
        <w:t>. Η διεύθυνση του νήματος είναι παράλληλη προς το κεκλιμένο επίπεδο.</w:t>
      </w:r>
    </w:p>
    <w:p w:rsidR="00EE63DD" w:rsidRPr="00EE63DD" w:rsidRDefault="00EE63DD" w:rsidP="00EE63DD">
      <w:pPr>
        <w:autoSpaceDE w:val="0"/>
        <w:autoSpaceDN w:val="0"/>
        <w:adjustRightInd w:val="0"/>
        <w:spacing w:after="0" w:line="360" w:lineRule="auto"/>
        <w:ind w:left="-567" w:right="-483"/>
        <w:jc w:val="both"/>
        <w:rPr>
          <w:rFonts w:ascii="Trebuchet MS" w:hAnsi="Trebuchet MS" w:cs="Arial"/>
          <w:color w:val="000000"/>
          <w:lang w:val="el-GR" w:eastAsia="el-GR"/>
        </w:rPr>
      </w:pPr>
      <w:r w:rsidRPr="00EE63DD">
        <w:rPr>
          <w:rFonts w:ascii="Trebuchet MS" w:hAnsi="Trebuchet MS" w:cs="Arial"/>
          <w:lang w:val="el-GR"/>
        </w:rPr>
        <w:t>Στο κεκλιμένο επίπεδο ισορροπεί και σώμα Σ</w:t>
      </w:r>
      <w:r w:rsidRPr="00EE63DD">
        <w:rPr>
          <w:rFonts w:ascii="Trebuchet MS" w:hAnsi="Trebuchet MS" w:cs="Arial"/>
          <w:vertAlign w:val="subscript"/>
          <w:lang w:val="el-GR"/>
        </w:rPr>
        <w:t xml:space="preserve">2 </w:t>
      </w:r>
      <w:r w:rsidRPr="00EE63DD">
        <w:rPr>
          <w:rFonts w:ascii="Trebuchet MS" w:hAnsi="Trebuchet MS" w:cs="Arial"/>
          <w:lang w:val="el-GR"/>
        </w:rPr>
        <w:t xml:space="preserve"> </w:t>
      </w:r>
      <w:r w:rsidRPr="00EE63DD">
        <w:rPr>
          <w:rFonts w:ascii="Trebuchet MS" w:hAnsi="Trebuchet MS" w:cs="Arial"/>
          <w:i/>
          <w:lang w:val="en-US"/>
        </w:rPr>
        <w:t>m</w:t>
      </w:r>
      <w:r w:rsidRPr="00EE63DD">
        <w:rPr>
          <w:rFonts w:ascii="Trebuchet MS" w:hAnsi="Trebuchet MS" w:cs="Arial"/>
          <w:vertAlign w:val="subscript"/>
          <w:lang w:val="el-GR"/>
        </w:rPr>
        <w:t xml:space="preserve">2 </w:t>
      </w:r>
      <w:r w:rsidRPr="00EE63DD">
        <w:rPr>
          <w:rFonts w:ascii="Trebuchet MS" w:hAnsi="Trebuchet MS" w:cs="Arial"/>
          <w:lang w:val="el-GR"/>
        </w:rPr>
        <w:t>= 1</w:t>
      </w:r>
      <w:r w:rsidRPr="00A2506C">
        <w:rPr>
          <w:rFonts w:ascii="Trebuchet MS" w:hAnsi="Trebuchet MS" w:cs="Arial"/>
          <w:lang w:val="en-US"/>
        </w:rPr>
        <w:t>Kg</w:t>
      </w:r>
      <w:r w:rsidRPr="00EE63DD">
        <w:rPr>
          <w:rFonts w:ascii="Trebuchet MS" w:hAnsi="Trebuchet MS" w:cs="Arial"/>
          <w:lang w:val="el-GR"/>
        </w:rPr>
        <w:t xml:space="preserve">, δεμένο στο ελεύθερο άκρο ιδανικού ελατηρίου σταθεράς </w:t>
      </w:r>
      <w:r w:rsidRPr="00EE63DD">
        <w:rPr>
          <w:rFonts w:ascii="Trebuchet MS" w:hAnsi="Trebuchet MS" w:cs="Arial"/>
          <w:i/>
          <w:lang w:val="en-US"/>
        </w:rPr>
        <w:t>k</w:t>
      </w:r>
      <w:r w:rsidRPr="00EE63DD">
        <w:rPr>
          <w:rFonts w:ascii="Trebuchet MS" w:hAnsi="Trebuchet MS" w:cs="Arial"/>
          <w:lang w:val="el-GR"/>
        </w:rPr>
        <w:t xml:space="preserve"> = 100</w:t>
      </w:r>
      <w:r w:rsidRPr="00A2506C">
        <w:rPr>
          <w:rFonts w:ascii="Trebuchet MS" w:hAnsi="Trebuchet MS" w:cs="Arial"/>
          <w:lang w:val="en-US"/>
        </w:rPr>
        <w:t>N</w:t>
      </w:r>
      <w:r w:rsidRPr="00EE63DD">
        <w:rPr>
          <w:rFonts w:ascii="Trebuchet MS" w:hAnsi="Trebuchet MS" w:cs="Arial"/>
          <w:lang w:val="el-GR"/>
        </w:rPr>
        <w:t>/</w:t>
      </w:r>
      <w:r w:rsidRPr="00A2506C">
        <w:rPr>
          <w:rFonts w:ascii="Trebuchet MS" w:hAnsi="Trebuchet MS" w:cs="Arial"/>
          <w:lang w:val="en-US"/>
        </w:rPr>
        <w:t>m</w:t>
      </w:r>
      <w:r w:rsidRPr="00EE63DD">
        <w:rPr>
          <w:rFonts w:ascii="Trebuchet MS" w:hAnsi="Trebuchet MS" w:cs="Arial"/>
          <w:lang w:val="el-GR"/>
        </w:rPr>
        <w:t xml:space="preserve"> του οποίου ο άξονας είναι παράλληλος στο κεκλιμένο επίπεδο. Το άλλο άκρο του ελατηρίου είναι στερεωμένο ακλόνητα στη βάση του κεκλιμένου επιπέδου. Όλα τα σώματα της διάταξης ισορροπούν στο ίδιο κατακόρυφο επίπεδο.  </w:t>
      </w:r>
    </w:p>
    <w:p w:rsidR="00397E83" w:rsidRPr="00A2506C" w:rsidRDefault="00397E83" w:rsidP="00397E83">
      <w:pPr>
        <w:pStyle w:val="Default"/>
        <w:spacing w:line="360" w:lineRule="auto"/>
        <w:ind w:left="-567" w:right="-341"/>
        <w:rPr>
          <w:rFonts w:ascii="Trebuchet MS" w:hAnsi="Trebuchet MS" w:cs="Arial"/>
          <w:sz w:val="22"/>
          <w:szCs w:val="22"/>
        </w:rPr>
      </w:pPr>
      <w:r w:rsidRPr="00A2506C">
        <w:rPr>
          <w:rFonts w:ascii="Trebuchet MS" w:hAnsi="Trebuchet MS" w:cs="Arial"/>
          <w:b/>
          <w:bCs/>
          <w:sz w:val="22"/>
          <w:szCs w:val="22"/>
        </w:rPr>
        <w:t xml:space="preserve">Δ1. </w:t>
      </w:r>
      <w:r w:rsidRPr="00A2506C">
        <w:rPr>
          <w:rFonts w:ascii="Trebuchet MS" w:hAnsi="Trebuchet MS" w:cs="Arial"/>
          <w:sz w:val="22"/>
          <w:szCs w:val="22"/>
        </w:rPr>
        <w:t xml:space="preserve"> Να υπολογίσετε το μέτρο της δύναμης που ασκεί το νήμα (1) στο άκρο Α της ράβδου.</w:t>
      </w:r>
    </w:p>
    <w:p w:rsidR="00397E83" w:rsidRPr="00B72FBC" w:rsidRDefault="00397E83" w:rsidP="00397E83">
      <w:pPr>
        <w:pStyle w:val="Default"/>
        <w:spacing w:line="360" w:lineRule="auto"/>
        <w:ind w:left="-567" w:right="-341"/>
        <w:rPr>
          <w:rFonts w:ascii="Trebuchet MS" w:hAnsi="Trebuchet MS" w:cs="Arial"/>
          <w:sz w:val="16"/>
          <w:szCs w:val="16"/>
        </w:rPr>
      </w:pPr>
    </w:p>
    <w:p w:rsidR="00397E83" w:rsidRPr="00B72FBC" w:rsidRDefault="00397E83" w:rsidP="00B72FBC">
      <w:pPr>
        <w:pStyle w:val="Default"/>
        <w:spacing w:line="360" w:lineRule="auto"/>
        <w:ind w:left="-567" w:right="-341"/>
        <w:jc w:val="both"/>
        <w:rPr>
          <w:rFonts w:ascii="Trebuchet MS" w:hAnsi="Trebuchet MS" w:cs="Arial"/>
          <w:sz w:val="22"/>
          <w:szCs w:val="22"/>
        </w:rPr>
      </w:pPr>
      <w:r w:rsidRPr="00A2506C">
        <w:rPr>
          <w:rFonts w:ascii="Trebuchet MS" w:hAnsi="Trebuchet MS" w:cs="Arial"/>
          <w:b/>
          <w:bCs/>
          <w:sz w:val="22"/>
          <w:szCs w:val="22"/>
        </w:rPr>
        <w:t xml:space="preserve">Δ2. </w:t>
      </w:r>
      <w:r w:rsidRPr="00A2506C">
        <w:rPr>
          <w:rFonts w:ascii="Trebuchet MS" w:hAnsi="Trebuchet MS" w:cs="Arial"/>
          <w:bCs/>
          <w:sz w:val="22"/>
          <w:szCs w:val="22"/>
        </w:rPr>
        <w:t>Να υπολογίσετε το μέτρο Β της έντασης του μαγνητικού πεδίου.</w:t>
      </w:r>
    </w:p>
    <w:p w:rsidR="00397E83" w:rsidRDefault="00397E83" w:rsidP="00397E83">
      <w:pPr>
        <w:autoSpaceDE w:val="0"/>
        <w:autoSpaceDN w:val="0"/>
        <w:adjustRightInd w:val="0"/>
        <w:spacing w:after="0" w:line="360" w:lineRule="auto"/>
        <w:ind w:left="-567" w:right="-341"/>
        <w:jc w:val="both"/>
        <w:rPr>
          <w:rFonts w:ascii="Trebuchet MS" w:hAnsi="Trebuchet MS" w:cs="Arial"/>
          <w:color w:val="000000"/>
          <w:lang w:val="el-GR" w:eastAsia="el-GR"/>
        </w:rPr>
      </w:pPr>
      <w:r w:rsidRPr="00397E83">
        <w:rPr>
          <w:rFonts w:ascii="Trebuchet MS" w:eastAsia="ArialMT" w:hAnsi="Trebuchet MS" w:cs="Arial"/>
          <w:bCs/>
          <w:lang w:val="el-GR" w:eastAsia="el-GR"/>
        </w:rPr>
        <w:t>Μετακινούμε το σώμα Σ</w:t>
      </w:r>
      <w:r w:rsidRPr="00397E83">
        <w:rPr>
          <w:rFonts w:ascii="Trebuchet MS" w:eastAsia="ArialMT" w:hAnsi="Trebuchet MS" w:cs="Arial"/>
          <w:bCs/>
          <w:vertAlign w:val="subscript"/>
          <w:lang w:val="el-GR" w:eastAsia="el-GR"/>
        </w:rPr>
        <w:t>2</w:t>
      </w:r>
      <w:r w:rsidRPr="00397E83">
        <w:rPr>
          <w:rFonts w:ascii="Trebuchet MS" w:eastAsia="ArialMT" w:hAnsi="Trebuchet MS" w:cs="Arial"/>
          <w:bCs/>
          <w:lang w:val="el-GR" w:eastAsia="el-GR"/>
        </w:rPr>
        <w:t xml:space="preserve"> προς την βάση του κεκλιμένου επιπέδου κατά</w:t>
      </w:r>
      <w:r w:rsidR="00B72FBC" w:rsidRPr="00B72FBC">
        <w:rPr>
          <w:rFonts w:ascii="Trebuchet MS" w:eastAsia="ArialMT" w:hAnsi="Trebuchet MS" w:cs="Arial"/>
          <w:bCs/>
          <w:lang w:val="el-GR" w:eastAsia="el-GR"/>
        </w:rPr>
        <w:t xml:space="preserve"> </w:t>
      </w:r>
      <m:oMath>
        <m:r>
          <w:rPr>
            <w:rFonts w:ascii="Cambria Math" w:eastAsia="ArialMT" w:hAnsi="Cambria Math" w:cs="Arial"/>
            <w:sz w:val="28"/>
            <w:szCs w:val="28"/>
            <w:lang w:val="el-GR" w:eastAsia="el-GR"/>
          </w:rPr>
          <m:t xml:space="preserve">d= </m:t>
        </m:r>
        <m:f>
          <m:fPr>
            <m:ctrlPr>
              <w:rPr>
                <w:rFonts w:ascii="Cambria Math" w:eastAsia="ArialMT" w:hAnsi="Cambria Math" w:cs="Arial"/>
                <w:bCs/>
                <w:i/>
                <w:sz w:val="28"/>
                <w:szCs w:val="28"/>
                <w:lang w:val="el-GR" w:eastAsia="el-GR"/>
              </w:rPr>
            </m:ctrlPr>
          </m:fPr>
          <m:num>
            <m:r>
              <w:rPr>
                <w:rFonts w:ascii="Cambria Math" w:eastAsia="ArialMT" w:hAnsi="Cambria Math" w:cs="Arial"/>
                <w:sz w:val="28"/>
                <w:szCs w:val="28"/>
                <w:lang w:val="el-GR" w:eastAsia="el-GR"/>
              </w:rPr>
              <m:t>9</m:t>
            </m:r>
            <m:r>
              <m:rPr>
                <m:sty m:val="p"/>
              </m:rPr>
              <w:rPr>
                <w:rFonts w:ascii="Cambria Math" w:eastAsia="ArialMT" w:hAnsi="Cambria Math" w:cs="Arial"/>
                <w:sz w:val="28"/>
                <w:szCs w:val="28"/>
                <w:lang w:val="el-GR" w:eastAsia="el-GR"/>
              </w:rPr>
              <m:t>π</m:t>
            </m:r>
          </m:num>
          <m:den>
            <m:r>
              <w:rPr>
                <w:rFonts w:ascii="Cambria Math" w:eastAsia="ArialMT" w:hAnsi="Cambria Math" w:cs="Arial"/>
                <w:sz w:val="28"/>
                <w:szCs w:val="28"/>
                <w:lang w:val="el-GR" w:eastAsia="el-GR"/>
              </w:rPr>
              <m:t>100</m:t>
            </m:r>
          </m:den>
        </m:f>
        <m:r>
          <w:rPr>
            <w:rFonts w:ascii="Cambria Math" w:eastAsia="ArialMT" w:hAnsi="Cambria Math" w:cs="Arial"/>
            <w:sz w:val="28"/>
            <w:szCs w:val="28"/>
            <w:lang w:val="el-GR" w:eastAsia="el-GR"/>
          </w:rPr>
          <m:t xml:space="preserve"> </m:t>
        </m:r>
        <m:r>
          <m:rPr>
            <m:sty m:val="p"/>
          </m:rPr>
          <w:rPr>
            <w:rFonts w:ascii="Cambria Math" w:eastAsia="ArialMT" w:hAnsi="Cambria Math" w:cs="Arial"/>
            <w:sz w:val="28"/>
            <w:szCs w:val="28"/>
            <w:lang w:val="en-US" w:eastAsia="el-GR"/>
          </w:rPr>
          <m:t>m</m:t>
        </m:r>
      </m:oMath>
      <w:r w:rsidRPr="00397E83">
        <w:rPr>
          <w:rFonts w:ascii="Trebuchet MS" w:eastAsia="ArialMT" w:hAnsi="Trebuchet MS" w:cs="Arial"/>
          <w:bCs/>
          <w:lang w:val="el-GR" w:eastAsia="el-GR"/>
        </w:rPr>
        <w:t xml:space="preserve"> </w:t>
      </w:r>
      <w:r w:rsidRPr="00397E83">
        <w:rPr>
          <w:rFonts w:ascii="Trebuchet MS" w:hAnsi="Trebuchet MS" w:cs="Arial"/>
          <w:color w:val="000000"/>
          <w:lang w:val="el-GR" w:eastAsia="el-GR"/>
        </w:rPr>
        <w:t>και συγκρατούμε σε αυτή τη θέση. Κόβουμε το νήμα (2), και την ίδια στιγμή αφήνουμε ελεύθερο να κινηθεί προς τα πάνω το Σ</w:t>
      </w:r>
      <w:r w:rsidRPr="00397E83">
        <w:rPr>
          <w:rFonts w:ascii="Trebuchet MS" w:hAnsi="Trebuchet MS" w:cs="Arial"/>
          <w:color w:val="000000"/>
          <w:vertAlign w:val="subscript"/>
          <w:lang w:val="el-GR" w:eastAsia="el-GR"/>
        </w:rPr>
        <w:t>2</w:t>
      </w:r>
      <w:r w:rsidRPr="00397E83">
        <w:rPr>
          <w:rFonts w:ascii="Trebuchet MS" w:hAnsi="Trebuchet MS" w:cs="Arial"/>
          <w:color w:val="000000"/>
          <w:lang w:val="el-GR" w:eastAsia="el-GR"/>
        </w:rPr>
        <w:t xml:space="preserve"> εκτελώντας απλή αρμονική ταλάντωση με </w:t>
      </w:r>
      <w:r w:rsidRPr="00B72FBC">
        <w:rPr>
          <w:rFonts w:ascii="Trebuchet MS" w:hAnsi="Trebuchet MS" w:cs="Arial"/>
          <w:i/>
          <w:color w:val="000000"/>
          <w:lang w:val="en-US" w:eastAsia="el-GR"/>
        </w:rPr>
        <w:t>D</w:t>
      </w:r>
      <w:r w:rsidR="00B72FBC" w:rsidRPr="00B72FBC">
        <w:rPr>
          <w:rFonts w:ascii="Trebuchet MS" w:hAnsi="Trebuchet MS" w:cs="Arial"/>
          <w:i/>
          <w:color w:val="000000"/>
          <w:lang w:val="el-GR" w:eastAsia="el-GR"/>
        </w:rPr>
        <w:t xml:space="preserve"> </w:t>
      </w:r>
      <w:r w:rsidRPr="00397E83">
        <w:rPr>
          <w:rFonts w:ascii="Trebuchet MS" w:hAnsi="Trebuchet MS" w:cs="Arial"/>
          <w:color w:val="000000"/>
          <w:lang w:val="el-GR" w:eastAsia="el-GR"/>
        </w:rPr>
        <w:t>=</w:t>
      </w:r>
      <w:r w:rsidR="00B72FBC" w:rsidRPr="00B72FBC">
        <w:rPr>
          <w:rFonts w:ascii="Trebuchet MS" w:hAnsi="Trebuchet MS" w:cs="Arial"/>
          <w:color w:val="000000"/>
          <w:lang w:val="el-GR" w:eastAsia="el-GR"/>
        </w:rPr>
        <w:t xml:space="preserve"> </w:t>
      </w:r>
      <w:r w:rsidRPr="00B72FBC">
        <w:rPr>
          <w:rFonts w:ascii="Trebuchet MS" w:hAnsi="Trebuchet MS" w:cs="Arial"/>
          <w:i/>
          <w:color w:val="000000"/>
          <w:lang w:val="en-US" w:eastAsia="el-GR"/>
        </w:rPr>
        <w:t>k</w:t>
      </w:r>
      <w:r w:rsidRPr="00397E83">
        <w:rPr>
          <w:rFonts w:ascii="Trebuchet MS" w:hAnsi="Trebuchet MS" w:cs="Arial"/>
          <w:color w:val="000000"/>
          <w:lang w:val="el-GR" w:eastAsia="el-GR"/>
        </w:rPr>
        <w:t>, περνώντας για πρώτη φορά από τη θέση ισορροπίας του συγκρούεται μετωπικά και πλαστικά με το σώμα Σ</w:t>
      </w:r>
      <w:r w:rsidRPr="00397E83">
        <w:rPr>
          <w:rFonts w:ascii="Trebuchet MS" w:hAnsi="Trebuchet MS" w:cs="Arial"/>
          <w:color w:val="000000"/>
          <w:vertAlign w:val="subscript"/>
          <w:lang w:val="el-GR" w:eastAsia="el-GR"/>
        </w:rPr>
        <w:t>1</w:t>
      </w:r>
      <w:r w:rsidRPr="00397E83">
        <w:rPr>
          <w:rFonts w:ascii="Trebuchet MS" w:hAnsi="Trebuchet MS" w:cs="Arial"/>
          <w:color w:val="000000"/>
          <w:lang w:val="el-GR" w:eastAsia="el-GR"/>
        </w:rPr>
        <w:t>.</w:t>
      </w:r>
    </w:p>
    <w:p w:rsidR="00B72FBC" w:rsidRPr="00B72FBC" w:rsidRDefault="00B72FBC" w:rsidP="00397E83">
      <w:pPr>
        <w:autoSpaceDE w:val="0"/>
        <w:autoSpaceDN w:val="0"/>
        <w:adjustRightInd w:val="0"/>
        <w:spacing w:after="0" w:line="360" w:lineRule="auto"/>
        <w:ind w:left="-567" w:right="-341"/>
        <w:jc w:val="both"/>
        <w:rPr>
          <w:rFonts w:ascii="Trebuchet MS" w:hAnsi="Trebuchet MS" w:cs="Arial"/>
          <w:color w:val="000000"/>
          <w:sz w:val="16"/>
          <w:szCs w:val="16"/>
          <w:lang w:val="el-GR" w:eastAsia="el-GR"/>
        </w:rPr>
      </w:pPr>
    </w:p>
    <w:p w:rsidR="00397E83" w:rsidRDefault="00397E83" w:rsidP="00B72FBC">
      <w:pPr>
        <w:autoSpaceDE w:val="0"/>
        <w:autoSpaceDN w:val="0"/>
        <w:adjustRightInd w:val="0"/>
        <w:spacing w:after="0" w:line="360" w:lineRule="auto"/>
        <w:ind w:left="-567" w:right="-341"/>
        <w:jc w:val="both"/>
        <w:rPr>
          <w:rFonts w:ascii="Trebuchet MS" w:hAnsi="Trebuchet MS" w:cs="Arial"/>
          <w:bCs/>
          <w:color w:val="000000"/>
          <w:lang w:val="el-GR" w:eastAsia="el-GR"/>
        </w:rPr>
      </w:pPr>
      <w:r w:rsidRPr="00397E83">
        <w:rPr>
          <w:rFonts w:ascii="Trebuchet MS" w:eastAsia="ArialMT" w:hAnsi="Trebuchet MS" w:cs="Arial"/>
          <w:b/>
          <w:bCs/>
          <w:lang w:val="el-GR" w:eastAsia="el-GR"/>
        </w:rPr>
        <w:t xml:space="preserve">Δ3. </w:t>
      </w:r>
      <w:r w:rsidRPr="00397E83">
        <w:rPr>
          <w:rFonts w:ascii="Trebuchet MS" w:eastAsia="ArialMT" w:hAnsi="Trebuchet MS" w:cs="Arial"/>
          <w:bCs/>
          <w:lang w:val="el-GR" w:eastAsia="el-GR"/>
        </w:rPr>
        <w:t>Να αποδείξετε ότι το συσσωμάτωμα αμέσως μετά την πλαστική κρούση ακινητοποιείται στιγμιαία.</w:t>
      </w:r>
    </w:p>
    <w:p w:rsidR="00B72FBC" w:rsidRPr="00B72FBC" w:rsidRDefault="00B72FBC" w:rsidP="00B72FBC">
      <w:pPr>
        <w:autoSpaceDE w:val="0"/>
        <w:autoSpaceDN w:val="0"/>
        <w:adjustRightInd w:val="0"/>
        <w:spacing w:after="0" w:line="360" w:lineRule="auto"/>
        <w:ind w:left="-567" w:right="-341"/>
        <w:jc w:val="both"/>
        <w:rPr>
          <w:rFonts w:ascii="Trebuchet MS" w:hAnsi="Trebuchet MS" w:cs="Arial"/>
          <w:bCs/>
          <w:color w:val="000000"/>
          <w:sz w:val="16"/>
          <w:szCs w:val="16"/>
          <w:lang w:val="el-GR" w:eastAsia="el-GR"/>
        </w:rPr>
      </w:pPr>
    </w:p>
    <w:p w:rsidR="00397E83" w:rsidRPr="00397E83" w:rsidRDefault="00397E83" w:rsidP="00397E83">
      <w:pPr>
        <w:autoSpaceDE w:val="0"/>
        <w:autoSpaceDN w:val="0"/>
        <w:adjustRightInd w:val="0"/>
        <w:spacing w:after="0" w:line="360" w:lineRule="auto"/>
        <w:ind w:left="-567" w:right="-341"/>
        <w:jc w:val="both"/>
        <w:rPr>
          <w:rFonts w:ascii="Trebuchet MS" w:hAnsi="Trebuchet MS" w:cs="Arial"/>
          <w:color w:val="000000"/>
          <w:lang w:val="el-GR" w:eastAsia="el-GR"/>
        </w:rPr>
      </w:pPr>
      <w:r w:rsidRPr="00397E83">
        <w:rPr>
          <w:rFonts w:ascii="Trebuchet MS" w:eastAsia="ArialMT" w:hAnsi="Trebuchet MS" w:cs="Arial"/>
          <w:b/>
          <w:bCs/>
          <w:lang w:val="el-GR" w:eastAsia="el-GR"/>
        </w:rPr>
        <w:t xml:space="preserve">Δ4. </w:t>
      </w:r>
      <w:r w:rsidRPr="00397E83">
        <w:rPr>
          <w:rFonts w:ascii="Trebuchet MS" w:eastAsia="ArialMT" w:hAnsi="Trebuchet MS" w:cs="Arial"/>
          <w:bCs/>
          <w:lang w:val="el-GR" w:eastAsia="el-GR"/>
        </w:rPr>
        <w:t>Αν το συσσωμάτωμα αμέσως μετά την πλαστική κρούση</w:t>
      </w:r>
      <w:r w:rsidRPr="00397E83">
        <w:rPr>
          <w:rFonts w:ascii="Trebuchet MS" w:hAnsi="Trebuchet MS" w:cs="Arial"/>
          <w:color w:val="000000"/>
          <w:lang w:val="el-GR" w:eastAsia="el-GR"/>
        </w:rPr>
        <w:t xml:space="preserve"> εκτελεί απλή αρμονική ταλάντωση με </w:t>
      </w:r>
      <w:r w:rsidRPr="00B72FBC">
        <w:rPr>
          <w:rFonts w:ascii="Trebuchet MS" w:hAnsi="Trebuchet MS" w:cs="Arial"/>
          <w:i/>
          <w:color w:val="000000"/>
          <w:lang w:val="en-US" w:eastAsia="el-GR"/>
        </w:rPr>
        <w:t>D</w:t>
      </w:r>
      <w:r w:rsidR="00B72FBC" w:rsidRPr="00B72FBC">
        <w:rPr>
          <w:rFonts w:ascii="Trebuchet MS" w:hAnsi="Trebuchet MS" w:cs="Arial"/>
          <w:i/>
          <w:color w:val="000000"/>
          <w:lang w:val="el-GR" w:eastAsia="el-GR"/>
        </w:rPr>
        <w:t xml:space="preserve"> </w:t>
      </w:r>
      <w:r w:rsidRPr="00397E83">
        <w:rPr>
          <w:rFonts w:ascii="Trebuchet MS" w:hAnsi="Trebuchet MS" w:cs="Arial"/>
          <w:color w:val="000000"/>
          <w:lang w:val="el-GR" w:eastAsia="el-GR"/>
        </w:rPr>
        <w:t>=</w:t>
      </w:r>
      <w:r w:rsidR="00B72FBC" w:rsidRPr="00B72FBC">
        <w:rPr>
          <w:rFonts w:ascii="Trebuchet MS" w:hAnsi="Trebuchet MS" w:cs="Arial"/>
          <w:color w:val="000000"/>
          <w:lang w:val="el-GR" w:eastAsia="el-GR"/>
        </w:rPr>
        <w:t xml:space="preserve"> </w:t>
      </w:r>
      <w:r w:rsidRPr="00B72FBC">
        <w:rPr>
          <w:rFonts w:ascii="Trebuchet MS" w:hAnsi="Trebuchet MS" w:cs="Arial"/>
          <w:i/>
          <w:color w:val="000000"/>
          <w:lang w:val="en-US" w:eastAsia="el-GR"/>
        </w:rPr>
        <w:t>k</w:t>
      </w:r>
      <w:r w:rsidRPr="00397E83">
        <w:rPr>
          <w:rFonts w:ascii="Trebuchet MS" w:hAnsi="Trebuchet MS" w:cs="Arial"/>
          <w:color w:val="000000"/>
          <w:lang w:val="el-GR" w:eastAsia="el-GR"/>
        </w:rPr>
        <w:t xml:space="preserve">, να γράψετε τη χρονική εξίσωση της απομάκρυνσης του συσσωματώματος  από την θέση ισορροπίας του. Να θεωρήσετε ως χρονική στιγμή </w:t>
      </w:r>
      <w:r w:rsidRPr="00B72FBC">
        <w:rPr>
          <w:rFonts w:ascii="Trebuchet MS" w:hAnsi="Trebuchet MS" w:cs="Arial"/>
          <w:i/>
          <w:color w:val="000000"/>
          <w:lang w:val="en-US" w:eastAsia="el-GR"/>
        </w:rPr>
        <w:t>t</w:t>
      </w:r>
      <w:r w:rsidRPr="00397E83">
        <w:rPr>
          <w:rFonts w:ascii="Trebuchet MS" w:hAnsi="Trebuchet MS" w:cs="Arial"/>
          <w:color w:val="000000"/>
          <w:vertAlign w:val="subscript"/>
          <w:lang w:val="el-GR" w:eastAsia="el-GR"/>
        </w:rPr>
        <w:t>0</w:t>
      </w:r>
      <w:r w:rsidR="00B72FBC" w:rsidRPr="00B72FBC">
        <w:rPr>
          <w:rFonts w:ascii="Trebuchet MS" w:hAnsi="Trebuchet MS" w:cs="Arial"/>
          <w:color w:val="000000"/>
          <w:vertAlign w:val="subscript"/>
          <w:lang w:val="el-GR" w:eastAsia="el-GR"/>
        </w:rPr>
        <w:t xml:space="preserve"> </w:t>
      </w:r>
      <w:r w:rsidRPr="00397E83">
        <w:rPr>
          <w:rFonts w:ascii="Trebuchet MS" w:hAnsi="Trebuchet MS" w:cs="Arial"/>
          <w:color w:val="000000"/>
          <w:lang w:val="el-GR" w:eastAsia="el-GR"/>
        </w:rPr>
        <w:t>=</w:t>
      </w:r>
      <w:r w:rsidR="00B72FBC" w:rsidRPr="00B72FBC">
        <w:rPr>
          <w:rFonts w:ascii="Trebuchet MS" w:hAnsi="Trebuchet MS" w:cs="Arial"/>
          <w:color w:val="000000"/>
          <w:lang w:val="el-GR" w:eastAsia="el-GR"/>
        </w:rPr>
        <w:t xml:space="preserve"> </w:t>
      </w:r>
      <w:r w:rsidRPr="00397E83">
        <w:rPr>
          <w:rFonts w:ascii="Trebuchet MS" w:hAnsi="Trebuchet MS" w:cs="Arial"/>
          <w:color w:val="000000"/>
          <w:lang w:val="el-GR" w:eastAsia="el-GR"/>
        </w:rPr>
        <w:t xml:space="preserve">0 τη χρονική στιγμή της κρούσης και θετική φορά, τη φορά από τη βάση του κεκλιμένου επιπέδου προς την κορυφή του. </w:t>
      </w:r>
    </w:p>
    <w:p w:rsidR="00397E83" w:rsidRPr="00B72FBC" w:rsidRDefault="00397E83" w:rsidP="00397E83">
      <w:pPr>
        <w:autoSpaceDE w:val="0"/>
        <w:autoSpaceDN w:val="0"/>
        <w:adjustRightInd w:val="0"/>
        <w:spacing w:after="0" w:line="360" w:lineRule="auto"/>
        <w:ind w:left="-567" w:right="-341"/>
        <w:jc w:val="right"/>
        <w:rPr>
          <w:rFonts w:ascii="Trebuchet MS" w:hAnsi="Trebuchet MS" w:cs="Arial"/>
          <w:color w:val="000000" w:themeColor="text1"/>
          <w:sz w:val="16"/>
          <w:szCs w:val="16"/>
          <w:lang w:val="el-GR" w:eastAsia="el-GR"/>
        </w:rPr>
      </w:pPr>
    </w:p>
    <w:p w:rsidR="00397E83" w:rsidRPr="00397E83" w:rsidRDefault="00397E83" w:rsidP="00397E83">
      <w:pPr>
        <w:autoSpaceDE w:val="0"/>
        <w:autoSpaceDN w:val="0"/>
        <w:adjustRightInd w:val="0"/>
        <w:spacing w:after="0" w:line="360" w:lineRule="auto"/>
        <w:ind w:left="-567" w:right="-341"/>
        <w:jc w:val="both"/>
        <w:rPr>
          <w:rFonts w:ascii="Trebuchet MS" w:hAnsi="Trebuchet MS" w:cs="Arial"/>
          <w:color w:val="000000" w:themeColor="text1"/>
          <w:lang w:val="el-GR" w:eastAsia="el-GR"/>
        </w:rPr>
      </w:pPr>
      <w:r w:rsidRPr="00397E83">
        <w:rPr>
          <w:rFonts w:ascii="Trebuchet MS" w:hAnsi="Trebuchet MS" w:cs="Arial"/>
          <w:b/>
          <w:bCs/>
          <w:color w:val="000000" w:themeColor="text1"/>
          <w:lang w:val="el-GR" w:eastAsia="el-GR"/>
        </w:rPr>
        <w:t xml:space="preserve">Δ5. </w:t>
      </w:r>
      <w:r w:rsidRPr="00397E83">
        <w:rPr>
          <w:rFonts w:ascii="Trebuchet MS" w:hAnsi="Trebuchet MS" w:cs="Arial"/>
          <w:bCs/>
          <w:color w:val="000000" w:themeColor="text1"/>
          <w:lang w:val="el-GR" w:eastAsia="el-GR"/>
        </w:rPr>
        <w:t xml:space="preserve">Να γράψετε τη σχέση της δύναμης του ελατηρίου σε συνάρτηση με την απομάκρυνση </w:t>
      </w:r>
      <w:r w:rsidR="00B72FBC" w:rsidRPr="00B72FBC">
        <w:rPr>
          <w:rFonts w:ascii="Trebuchet MS" w:hAnsi="Trebuchet MS" w:cs="Arial"/>
          <w:bCs/>
          <w:color w:val="000000" w:themeColor="text1"/>
          <w:lang w:val="el-GR" w:eastAsia="el-GR"/>
        </w:rPr>
        <w:t xml:space="preserve">        </w:t>
      </w:r>
      <w:r w:rsidRPr="00B72FBC">
        <w:rPr>
          <w:rFonts w:ascii="Trebuchet MS" w:hAnsi="Trebuchet MS" w:cs="Arial"/>
          <w:bCs/>
          <w:i/>
          <w:color w:val="000000" w:themeColor="text1"/>
          <w:lang w:val="en-US" w:eastAsia="el-GR"/>
        </w:rPr>
        <w:t>F</w:t>
      </w:r>
      <w:r w:rsidRPr="00397E83">
        <w:rPr>
          <w:rFonts w:ascii="Trebuchet MS" w:hAnsi="Trebuchet MS" w:cs="Arial"/>
          <w:bCs/>
          <w:color w:val="000000" w:themeColor="text1"/>
          <w:vertAlign w:val="subscript"/>
          <w:lang w:val="el-GR" w:eastAsia="el-GR"/>
        </w:rPr>
        <w:t>ελ</w:t>
      </w:r>
      <w:r w:rsidRPr="00397E83">
        <w:rPr>
          <w:rFonts w:ascii="Trebuchet MS" w:hAnsi="Trebuchet MS" w:cs="Arial"/>
          <w:bCs/>
          <w:color w:val="000000" w:themeColor="text1"/>
          <w:lang w:val="el-GR" w:eastAsia="el-GR"/>
        </w:rPr>
        <w:t xml:space="preserve"> – </w:t>
      </w:r>
      <w:r w:rsidRPr="00B72FBC">
        <w:rPr>
          <w:rFonts w:ascii="Trebuchet MS" w:hAnsi="Trebuchet MS" w:cs="Arial"/>
          <w:bCs/>
          <w:i/>
          <w:color w:val="000000" w:themeColor="text1"/>
          <w:lang w:val="en-US" w:eastAsia="el-GR"/>
        </w:rPr>
        <w:t>x</w:t>
      </w:r>
      <w:r w:rsidR="00B72FBC">
        <w:rPr>
          <w:rFonts w:ascii="Trebuchet MS" w:hAnsi="Trebuchet MS" w:cs="Arial"/>
          <w:bCs/>
          <w:color w:val="000000" w:themeColor="text1"/>
          <w:lang w:val="el-GR" w:eastAsia="el-GR"/>
        </w:rPr>
        <w:t xml:space="preserve"> κατά τη διάρκεια της</w:t>
      </w:r>
      <w:r w:rsidRPr="00397E83">
        <w:rPr>
          <w:rFonts w:ascii="Trebuchet MS" w:hAnsi="Trebuchet MS" w:cs="Arial"/>
          <w:bCs/>
          <w:color w:val="000000" w:themeColor="text1"/>
          <w:lang w:val="el-GR" w:eastAsia="el-GR"/>
        </w:rPr>
        <w:t xml:space="preserve"> ταλάντωσης </w:t>
      </w:r>
      <w:r w:rsidRPr="00397E83">
        <w:rPr>
          <w:rFonts w:ascii="Trebuchet MS" w:hAnsi="Trebuchet MS" w:cs="Arial"/>
          <w:color w:val="000000"/>
          <w:lang w:val="el-GR" w:eastAsia="el-GR"/>
        </w:rPr>
        <w:t>του συσσωματώματος και να κάνετε την γραφική της παράσταση σε βαθμονομημένους άξονες.</w:t>
      </w:r>
    </w:p>
    <w:p w:rsidR="00397E83" w:rsidRPr="00A2506C" w:rsidRDefault="00397E83" w:rsidP="00397E83">
      <w:pPr>
        <w:autoSpaceDE w:val="0"/>
        <w:autoSpaceDN w:val="0"/>
        <w:adjustRightInd w:val="0"/>
        <w:spacing w:after="0" w:line="360" w:lineRule="auto"/>
        <w:ind w:left="-567" w:right="-341"/>
        <w:rPr>
          <w:rFonts w:ascii="Trebuchet MS" w:hAnsi="Trebuchet MS" w:cs="Arial"/>
          <w:color w:val="000000" w:themeColor="text1"/>
          <w:lang w:eastAsia="el-GR"/>
        </w:rPr>
      </w:pPr>
      <w:r w:rsidRPr="00A2506C">
        <w:rPr>
          <w:rFonts w:ascii="Trebuchet MS" w:hAnsi="Trebuchet MS" w:cs="Arial"/>
        </w:rPr>
        <w:t xml:space="preserve">Να </w:t>
      </w:r>
      <w:proofErr w:type="spellStart"/>
      <w:r w:rsidRPr="00A2506C">
        <w:rPr>
          <w:rFonts w:ascii="Trebuchet MS" w:hAnsi="Trebuchet MS" w:cs="Arial"/>
        </w:rPr>
        <w:t>θεωρήσετε</w:t>
      </w:r>
      <w:proofErr w:type="spellEnd"/>
      <w:r w:rsidRPr="00A2506C">
        <w:rPr>
          <w:rFonts w:ascii="Trebuchet MS" w:hAnsi="Trebuchet MS" w:cs="Arial"/>
        </w:rPr>
        <w:t xml:space="preserve"> </w:t>
      </w:r>
      <w:proofErr w:type="spellStart"/>
      <w:r w:rsidRPr="00A2506C">
        <w:rPr>
          <w:rFonts w:ascii="Trebuchet MS" w:hAnsi="Trebuchet MS" w:cs="Arial"/>
        </w:rPr>
        <w:t>ότι</w:t>
      </w:r>
      <w:proofErr w:type="spellEnd"/>
      <w:r w:rsidRPr="00A2506C">
        <w:rPr>
          <w:rFonts w:ascii="Trebuchet MS" w:hAnsi="Trebuchet MS" w:cs="Arial"/>
          <w:color w:val="000000" w:themeColor="text1"/>
          <w:lang w:eastAsia="el-GR"/>
        </w:rPr>
        <w:t xml:space="preserve">: </w:t>
      </w:r>
    </w:p>
    <w:p w:rsidR="00397E83" w:rsidRPr="00A2506C" w:rsidRDefault="00397E83" w:rsidP="00397E83">
      <w:pPr>
        <w:pStyle w:val="ListParagraph"/>
        <w:numPr>
          <w:ilvl w:val="0"/>
          <w:numId w:val="3"/>
        </w:numPr>
        <w:autoSpaceDE w:val="0"/>
        <w:autoSpaceDN w:val="0"/>
        <w:adjustRightInd w:val="0"/>
        <w:spacing w:after="0" w:line="360" w:lineRule="auto"/>
        <w:ind w:left="-567" w:right="-341" w:firstLine="0"/>
        <w:rPr>
          <w:rFonts w:ascii="Trebuchet MS" w:hAnsi="Trebuchet MS" w:cs="Arial"/>
          <w:color w:val="000000" w:themeColor="text1"/>
          <w:lang w:eastAsia="el-GR"/>
        </w:rPr>
      </w:pPr>
      <w:r w:rsidRPr="00A2506C">
        <w:rPr>
          <w:rFonts w:ascii="Trebuchet MS" w:hAnsi="Trebuchet MS" w:cs="Arial"/>
          <w:color w:val="000000" w:themeColor="text1"/>
          <w:lang w:eastAsia="el-GR"/>
        </w:rPr>
        <w:t xml:space="preserve">η </w:t>
      </w:r>
      <w:proofErr w:type="spellStart"/>
      <w:r w:rsidRPr="00A2506C">
        <w:rPr>
          <w:rFonts w:ascii="Trebuchet MS" w:hAnsi="Trebuchet MS" w:cs="Arial"/>
          <w:color w:val="000000" w:themeColor="text1"/>
          <w:lang w:eastAsia="el-GR"/>
        </w:rPr>
        <w:t>κρούση</w:t>
      </w:r>
      <w:proofErr w:type="spellEnd"/>
      <w:r w:rsidRPr="00A2506C">
        <w:rPr>
          <w:rFonts w:ascii="Trebuchet MS" w:hAnsi="Trebuchet MS" w:cs="Arial"/>
          <w:color w:val="000000" w:themeColor="text1"/>
          <w:lang w:eastAsia="el-GR"/>
        </w:rPr>
        <w:t xml:space="preserve"> </w:t>
      </w:r>
      <w:proofErr w:type="spellStart"/>
      <w:r w:rsidRPr="00A2506C">
        <w:rPr>
          <w:rFonts w:ascii="Trebuchet MS" w:hAnsi="Trebuchet MS" w:cs="Arial"/>
          <w:color w:val="000000" w:themeColor="text1"/>
          <w:lang w:eastAsia="el-GR"/>
        </w:rPr>
        <w:t>είν</w:t>
      </w:r>
      <w:proofErr w:type="spellEnd"/>
      <w:r w:rsidRPr="00A2506C">
        <w:rPr>
          <w:rFonts w:ascii="Trebuchet MS" w:hAnsi="Trebuchet MS" w:cs="Arial"/>
          <w:color w:val="000000" w:themeColor="text1"/>
          <w:lang w:eastAsia="el-GR"/>
        </w:rPr>
        <w:t>αι ακα</w:t>
      </w:r>
      <w:proofErr w:type="spellStart"/>
      <w:r w:rsidRPr="00A2506C">
        <w:rPr>
          <w:rFonts w:ascii="Trebuchet MS" w:hAnsi="Trebuchet MS" w:cs="Arial"/>
          <w:color w:val="000000" w:themeColor="text1"/>
          <w:lang w:eastAsia="el-GR"/>
        </w:rPr>
        <w:t>ρι</w:t>
      </w:r>
      <w:proofErr w:type="spellEnd"/>
      <w:r w:rsidRPr="00A2506C">
        <w:rPr>
          <w:rFonts w:ascii="Trebuchet MS" w:hAnsi="Trebuchet MS" w:cs="Arial"/>
          <w:color w:val="000000" w:themeColor="text1"/>
          <w:lang w:eastAsia="el-GR"/>
        </w:rPr>
        <w:t>αία</w:t>
      </w:r>
    </w:p>
    <w:p w:rsidR="00397E83" w:rsidRPr="00397E83" w:rsidRDefault="00397E83" w:rsidP="00397E83">
      <w:pPr>
        <w:pStyle w:val="ListParagraph"/>
        <w:numPr>
          <w:ilvl w:val="0"/>
          <w:numId w:val="3"/>
        </w:numPr>
        <w:autoSpaceDE w:val="0"/>
        <w:autoSpaceDN w:val="0"/>
        <w:adjustRightInd w:val="0"/>
        <w:spacing w:after="0" w:line="360" w:lineRule="auto"/>
        <w:ind w:left="-567" w:right="-341" w:firstLine="0"/>
        <w:rPr>
          <w:rFonts w:ascii="Trebuchet MS" w:hAnsi="Trebuchet MS" w:cs="Arial"/>
          <w:color w:val="000000" w:themeColor="text1"/>
          <w:lang w:val="el-GR" w:eastAsia="el-GR"/>
        </w:rPr>
      </w:pPr>
      <w:r w:rsidRPr="00397E83">
        <w:rPr>
          <w:rFonts w:ascii="Trebuchet MS" w:hAnsi="Trebuchet MS" w:cs="Arial"/>
          <w:color w:val="000000" w:themeColor="text1"/>
          <w:lang w:val="el-GR" w:eastAsia="el-GR"/>
        </w:rPr>
        <w:t>η αντίσταση του αέρα θεωρείται αμελητέα για όλα τα σώματα</w:t>
      </w:r>
    </w:p>
    <w:p w:rsidR="00397E83" w:rsidRPr="00397E83" w:rsidRDefault="00397E83" w:rsidP="00397E83">
      <w:pPr>
        <w:pStyle w:val="ListParagraph"/>
        <w:numPr>
          <w:ilvl w:val="0"/>
          <w:numId w:val="3"/>
        </w:numPr>
        <w:autoSpaceDE w:val="0"/>
        <w:autoSpaceDN w:val="0"/>
        <w:adjustRightInd w:val="0"/>
        <w:spacing w:after="0" w:line="360" w:lineRule="auto"/>
        <w:ind w:left="-567" w:right="-341" w:firstLine="0"/>
        <w:rPr>
          <w:rFonts w:ascii="Trebuchet MS" w:hAnsi="Trebuchet MS" w:cs="Arial"/>
          <w:color w:val="000000" w:themeColor="text1"/>
          <w:lang w:val="el-GR" w:eastAsia="el-GR"/>
        </w:rPr>
      </w:pPr>
      <w:r w:rsidRPr="00397E83">
        <w:rPr>
          <w:rFonts w:ascii="Trebuchet MS" w:hAnsi="Trebuchet MS" w:cs="Arial"/>
          <w:color w:val="000000" w:themeColor="text1"/>
          <w:lang w:val="el-GR" w:eastAsia="el-GR"/>
        </w:rPr>
        <w:t>κατά την κρούση δεν έχουμε απώλεια μάζας</w:t>
      </w:r>
    </w:p>
    <w:p w:rsidR="00397E83" w:rsidRPr="00397E83" w:rsidRDefault="00397E83" w:rsidP="00397E83">
      <w:pPr>
        <w:pStyle w:val="ListParagraph"/>
        <w:numPr>
          <w:ilvl w:val="0"/>
          <w:numId w:val="3"/>
        </w:numPr>
        <w:autoSpaceDE w:val="0"/>
        <w:autoSpaceDN w:val="0"/>
        <w:adjustRightInd w:val="0"/>
        <w:spacing w:after="0" w:line="360" w:lineRule="auto"/>
        <w:ind w:left="-567" w:right="-341" w:firstLine="0"/>
        <w:rPr>
          <w:rFonts w:ascii="Trebuchet MS" w:hAnsi="Trebuchet MS" w:cs="Arial"/>
          <w:color w:val="000000" w:themeColor="text1"/>
          <w:lang w:val="el-GR" w:eastAsia="el-GR"/>
        </w:rPr>
      </w:pPr>
      <w:r w:rsidRPr="00397E83">
        <w:rPr>
          <w:rFonts w:ascii="Trebuchet MS" w:hAnsi="Trebuchet MS" w:cs="Arial"/>
          <w:color w:val="000000" w:themeColor="text1"/>
          <w:lang w:val="el-GR" w:eastAsia="el-GR"/>
        </w:rPr>
        <w:t xml:space="preserve">το σχήμα δεν είναι υπό κλίμακα, </w:t>
      </w:r>
    </w:p>
    <w:p w:rsidR="00397E83" w:rsidRPr="00397E83" w:rsidRDefault="00397E83" w:rsidP="00397E83">
      <w:pPr>
        <w:pStyle w:val="ListParagraph"/>
        <w:numPr>
          <w:ilvl w:val="0"/>
          <w:numId w:val="4"/>
        </w:numPr>
        <w:autoSpaceDE w:val="0"/>
        <w:autoSpaceDN w:val="0"/>
        <w:adjustRightInd w:val="0"/>
        <w:spacing w:after="0" w:line="360" w:lineRule="auto"/>
        <w:ind w:left="-567" w:right="-341" w:firstLine="0"/>
        <w:rPr>
          <w:rFonts w:ascii="Trebuchet MS" w:hAnsi="Trebuchet MS" w:cs="Arial"/>
          <w:color w:val="000000" w:themeColor="text1"/>
          <w:lang w:val="el-GR" w:eastAsia="el-GR"/>
        </w:rPr>
      </w:pPr>
      <w:r w:rsidRPr="00397E83">
        <w:rPr>
          <w:rFonts w:ascii="Trebuchet MS" w:hAnsi="Trebuchet MS" w:cs="Arial"/>
          <w:color w:val="000000" w:themeColor="text1"/>
          <w:lang w:val="el-GR" w:eastAsia="el-GR"/>
        </w:rPr>
        <w:t xml:space="preserve">το μέτρο της επιτάχυνσης της βαρύτητας είναι </w:t>
      </w:r>
      <w:r w:rsidRPr="00B72FBC">
        <w:rPr>
          <w:rFonts w:ascii="Trebuchet MS" w:hAnsi="Trebuchet MS" w:cs="Arial"/>
          <w:i/>
          <w:color w:val="000000" w:themeColor="text1"/>
          <w:lang w:eastAsia="el-GR"/>
        </w:rPr>
        <w:t>g</w:t>
      </w:r>
      <w:r w:rsidRPr="00397E83">
        <w:rPr>
          <w:rFonts w:ascii="Trebuchet MS" w:hAnsi="Trebuchet MS" w:cs="Arial"/>
          <w:color w:val="000000" w:themeColor="text1"/>
          <w:lang w:val="el-GR" w:eastAsia="el-GR"/>
        </w:rPr>
        <w:t xml:space="preserve"> = 10 </w:t>
      </w:r>
      <w:r w:rsidRPr="00A2506C">
        <w:rPr>
          <w:rFonts w:ascii="Trebuchet MS" w:hAnsi="Trebuchet MS" w:cs="Arial"/>
          <w:color w:val="000000" w:themeColor="text1"/>
          <w:lang w:eastAsia="el-GR"/>
        </w:rPr>
        <w:t>m</w:t>
      </w:r>
      <w:r w:rsidRPr="00397E83">
        <w:rPr>
          <w:rFonts w:ascii="Trebuchet MS" w:hAnsi="Trebuchet MS" w:cs="Arial"/>
          <w:color w:val="000000" w:themeColor="text1"/>
          <w:lang w:val="el-GR" w:eastAsia="el-GR"/>
        </w:rPr>
        <w:t>/</w:t>
      </w:r>
      <w:r w:rsidRPr="00A2506C">
        <w:rPr>
          <w:rFonts w:ascii="Trebuchet MS" w:hAnsi="Trebuchet MS" w:cs="Arial"/>
          <w:color w:val="000000" w:themeColor="text1"/>
          <w:lang w:eastAsia="el-GR"/>
        </w:rPr>
        <w:t>s</w:t>
      </w:r>
      <w:r w:rsidRPr="00397E83">
        <w:rPr>
          <w:rFonts w:ascii="Trebuchet MS" w:hAnsi="Trebuchet MS" w:cs="Arial"/>
          <w:color w:val="000000" w:themeColor="text1"/>
          <w:vertAlign w:val="superscript"/>
          <w:lang w:val="el-GR" w:eastAsia="el-GR"/>
        </w:rPr>
        <w:t>2</w:t>
      </w:r>
      <w:r w:rsidR="00B72FBC" w:rsidRPr="00B72FBC">
        <w:rPr>
          <w:rFonts w:ascii="Trebuchet MS" w:hAnsi="Trebuchet MS" w:cs="Arial"/>
          <w:color w:val="000000" w:themeColor="text1"/>
          <w:lang w:val="el-GR" w:eastAsia="el-GR"/>
        </w:rPr>
        <w:t xml:space="preserve"> .</w:t>
      </w:r>
    </w:p>
    <w:p w:rsidR="00397E83" w:rsidRDefault="00B72FBC" w:rsidP="008543F0">
      <w:pPr>
        <w:pStyle w:val="ListParagraph"/>
        <w:widowControl w:val="0"/>
        <w:autoSpaceDE w:val="0"/>
        <w:autoSpaceDN w:val="0"/>
        <w:adjustRightInd w:val="0"/>
        <w:spacing w:after="0" w:line="240" w:lineRule="auto"/>
        <w:ind w:right="-360"/>
        <w:jc w:val="right"/>
        <w:rPr>
          <w:rFonts w:ascii="Trebuchet MS" w:hAnsi="Trebuchet MS" w:cs="Trebuchet MS"/>
          <w:lang w:val="el-GR"/>
        </w:rPr>
      </w:pPr>
      <w:r w:rsidRPr="00B72FBC">
        <w:rPr>
          <w:rFonts w:ascii="Trebuchet MS" w:hAnsi="Trebuchet MS" w:cs="Trebuchet MS"/>
          <w:lang w:val="el-GR"/>
        </w:rPr>
        <w:t>Ημερ. 202</w:t>
      </w:r>
      <w:r w:rsidRPr="008543F0">
        <w:rPr>
          <w:rFonts w:ascii="Trebuchet MS" w:hAnsi="Trebuchet MS" w:cs="Trebuchet MS"/>
          <w:lang w:val="el-GR"/>
        </w:rPr>
        <w:t>3</w:t>
      </w:r>
    </w:p>
    <w:p w:rsidR="008543F0" w:rsidRPr="008543F0" w:rsidRDefault="008543F0" w:rsidP="008543F0">
      <w:pPr>
        <w:pStyle w:val="ListParagraph"/>
        <w:widowControl w:val="0"/>
        <w:autoSpaceDE w:val="0"/>
        <w:autoSpaceDN w:val="0"/>
        <w:adjustRightInd w:val="0"/>
        <w:spacing w:after="0" w:line="240" w:lineRule="auto"/>
        <w:ind w:right="-360"/>
        <w:jc w:val="right"/>
        <w:rPr>
          <w:rFonts w:ascii="Trebuchet MS" w:hAnsi="Trebuchet MS" w:cs="Trebuchet MS"/>
          <w:lang w:val="el-GR"/>
        </w:rPr>
      </w:pPr>
    </w:p>
    <w:p w:rsidR="00D36504" w:rsidRDefault="008543F0" w:rsidP="008543F0">
      <w:pPr>
        <w:widowControl w:val="0"/>
        <w:tabs>
          <w:tab w:val="left" w:pos="4111"/>
        </w:tabs>
        <w:autoSpaceDE w:val="0"/>
        <w:autoSpaceDN w:val="0"/>
        <w:adjustRightInd w:val="0"/>
        <w:spacing w:after="0" w:line="276" w:lineRule="auto"/>
        <w:ind w:left="-567" w:right="-341"/>
        <w:jc w:val="both"/>
        <w:rPr>
          <w:rFonts w:ascii="Trebuchet MS" w:hAnsi="Trebuchet MS" w:cs="Trebuchet MS"/>
          <w:lang w:val="el-GR"/>
        </w:rPr>
      </w:pPr>
      <w:r>
        <w:rPr>
          <w:rFonts w:ascii="Trebuchet MS" w:hAnsi="Trebuchet MS" w:cs="Trebuchet MS"/>
          <w:b/>
          <w:lang w:val="el-GR"/>
        </w:rPr>
        <w:t xml:space="preserve">2.  </w:t>
      </w:r>
      <w:r w:rsidRPr="008543F0">
        <w:rPr>
          <w:rFonts w:ascii="Trebuchet MS" w:hAnsi="Trebuchet MS" w:cs="Trebuchet MS"/>
          <w:lang w:val="el-GR"/>
        </w:rPr>
        <w:t xml:space="preserve">Ένα σώμα Σ μικρών διαστάσεων, μάζας </w:t>
      </w:r>
      <w:r w:rsidRPr="008543F0">
        <w:rPr>
          <w:rFonts w:ascii="Trebuchet MS" w:hAnsi="Trebuchet MS" w:cs="Trebuchet MS"/>
          <w:i/>
          <w:lang w:val="el-GR"/>
        </w:rPr>
        <w:t>m</w:t>
      </w:r>
      <w:r w:rsidRPr="008543F0">
        <w:rPr>
          <w:rFonts w:ascii="Trebuchet MS" w:hAnsi="Trebuchet MS" w:cs="Trebuchet MS"/>
          <w:lang w:val="el-GR"/>
        </w:rPr>
        <w:t xml:space="preserve"> = 0,4 kg και μια ευθύγραμμη λεπτή και ομογενής μεταλλική ράβδος ΛΜ μήκους </w:t>
      </w:r>
      <w:r w:rsidRPr="008543F0">
        <w:rPr>
          <w:rFonts w:ascii="Trebuchet MS" w:hAnsi="Trebuchet MS" w:cs="Trebuchet MS"/>
          <w:i/>
          <w:lang w:val="el-GR"/>
        </w:rPr>
        <w:t>L</w:t>
      </w:r>
      <w:r w:rsidRPr="008543F0">
        <w:rPr>
          <w:rFonts w:ascii="Trebuchet MS" w:hAnsi="Trebuchet MS" w:cs="Trebuchet MS"/>
          <w:lang w:val="el-GR"/>
        </w:rPr>
        <w:t xml:space="preserve"> = 1 m και μάζας </w:t>
      </w:r>
      <w:r w:rsidRPr="008543F0">
        <w:rPr>
          <w:rFonts w:ascii="Trebuchet MS" w:hAnsi="Trebuchet MS" w:cs="Trebuchet MS"/>
          <w:i/>
          <w:lang w:val="el-GR"/>
        </w:rPr>
        <w:t>Μ</w:t>
      </w:r>
      <w:r w:rsidRPr="008543F0">
        <w:rPr>
          <w:rFonts w:ascii="Trebuchet MS" w:hAnsi="Trebuchet MS" w:cs="Trebuchet MS"/>
          <w:vertAlign w:val="subscript"/>
          <w:lang w:val="el-GR"/>
        </w:rPr>
        <w:t>ρ</w:t>
      </w:r>
      <w:r w:rsidRPr="008543F0">
        <w:rPr>
          <w:rFonts w:ascii="Trebuchet MS" w:hAnsi="Trebuchet MS" w:cs="Trebuchet MS"/>
          <w:lang w:val="el-GR"/>
        </w:rPr>
        <w:t xml:space="preserve"> = 1,2 kg αμελητέας ωμικής αντίστασης, έχουν τοποθετηθεί πάνω σε λείο οριζόντιο δάπεδο. Το σώμα Σ έχει δεθεί στο ελεύθερο άκρο οριζόντιου ιδανικού ελατηρίου σταθεράς </w:t>
      </w:r>
      <w:r w:rsidRPr="008543F0">
        <w:rPr>
          <w:rFonts w:ascii="Trebuchet MS" w:hAnsi="Trebuchet MS" w:cs="Trebuchet MS"/>
          <w:i/>
          <w:lang w:val="el-GR"/>
        </w:rPr>
        <w:t>k</w:t>
      </w:r>
      <w:r w:rsidRPr="008543F0">
        <w:rPr>
          <w:rFonts w:ascii="Trebuchet MS" w:hAnsi="Trebuchet MS" w:cs="Trebuchet MS"/>
          <w:lang w:val="el-GR"/>
        </w:rPr>
        <w:t xml:space="preserve"> = 10 Ν/m, το άλλο άκρο του οποίου είναι ακλόνητα στερεωμένο. Το ελατήριο βρίσκεται στο φυσικό του μήκος. Στη θέση αυτή (θέση (2)), το σώμα Σ βρίσκεται σε επαφή με τη ράβδο στο μέσον της Ρ. Ο άξονας του ελατηρίου, το σώμα Σ και το μέσον της ράβδου βρίσκονται στην ίδια οριζόντια διεύθυνση, η οποία είναι κάθετη στη ράβδο. Η ράβδος είναι κάθετα τοποθετημένη με τα άκρα της Λ, Μ πάνω σε δύο οριζόντιους και παράλληλους αγωγούς (xΑ) και (yΓ), αμελητέας ωμικής αντίστασης, οι οποίοι έχουν στερεωθεί πάνω στο οριζόντιο δάπεδο. Η ράβδος μπορεί να ολισθαίνει πάνω στους δύο παράλληλους αγωγούς, χωρίς τριβές, έχοντας τα άκρα της σε συνεχή επαφή με αυτούς. Μεταξύ των άκρων Α και Γ των παράλληλων αγωγών έχει συνδεθεί ένας λεπτός ημικυκλικός αγωγός (ΑΗΓ) κέντρου Ο και ακτίνας </w:t>
      </w:r>
      <w:r w:rsidRPr="008543F0">
        <w:rPr>
          <w:rFonts w:ascii="Trebuchet MS" w:hAnsi="Trebuchet MS" w:cs="Trebuchet MS"/>
          <w:i/>
          <w:lang w:val="el-GR"/>
        </w:rPr>
        <w:t>r</w:t>
      </w:r>
      <w:r w:rsidRPr="008543F0">
        <w:rPr>
          <w:rFonts w:ascii="Trebuchet MS" w:hAnsi="Trebuchet MS" w:cs="Trebuchet MS"/>
          <w:vertAlign w:val="subscript"/>
          <w:lang w:val="el-GR"/>
        </w:rPr>
        <w:t>1</w:t>
      </w:r>
      <w:r w:rsidRPr="008543F0">
        <w:rPr>
          <w:rFonts w:ascii="Trebuchet MS" w:hAnsi="Trebuchet MS" w:cs="Trebuchet MS"/>
          <w:lang w:val="el-GR"/>
        </w:rPr>
        <w:t xml:space="preserve"> = </w:t>
      </w:r>
      <w:r w:rsidRPr="008543F0">
        <w:rPr>
          <w:rFonts w:ascii="Trebuchet MS" w:hAnsi="Trebuchet MS" w:cs="Trebuchet MS"/>
          <w:i/>
          <w:lang w:val="el-GR"/>
        </w:rPr>
        <w:t>L</w:t>
      </w:r>
      <w:r>
        <w:rPr>
          <w:rFonts w:ascii="Trebuchet MS" w:hAnsi="Trebuchet MS" w:cs="Trebuchet MS"/>
          <w:lang w:val="el-GR"/>
        </w:rPr>
        <w:t>/</w:t>
      </w:r>
      <w:r w:rsidRPr="008543F0">
        <w:rPr>
          <w:rFonts w:ascii="Trebuchet MS" w:hAnsi="Trebuchet MS" w:cs="Trebuchet MS"/>
          <w:lang w:val="el-GR"/>
        </w:rPr>
        <w:t xml:space="preserve">2, κατασκευασμένος από σύρμα σταθερής διατομής και ωμικής αντίστασης </w:t>
      </w:r>
      <w:r w:rsidRPr="008543F0">
        <w:rPr>
          <w:rFonts w:ascii="Trebuchet MS" w:hAnsi="Trebuchet MS" w:cs="Trebuchet MS"/>
          <w:i/>
          <w:lang w:val="el-GR"/>
        </w:rPr>
        <w:t>R</w:t>
      </w:r>
      <w:r w:rsidRPr="008543F0">
        <w:rPr>
          <w:rFonts w:ascii="Trebuchet MS" w:hAnsi="Trebuchet MS" w:cs="Trebuchet MS"/>
          <w:vertAlign w:val="subscript"/>
          <w:lang w:val="el-GR"/>
        </w:rPr>
        <w:t>1</w:t>
      </w:r>
      <w:r w:rsidRPr="008543F0">
        <w:rPr>
          <w:rFonts w:ascii="Trebuchet MS" w:hAnsi="Trebuchet MS" w:cs="Trebuchet MS"/>
          <w:lang w:val="el-GR"/>
        </w:rPr>
        <w:t xml:space="preserve"> = 10 Ω. Στα άκρα Α και Γ έχει συνδεθεί επιπλέον ένας λεπτός κυκλικός αγωγός (ΔΝΖΘ) κατασκευασμένος από σύρμα σταθερής διατομής ωμικής αντίστασης </w:t>
      </w:r>
      <w:r w:rsidRPr="008543F0">
        <w:rPr>
          <w:rFonts w:ascii="Trebuchet MS" w:hAnsi="Trebuchet MS" w:cs="Trebuchet MS"/>
          <w:i/>
          <w:lang w:val="el-GR"/>
        </w:rPr>
        <w:t>R</w:t>
      </w:r>
      <w:r w:rsidRPr="008543F0">
        <w:rPr>
          <w:rFonts w:ascii="Trebuchet MS" w:hAnsi="Trebuchet MS" w:cs="Trebuchet MS"/>
          <w:vertAlign w:val="subscript"/>
          <w:lang w:val="el-GR"/>
        </w:rPr>
        <w:t>2</w:t>
      </w:r>
      <w:r w:rsidRPr="008543F0">
        <w:rPr>
          <w:rFonts w:ascii="Trebuchet MS" w:hAnsi="Trebuchet MS" w:cs="Trebuchet MS"/>
          <w:lang w:val="el-GR"/>
        </w:rPr>
        <w:t xml:space="preserve"> = 10 Ω, μέσω των αγώγιμων συρμάτων ΑΔ και ΓΖ που έχουν αμελητέα ωμική αντίσταση. Στον κυκλικό αγωγό σχηματίζονται δύο ημικύκλια ΔΝΖ και ΔΘΖ. Το κέντρο του κυκλικού αγωγού ταυτίζεται με το κέντρο του ημικυκλικού αγωγού ΑΗΓ, ενώ η ακτίνα του </w:t>
      </w:r>
      <w:r w:rsidRPr="008543F0">
        <w:rPr>
          <w:rFonts w:ascii="Trebuchet MS" w:hAnsi="Trebuchet MS" w:cs="Trebuchet MS"/>
          <w:i/>
          <w:lang w:val="el-GR"/>
        </w:rPr>
        <w:t>r</w:t>
      </w:r>
      <w:r w:rsidRPr="008543F0">
        <w:rPr>
          <w:rFonts w:ascii="Trebuchet MS" w:hAnsi="Trebuchet MS" w:cs="Trebuchet MS"/>
          <w:vertAlign w:val="subscript"/>
          <w:lang w:val="el-GR"/>
        </w:rPr>
        <w:t>2</w:t>
      </w:r>
      <w:r w:rsidRPr="008543F0">
        <w:rPr>
          <w:rFonts w:ascii="Trebuchet MS" w:hAnsi="Trebuchet MS" w:cs="Trebuchet MS"/>
          <w:lang w:val="el-GR"/>
        </w:rPr>
        <w:t xml:space="preserve"> είναι μικρότερη από την ακτίνα </w:t>
      </w:r>
      <w:r w:rsidRPr="008543F0">
        <w:rPr>
          <w:rFonts w:ascii="Trebuchet MS" w:hAnsi="Trebuchet MS" w:cs="Trebuchet MS"/>
          <w:i/>
          <w:lang w:val="el-GR"/>
        </w:rPr>
        <w:t>r</w:t>
      </w:r>
      <w:r w:rsidRPr="008543F0">
        <w:rPr>
          <w:rFonts w:ascii="Trebuchet MS" w:hAnsi="Trebuchet MS" w:cs="Trebuchet MS"/>
          <w:vertAlign w:val="subscript"/>
          <w:lang w:val="el-GR"/>
        </w:rPr>
        <w:t>1</w:t>
      </w:r>
      <w:r w:rsidRPr="008543F0">
        <w:rPr>
          <w:rFonts w:ascii="Trebuchet MS" w:hAnsi="Trebuchet MS" w:cs="Trebuchet MS"/>
          <w:lang w:val="el-GR"/>
        </w:rPr>
        <w:t>.</w:t>
      </w:r>
    </w:p>
    <w:p w:rsidR="00D36504" w:rsidRDefault="00D36504" w:rsidP="008543F0">
      <w:pPr>
        <w:widowControl w:val="0"/>
        <w:tabs>
          <w:tab w:val="left" w:pos="4111"/>
        </w:tabs>
        <w:autoSpaceDE w:val="0"/>
        <w:autoSpaceDN w:val="0"/>
        <w:adjustRightInd w:val="0"/>
        <w:spacing w:after="0" w:line="276" w:lineRule="auto"/>
        <w:ind w:left="-567" w:right="-341"/>
        <w:jc w:val="both"/>
        <w:rPr>
          <w:rFonts w:ascii="Trebuchet MS" w:hAnsi="Trebuchet MS" w:cs="Trebuchet MS"/>
          <w:lang w:val="el-GR"/>
        </w:rPr>
      </w:pPr>
    </w:p>
    <w:p w:rsidR="00D36504" w:rsidRDefault="00D36504" w:rsidP="00397E83">
      <w:pPr>
        <w:widowControl w:val="0"/>
        <w:tabs>
          <w:tab w:val="left" w:pos="4111"/>
        </w:tabs>
        <w:autoSpaceDE w:val="0"/>
        <w:autoSpaceDN w:val="0"/>
        <w:adjustRightInd w:val="0"/>
        <w:spacing w:after="0" w:line="276" w:lineRule="auto"/>
        <w:ind w:left="-567" w:right="-341"/>
        <w:jc w:val="both"/>
        <w:rPr>
          <w:rFonts w:ascii="Trebuchet MS" w:hAnsi="Trebuchet MS" w:cs="Trebuchet MS"/>
          <w:lang w:val="el-GR"/>
        </w:rPr>
      </w:pPr>
    </w:p>
    <w:p w:rsidR="00D36504" w:rsidRDefault="00D36504" w:rsidP="00397E83">
      <w:pPr>
        <w:widowControl w:val="0"/>
        <w:tabs>
          <w:tab w:val="left" w:pos="4111"/>
        </w:tabs>
        <w:autoSpaceDE w:val="0"/>
        <w:autoSpaceDN w:val="0"/>
        <w:adjustRightInd w:val="0"/>
        <w:spacing w:after="0" w:line="276" w:lineRule="auto"/>
        <w:ind w:left="-567" w:right="-341"/>
        <w:jc w:val="both"/>
        <w:rPr>
          <w:rFonts w:ascii="Trebuchet MS" w:hAnsi="Trebuchet MS" w:cs="Trebuchet MS"/>
          <w:lang w:val="el-GR"/>
        </w:rPr>
      </w:pPr>
    </w:p>
    <w:p w:rsidR="00D36504" w:rsidRDefault="00D36504" w:rsidP="00397E83">
      <w:pPr>
        <w:widowControl w:val="0"/>
        <w:tabs>
          <w:tab w:val="left" w:pos="4111"/>
        </w:tabs>
        <w:autoSpaceDE w:val="0"/>
        <w:autoSpaceDN w:val="0"/>
        <w:adjustRightInd w:val="0"/>
        <w:spacing w:after="0" w:line="276" w:lineRule="auto"/>
        <w:ind w:left="-567" w:right="-341"/>
        <w:jc w:val="both"/>
        <w:rPr>
          <w:rFonts w:ascii="Trebuchet MS" w:hAnsi="Trebuchet MS" w:cs="Trebuchet MS"/>
          <w:lang w:val="el-GR"/>
        </w:rPr>
      </w:pPr>
    </w:p>
    <w:p w:rsidR="00D36504" w:rsidRDefault="008543F0"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r>
        <w:rPr>
          <w:rFonts w:ascii="Trebuchet MS" w:hAnsi="Trebuchet MS" w:cs="Trebuchet MS"/>
          <w:noProof/>
          <w:lang w:val="el-GR" w:eastAsia="el-GR"/>
        </w:rPr>
        <w:lastRenderedPageBreak/>
        <mc:AlternateContent>
          <mc:Choice Requires="wps">
            <w:drawing>
              <wp:anchor distT="0" distB="0" distL="114300" distR="114300" simplePos="0" relativeHeight="251684864" behindDoc="0" locked="0" layoutInCell="1" allowOverlap="1">
                <wp:simplePos x="0" y="0"/>
                <wp:positionH relativeFrom="column">
                  <wp:posOffset>-313124</wp:posOffset>
                </wp:positionH>
                <wp:positionV relativeFrom="paragraph">
                  <wp:posOffset>21015</wp:posOffset>
                </wp:positionV>
                <wp:extent cx="6016598" cy="2597534"/>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016598" cy="2597534"/>
                        </a:xfrm>
                        <a:prstGeom prst="rect">
                          <a:avLst/>
                        </a:prstGeom>
                        <a:noFill/>
                        <a:ln w="6350">
                          <a:noFill/>
                        </a:ln>
                      </wps:spPr>
                      <wps:txbx>
                        <w:txbxContent>
                          <w:p w:rsidR="008543F0" w:rsidRDefault="008543F0" w:rsidP="008543F0">
                            <w:pPr>
                              <w:jc w:val="center"/>
                            </w:pPr>
                            <w:r>
                              <w:rPr>
                                <w:noProof/>
                                <w:lang w:val="el-GR" w:eastAsia="el-GR"/>
                              </w:rPr>
                              <w:drawing>
                                <wp:inline distT="0" distB="0" distL="0" distR="0" wp14:anchorId="59863460" wp14:editId="2319F2CA">
                                  <wp:extent cx="5826760" cy="2551430"/>
                                  <wp:effectExtent l="0" t="0" r="254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826760" cy="25514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37" type="#_x0000_t202" style="position:absolute;left:0;text-align:left;margin-left:-24.65pt;margin-top:1.65pt;width:473.75pt;height:204.5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" filled="f" stroked="f" strokeweight=".5pt">
                <v:textbox>
                  <w:txbxContent>
                    <w:p w:rsidR="008543F0" w:rsidRDefault="008543F0" w:rsidP="008543F0">
                      <w:pPr>
                        <w:jc w:val="center"/>
                      </w:pPr>
                      <w:r>
                        <w:rPr>
                          <w:noProof/>
                          <w:lang w:val="el-GR" w:eastAsia="el-GR"/>
                        </w:rPr>
                        <w:drawing>
                          <wp:inline distT="0" distB="0" distL="0" distR="0" wp14:anchorId="59863460" wp14:editId="2319F2CA">
                            <wp:extent cx="5826760" cy="2551430"/>
                            <wp:effectExtent l="0" t="0" r="254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826760" cy="2551430"/>
                                    </a:xfrm>
                                    <a:prstGeom prst="rect">
                                      <a:avLst/>
                                    </a:prstGeom>
                                  </pic:spPr>
                                </pic:pic>
                              </a:graphicData>
                            </a:graphic>
                          </wp:inline>
                        </w:drawing>
                      </w:r>
                    </w:p>
                  </w:txbxContent>
                </v:textbox>
              </v:shape>
            </w:pict>
          </mc:Fallback>
        </mc:AlternateContent>
      </w: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C31119" w:rsidRDefault="00C31119"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600B8D" w:rsidRDefault="00600B8D"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600B8D" w:rsidRDefault="00600B8D"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600B8D" w:rsidRDefault="00600B8D"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1A3A0D">
      <w:pPr>
        <w:widowControl w:val="0"/>
        <w:tabs>
          <w:tab w:val="left" w:pos="4111"/>
        </w:tabs>
        <w:autoSpaceDE w:val="0"/>
        <w:autoSpaceDN w:val="0"/>
        <w:adjustRightInd w:val="0"/>
        <w:spacing w:after="0" w:line="276" w:lineRule="auto"/>
        <w:ind w:left="-540" w:right="-360"/>
        <w:jc w:val="both"/>
        <w:rPr>
          <w:rFonts w:ascii="Trebuchet MS" w:hAnsi="Trebuchet MS" w:cs="Trebuchet MS"/>
          <w:lang w:val="el-GR"/>
        </w:rPr>
      </w:pPr>
    </w:p>
    <w:p w:rsidR="00D36504" w:rsidRDefault="00D36504" w:rsidP="00937DC8">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rsidR="008543F0" w:rsidRDefault="008543F0" w:rsidP="00937DC8">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rsidR="008543F0" w:rsidRPr="008543F0" w:rsidRDefault="008543F0" w:rsidP="008543F0">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8543F0">
        <w:rPr>
          <w:rFonts w:ascii="Trebuchet MS" w:hAnsi="Trebuchet MS" w:cs="Trebuchet MS"/>
          <w:lang w:val="el-GR"/>
        </w:rPr>
        <w:t xml:space="preserve">Ο διακόπτης (δ) του αγωγού xΑ είναι αρχικά ανοικτός, όπως φαίνεται στο παραπάνω σχήμα. Στον χώρο μεταξύ της ράβδου ΛΜ και του αγωγού (ΑΗΓ) υπάρχει κατακόρυφο ομογενές μαγνητικό πεδίο, το οποίο στο σχήμα απεικονίζεται με τη γραμμοσκιασμένη περιοχή. Το μέτρο της έντασής του είναι </w:t>
      </w:r>
      <w:r w:rsidRPr="008543F0">
        <w:rPr>
          <w:rFonts w:ascii="Trebuchet MS" w:hAnsi="Trebuchet MS" w:cs="Trebuchet MS"/>
          <w:i/>
          <w:lang w:val="el-GR"/>
        </w:rPr>
        <w:t>Β</w:t>
      </w:r>
      <w:r w:rsidRPr="008543F0">
        <w:rPr>
          <w:rFonts w:ascii="Trebuchet MS" w:hAnsi="Trebuchet MS" w:cs="Trebuchet MS"/>
          <w:lang w:val="el-GR"/>
        </w:rPr>
        <w:t xml:space="preserve"> = 1 Τ και οι δυναμικές του γραμμές έχουν διεύθυνση κάθετη στο επίπεδο της σελίδας και φορά από τον αναγνώστη προς τη σελίδα. Μετακινούμε τη ράβδο ΛΜ μαζί με το σώμα Σ, ώστε το ελατήριο να συσπειρωθεί κατά Δ</w:t>
      </w:r>
      <w:r w:rsidRPr="008543F0">
        <w:rPr>
          <w:rFonts w:ascii="Trebuchet MS" w:hAnsi="Trebuchet MS" w:cs="Trebuchet MS"/>
          <w:i/>
          <w:lang w:val="el-GR"/>
        </w:rPr>
        <w:t>ℓ</w:t>
      </w:r>
      <w:r>
        <w:rPr>
          <w:rFonts w:ascii="Trebuchet MS" w:hAnsi="Trebuchet MS" w:cs="Trebuchet MS"/>
          <w:lang w:val="el-GR"/>
        </w:rPr>
        <w:t xml:space="preserve"> </w:t>
      </w:r>
      <w:r w:rsidRPr="008543F0">
        <w:rPr>
          <w:rFonts w:ascii="Trebuchet MS" w:hAnsi="Trebuchet MS" w:cs="Trebuchet MS"/>
          <w:lang w:val="el-GR"/>
        </w:rPr>
        <w:t>=</w:t>
      </w:r>
      <w:r>
        <w:rPr>
          <w:rFonts w:ascii="Trebuchet MS" w:hAnsi="Trebuchet MS" w:cs="Trebuchet MS"/>
          <w:lang w:val="el-GR"/>
        </w:rPr>
        <w:t xml:space="preserve"> </w:t>
      </w:r>
      <w:r w:rsidRPr="008543F0">
        <w:rPr>
          <w:rFonts w:ascii="Trebuchet MS" w:hAnsi="Trebuchet MS" w:cs="Trebuchet MS"/>
          <w:lang w:val="el-GR"/>
        </w:rPr>
        <w:t>0,4</w:t>
      </w:r>
      <w:r>
        <w:rPr>
          <w:rFonts w:ascii="Trebuchet MS" w:hAnsi="Trebuchet MS" w:cs="Trebuchet MS"/>
          <w:lang w:val="el-GR"/>
        </w:rPr>
        <w:t xml:space="preserve"> </w:t>
      </w:r>
      <w:r w:rsidRPr="008543F0">
        <w:rPr>
          <w:rFonts w:ascii="Trebuchet MS" w:hAnsi="Trebuchet MS" w:cs="Trebuchet MS"/>
          <w:lang w:val="el-GR"/>
        </w:rPr>
        <w:t>m από το φυσικό του μήκος και να έρθει στη θέση (1). Στη συνέχεια αφήνουμε ελεύθερο το σύστημα του σώματος Σ και της ράβδου.</w:t>
      </w:r>
    </w:p>
    <w:p w:rsidR="008543F0" w:rsidRPr="008543F0" w:rsidRDefault="008543F0" w:rsidP="008543F0">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8543F0">
        <w:rPr>
          <w:rFonts w:ascii="Trebuchet MS" w:hAnsi="Trebuchet MS" w:cs="Trebuchet MS"/>
          <w:b/>
          <w:lang w:val="el-GR"/>
        </w:rPr>
        <w:t>Δ1. α)</w:t>
      </w:r>
      <w:r w:rsidRPr="008543F0">
        <w:rPr>
          <w:rFonts w:ascii="Trebuchet MS" w:hAnsi="Trebuchet MS" w:cs="Trebuchet MS"/>
          <w:lang w:val="el-GR"/>
        </w:rPr>
        <w:t xml:space="preserve">  Να αποδείξετε ότι η ράβδος ΛΜ θα αποχωριστεί από το σώμα Σ στη θέση όπου το ελατήριο θα αποκτήσει το φυσικό του μήκος για πρώτη φορά μετά τη στιγμή που</w:t>
      </w:r>
      <w:r>
        <w:rPr>
          <w:rFonts w:ascii="Trebuchet MS" w:hAnsi="Trebuchet MS" w:cs="Trebuchet MS"/>
          <w:lang w:val="el-GR"/>
        </w:rPr>
        <w:t xml:space="preserve"> τα αφήσαμε ελεύθερα</w:t>
      </w:r>
      <w:r w:rsidRPr="008543F0">
        <w:rPr>
          <w:rFonts w:ascii="Trebuchet MS" w:hAnsi="Trebuchet MS" w:cs="Trebuchet MS"/>
          <w:lang w:val="el-GR"/>
        </w:rPr>
        <w:t>.</w:t>
      </w:r>
    </w:p>
    <w:p w:rsidR="008543F0" w:rsidRDefault="008543F0" w:rsidP="008543F0">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8543F0">
        <w:rPr>
          <w:rFonts w:ascii="Trebuchet MS" w:hAnsi="Trebuchet MS" w:cs="Trebuchet MS"/>
          <w:b/>
          <w:lang w:val="el-GR"/>
        </w:rPr>
        <w:t>β)</w:t>
      </w:r>
      <w:r w:rsidRPr="008543F0">
        <w:rPr>
          <w:rFonts w:ascii="Trebuchet MS" w:hAnsi="Trebuchet MS" w:cs="Trebuchet MS"/>
          <w:lang w:val="el-GR"/>
        </w:rPr>
        <w:t xml:space="preserve"> Να βρείτε το πλάτος της απλής αρμονικής ταλάντωσης που θα εκτελέσει το σώμα Σ, αφού αποχωρι</w:t>
      </w:r>
      <w:r>
        <w:rPr>
          <w:rFonts w:ascii="Trebuchet MS" w:hAnsi="Trebuchet MS" w:cs="Trebuchet MS"/>
          <w:lang w:val="el-GR"/>
        </w:rPr>
        <w:t>στεί από τη ράβδο ΛΜ</w:t>
      </w:r>
      <w:r w:rsidRPr="008543F0">
        <w:rPr>
          <w:rFonts w:ascii="Trebuchet MS" w:hAnsi="Trebuchet MS" w:cs="Trebuchet MS"/>
          <w:lang w:val="el-GR"/>
        </w:rPr>
        <w:t>.</w:t>
      </w:r>
    </w:p>
    <w:p w:rsidR="008543F0" w:rsidRDefault="008543F0" w:rsidP="00937DC8">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rsidR="008543F0" w:rsidRDefault="008543F0" w:rsidP="008543F0">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8543F0">
        <w:rPr>
          <w:rFonts w:ascii="Trebuchet MS" w:hAnsi="Trebuchet MS" w:cs="Trebuchet MS"/>
          <w:lang w:val="el-GR"/>
        </w:rPr>
        <w:t xml:space="preserve">Τη χρονική στιγμή </w:t>
      </w:r>
      <w:r w:rsidRPr="008543F0">
        <w:rPr>
          <w:rFonts w:ascii="Trebuchet MS" w:hAnsi="Trebuchet MS" w:cs="Trebuchet MS"/>
          <w:i/>
          <w:lang w:val="el-GR"/>
        </w:rPr>
        <w:t>t</w:t>
      </w:r>
      <w:r w:rsidRPr="008543F0">
        <w:rPr>
          <w:rFonts w:ascii="Trebuchet MS" w:hAnsi="Trebuchet MS" w:cs="Trebuchet MS"/>
          <w:lang w:val="el-GR"/>
        </w:rPr>
        <w:t xml:space="preserve"> = 0 η ράβδος ΛΜ αποχωρίζεται από το σώμα Σ και με την ταχύτητα που έχει εισέρχεται αμέσως μέσα στο ομογενές μαγνητικό πεδίο. </w:t>
      </w:r>
      <w:r>
        <w:rPr>
          <w:rFonts w:ascii="Trebuchet MS" w:hAnsi="Trebuchet MS" w:cs="Trebuchet MS"/>
          <w:lang w:val="el-GR"/>
        </w:rPr>
        <w:t xml:space="preserve"> </w:t>
      </w:r>
    </w:p>
    <w:p w:rsidR="008543F0" w:rsidRPr="008543F0" w:rsidRDefault="008543F0" w:rsidP="008543F0">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rsidR="008543F0" w:rsidRPr="008543F0" w:rsidRDefault="008543F0" w:rsidP="008543F0">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8543F0">
        <w:rPr>
          <w:rFonts w:ascii="Trebuchet MS" w:hAnsi="Trebuchet MS" w:cs="Trebuchet MS"/>
          <w:b/>
          <w:lang w:val="el-GR"/>
        </w:rPr>
        <w:t>Δ2.</w:t>
      </w:r>
      <w:r>
        <w:rPr>
          <w:rFonts w:ascii="Trebuchet MS" w:hAnsi="Trebuchet MS" w:cs="Trebuchet MS"/>
          <w:b/>
          <w:lang w:val="el-GR"/>
        </w:rPr>
        <w:t xml:space="preserve"> </w:t>
      </w:r>
      <w:r w:rsidRPr="008543F0">
        <w:rPr>
          <w:rFonts w:ascii="Trebuchet MS" w:hAnsi="Trebuchet MS" w:cs="Trebuchet MS"/>
          <w:lang w:val="el-GR"/>
        </w:rPr>
        <w:t xml:space="preserve"> Να αιτιολογήσετε την ανάπτυξη ηλεκτρεγερτικής δύναμης (ΗΕΔ) από επαγωγή ανάμεσα στα άκρα Λ, Μ της ράβδου αμέσως μετά τη χρονική στιγμή </w:t>
      </w:r>
      <w:r w:rsidRPr="008543F0">
        <w:rPr>
          <w:rFonts w:ascii="Trebuchet MS" w:hAnsi="Trebuchet MS" w:cs="Trebuchet MS"/>
          <w:i/>
          <w:lang w:val="el-GR"/>
        </w:rPr>
        <w:t>t</w:t>
      </w:r>
      <w:r w:rsidRPr="008543F0">
        <w:rPr>
          <w:rFonts w:ascii="Trebuchet MS" w:hAnsi="Trebuchet MS" w:cs="Trebuchet MS"/>
          <w:lang w:val="el-GR"/>
        </w:rPr>
        <w:t xml:space="preserve"> = 0 και να σχεδιάσετε την πολικότητά της.</w:t>
      </w:r>
    </w:p>
    <w:p w:rsidR="008543F0" w:rsidRDefault="008543F0" w:rsidP="00937DC8">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rsidR="008543F0" w:rsidRDefault="008543F0" w:rsidP="008543F0">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8543F0">
        <w:rPr>
          <w:rFonts w:ascii="Trebuchet MS" w:hAnsi="Trebuchet MS" w:cs="Trebuchet MS"/>
          <w:lang w:val="el-GR"/>
        </w:rPr>
        <w:t xml:space="preserve">Τη χρονική στιγμή </w:t>
      </w:r>
      <w:r w:rsidRPr="008543F0">
        <w:rPr>
          <w:rFonts w:ascii="Trebuchet MS" w:hAnsi="Trebuchet MS" w:cs="Trebuchet MS"/>
          <w:i/>
          <w:lang w:val="el-GR"/>
        </w:rPr>
        <w:t>t</w:t>
      </w:r>
      <w:r w:rsidRPr="008543F0">
        <w:rPr>
          <w:rFonts w:ascii="Trebuchet MS" w:hAnsi="Trebuchet MS" w:cs="Trebuchet MS"/>
          <w:vertAlign w:val="subscript"/>
          <w:lang w:val="el-GR"/>
        </w:rPr>
        <w:t>1</w:t>
      </w:r>
      <w:r w:rsidRPr="008543F0">
        <w:rPr>
          <w:rFonts w:ascii="Trebuchet MS" w:hAnsi="Trebuchet MS" w:cs="Trebuchet MS"/>
          <w:lang w:val="el-GR"/>
        </w:rPr>
        <w:t xml:space="preserve"> = 1 s (θέση (3)) ασκείται στο μέσον Ρ της ράβδου σταθερή οριζόντια δύναμη προς τη θετική κατεύθυνση μέτρου</w:t>
      </w:r>
      <w:r w:rsidRPr="008543F0">
        <w:rPr>
          <w:rFonts w:ascii="Trebuchet MS" w:hAnsi="Trebuchet MS" w:cs="Trebuchet MS"/>
          <w:i/>
          <w:lang w:val="el-GR"/>
        </w:rPr>
        <w:t xml:space="preserve"> F</w:t>
      </w:r>
      <w:r w:rsidRPr="008543F0">
        <w:rPr>
          <w:rFonts w:ascii="Trebuchet MS" w:hAnsi="Trebuchet MS" w:cs="Trebuchet MS"/>
          <w:lang w:val="el-GR"/>
        </w:rPr>
        <w:t xml:space="preserve"> = 3 N, κάθετη σε αυτήν. Τη χρονική στιγμή </w:t>
      </w:r>
      <w:r>
        <w:rPr>
          <w:rFonts w:ascii="Trebuchet MS" w:hAnsi="Trebuchet MS" w:cs="Trebuchet MS"/>
          <w:lang w:val="el-GR"/>
        </w:rPr>
        <w:t xml:space="preserve">             </w:t>
      </w:r>
      <w:r w:rsidRPr="008543F0">
        <w:rPr>
          <w:rFonts w:ascii="Trebuchet MS" w:hAnsi="Trebuchet MS" w:cs="Trebuchet MS"/>
          <w:i/>
          <w:lang w:val="el-GR"/>
        </w:rPr>
        <w:t>t</w:t>
      </w:r>
      <w:r w:rsidRPr="008543F0">
        <w:rPr>
          <w:rFonts w:ascii="Trebuchet MS" w:hAnsi="Trebuchet MS" w:cs="Trebuchet MS"/>
          <w:vertAlign w:val="subscript"/>
          <w:lang w:val="el-GR"/>
        </w:rPr>
        <w:t>2</w:t>
      </w:r>
      <w:r>
        <w:rPr>
          <w:rFonts w:ascii="Trebuchet MS" w:hAnsi="Trebuchet MS" w:cs="Trebuchet MS"/>
          <w:lang w:val="el-GR"/>
        </w:rPr>
        <w:t xml:space="preserve"> </w:t>
      </w:r>
      <w:r w:rsidRPr="008543F0">
        <w:rPr>
          <w:rFonts w:ascii="Trebuchet MS" w:hAnsi="Trebuchet MS" w:cs="Trebuchet MS"/>
          <w:lang w:val="el-GR"/>
        </w:rPr>
        <w:t>=</w:t>
      </w:r>
      <w:r>
        <w:rPr>
          <w:rFonts w:ascii="Trebuchet MS" w:hAnsi="Trebuchet MS" w:cs="Trebuchet MS"/>
          <w:lang w:val="el-GR"/>
        </w:rPr>
        <w:t xml:space="preserve"> </w:t>
      </w:r>
      <w:r w:rsidRPr="008543F0">
        <w:rPr>
          <w:rFonts w:ascii="Trebuchet MS" w:hAnsi="Trebuchet MS" w:cs="Trebuchet MS"/>
          <w:lang w:val="el-GR"/>
        </w:rPr>
        <w:t>3</w:t>
      </w:r>
      <w:r>
        <w:rPr>
          <w:rFonts w:ascii="Trebuchet MS" w:hAnsi="Trebuchet MS" w:cs="Trebuchet MS"/>
          <w:lang w:val="el-GR"/>
        </w:rPr>
        <w:t xml:space="preserve"> </w:t>
      </w:r>
      <w:r w:rsidRPr="008543F0">
        <w:rPr>
          <w:rFonts w:ascii="Trebuchet MS" w:hAnsi="Trebuchet MS" w:cs="Trebuchet MS"/>
          <w:lang w:val="el-GR"/>
        </w:rPr>
        <w:t>s ο διακόπτης (δ) κλείνει (θέση (4)).</w:t>
      </w:r>
    </w:p>
    <w:p w:rsidR="008543F0" w:rsidRPr="008543F0" w:rsidRDefault="008543F0" w:rsidP="008543F0">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rsidR="008543F0" w:rsidRDefault="008543F0" w:rsidP="008543F0">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8543F0">
        <w:rPr>
          <w:rFonts w:ascii="Trebuchet MS" w:hAnsi="Trebuchet MS" w:cs="Trebuchet MS"/>
          <w:b/>
          <w:lang w:val="el-GR"/>
        </w:rPr>
        <w:t>Δ3.</w:t>
      </w:r>
      <w:r w:rsidRPr="008543F0">
        <w:rPr>
          <w:rFonts w:ascii="Trebuchet MS" w:hAnsi="Trebuchet MS" w:cs="Trebuchet MS"/>
          <w:lang w:val="el-GR"/>
        </w:rPr>
        <w:t xml:space="preserve"> </w:t>
      </w:r>
      <w:r>
        <w:rPr>
          <w:rFonts w:ascii="Trebuchet MS" w:hAnsi="Trebuchet MS" w:cs="Trebuchet MS"/>
          <w:lang w:val="el-GR"/>
        </w:rPr>
        <w:t xml:space="preserve"> </w:t>
      </w:r>
      <w:r w:rsidRPr="008543F0">
        <w:rPr>
          <w:rFonts w:ascii="Trebuchet MS" w:hAnsi="Trebuchet MS" w:cs="Trebuchet MS"/>
          <w:lang w:val="el-GR"/>
        </w:rPr>
        <w:t xml:space="preserve">Να υπολογίσετε το μέτρο της επιτάχυνσης της ράβδου ΛΜ για το χρονικό διάστημα </w:t>
      </w:r>
      <w:r>
        <w:rPr>
          <w:rFonts w:ascii="Trebuchet MS" w:hAnsi="Trebuchet MS" w:cs="Trebuchet MS"/>
          <w:lang w:val="el-GR"/>
        </w:rPr>
        <w:t xml:space="preserve">             </w:t>
      </w:r>
      <w:r w:rsidRPr="008543F0">
        <w:rPr>
          <w:rFonts w:ascii="Trebuchet MS" w:hAnsi="Trebuchet MS" w:cs="Trebuchet MS"/>
          <w:lang w:val="el-GR"/>
        </w:rPr>
        <w:t>Δ</w:t>
      </w:r>
      <w:r w:rsidRPr="008543F0">
        <w:rPr>
          <w:rFonts w:ascii="Trebuchet MS" w:hAnsi="Trebuchet MS" w:cs="Trebuchet MS"/>
          <w:i/>
          <w:lang w:val="el-GR"/>
        </w:rPr>
        <w:t>t</w:t>
      </w:r>
      <w:r>
        <w:rPr>
          <w:rFonts w:ascii="Trebuchet MS" w:hAnsi="Trebuchet MS" w:cs="Trebuchet MS"/>
          <w:i/>
          <w:lang w:val="el-GR"/>
        </w:rPr>
        <w:t xml:space="preserve"> </w:t>
      </w:r>
      <w:r w:rsidRPr="008543F0">
        <w:rPr>
          <w:rFonts w:ascii="Trebuchet MS" w:hAnsi="Trebuchet MS" w:cs="Trebuchet MS"/>
          <w:lang w:val="el-GR"/>
        </w:rPr>
        <w:t>= (</w:t>
      </w:r>
      <w:r w:rsidRPr="008543F0">
        <w:rPr>
          <w:rFonts w:ascii="Trebuchet MS" w:hAnsi="Trebuchet MS" w:cs="Trebuchet MS"/>
          <w:i/>
          <w:lang w:val="el-GR"/>
        </w:rPr>
        <w:t>t</w:t>
      </w:r>
      <w:r w:rsidRPr="008543F0">
        <w:rPr>
          <w:rFonts w:ascii="Trebuchet MS" w:hAnsi="Trebuchet MS" w:cs="Trebuchet MS"/>
          <w:vertAlign w:val="subscript"/>
          <w:lang w:val="el-GR"/>
        </w:rPr>
        <w:t>2</w:t>
      </w:r>
      <w:r w:rsidRPr="008543F0">
        <w:rPr>
          <w:rFonts w:ascii="Trebuchet MS" w:hAnsi="Trebuchet MS" w:cs="Trebuchet MS"/>
          <w:lang w:val="el-GR"/>
        </w:rPr>
        <w:t xml:space="preserve"> - </w:t>
      </w:r>
      <w:r w:rsidRPr="008543F0">
        <w:rPr>
          <w:rFonts w:ascii="Trebuchet MS" w:hAnsi="Trebuchet MS" w:cs="Trebuchet MS"/>
          <w:i/>
          <w:lang w:val="el-GR"/>
        </w:rPr>
        <w:t>t</w:t>
      </w:r>
      <w:r w:rsidRPr="008543F0">
        <w:rPr>
          <w:rFonts w:ascii="Trebuchet MS" w:hAnsi="Trebuchet MS" w:cs="Trebuchet MS"/>
          <w:vertAlign w:val="subscript"/>
          <w:lang w:val="el-GR"/>
        </w:rPr>
        <w:t>1</w:t>
      </w:r>
      <w:r w:rsidRPr="008543F0">
        <w:rPr>
          <w:rFonts w:ascii="Trebuchet MS" w:hAnsi="Trebuchet MS" w:cs="Trebuchet MS"/>
          <w:lang w:val="el-GR"/>
        </w:rPr>
        <w:t>) και το μέτρο της ταχύτητάς της στο τέλος αυτού του χρονικού διαστήματος.</w:t>
      </w:r>
    </w:p>
    <w:p w:rsidR="008543F0" w:rsidRDefault="008543F0" w:rsidP="00937DC8">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rsidR="008543F0" w:rsidRPr="008543F0" w:rsidRDefault="008543F0" w:rsidP="008543F0">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8543F0">
        <w:rPr>
          <w:rFonts w:ascii="Trebuchet MS" w:hAnsi="Trebuchet MS" w:cs="Trebuchet MS"/>
          <w:b/>
          <w:lang w:val="el-GR"/>
        </w:rPr>
        <w:t>Δ4.</w:t>
      </w:r>
      <w:r w:rsidRPr="008543F0">
        <w:rPr>
          <w:rFonts w:ascii="Trebuchet MS" w:hAnsi="Trebuchet MS" w:cs="Trebuchet MS"/>
          <w:lang w:val="el-GR"/>
        </w:rPr>
        <w:t xml:space="preserve"> </w:t>
      </w:r>
      <w:r>
        <w:rPr>
          <w:rFonts w:ascii="Trebuchet MS" w:hAnsi="Trebuchet MS" w:cs="Trebuchet MS"/>
          <w:lang w:val="el-GR"/>
        </w:rPr>
        <w:t xml:space="preserve"> </w:t>
      </w:r>
      <w:r w:rsidRPr="008543F0">
        <w:rPr>
          <w:rFonts w:ascii="Trebuchet MS" w:hAnsi="Trebuchet MS" w:cs="Trebuchet MS"/>
          <w:lang w:val="el-GR"/>
        </w:rPr>
        <w:t xml:space="preserve">Αμέσως μετά το κλείσιμο του διακόπτη (δ): </w:t>
      </w:r>
    </w:p>
    <w:p w:rsidR="008543F0" w:rsidRPr="008543F0" w:rsidRDefault="008543F0" w:rsidP="008543F0">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8543F0">
        <w:rPr>
          <w:rFonts w:ascii="Trebuchet MS" w:hAnsi="Trebuchet MS" w:cs="Trebuchet MS"/>
          <w:b/>
          <w:lang w:val="el-GR"/>
        </w:rPr>
        <w:t>α)</w:t>
      </w:r>
      <w:r w:rsidRPr="008543F0">
        <w:rPr>
          <w:rFonts w:ascii="Trebuchet MS" w:hAnsi="Trebuchet MS" w:cs="Trebuchet MS"/>
          <w:lang w:val="el-GR"/>
        </w:rPr>
        <w:t xml:space="preserve"> </w:t>
      </w:r>
      <w:r>
        <w:rPr>
          <w:rFonts w:ascii="Trebuchet MS" w:hAnsi="Trebuchet MS" w:cs="Trebuchet MS"/>
          <w:lang w:val="el-GR"/>
        </w:rPr>
        <w:t xml:space="preserve"> </w:t>
      </w:r>
      <w:r w:rsidRPr="008543F0">
        <w:rPr>
          <w:rFonts w:ascii="Trebuchet MS" w:hAnsi="Trebuchet MS" w:cs="Trebuchet MS"/>
          <w:lang w:val="el-GR"/>
        </w:rPr>
        <w:t>να αποδείξετε ότι η ράβδος ΛΜ θα εκτελέσει ευθ</w:t>
      </w:r>
      <w:r>
        <w:rPr>
          <w:rFonts w:ascii="Trebuchet MS" w:hAnsi="Trebuchet MS" w:cs="Trebuchet MS"/>
          <w:lang w:val="el-GR"/>
        </w:rPr>
        <w:t>ύγραμμη ομαλή κίνηση</w:t>
      </w:r>
      <w:r w:rsidRPr="008543F0">
        <w:rPr>
          <w:rFonts w:ascii="Trebuchet MS" w:hAnsi="Trebuchet MS" w:cs="Trebuchet MS"/>
          <w:lang w:val="el-GR"/>
        </w:rPr>
        <w:t xml:space="preserve">. </w:t>
      </w:r>
    </w:p>
    <w:p w:rsidR="008543F0" w:rsidRDefault="008543F0" w:rsidP="008543F0">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8543F0">
        <w:rPr>
          <w:rFonts w:ascii="Trebuchet MS" w:hAnsi="Trebuchet MS" w:cs="Trebuchet MS"/>
          <w:b/>
          <w:lang w:val="el-GR"/>
        </w:rPr>
        <w:t>β)</w:t>
      </w:r>
      <w:r>
        <w:rPr>
          <w:rFonts w:ascii="Trebuchet MS" w:hAnsi="Trebuchet MS" w:cs="Trebuchet MS"/>
          <w:b/>
          <w:lang w:val="el-GR"/>
        </w:rPr>
        <w:t xml:space="preserve"> </w:t>
      </w:r>
      <w:r w:rsidRPr="008543F0">
        <w:rPr>
          <w:rFonts w:ascii="Trebuchet MS" w:hAnsi="Trebuchet MS" w:cs="Trebuchet MS"/>
          <w:lang w:val="el-GR"/>
        </w:rPr>
        <w:t xml:space="preserve"> να υπολογίσετε τις εντάσεις των ρευμάτων που διαρρέουν τη ράβδο, τον ημικυκλικό αγωγό και τα δύο τμήματα του κυκλικού αγωγ</w:t>
      </w:r>
      <w:r>
        <w:rPr>
          <w:rFonts w:ascii="Trebuchet MS" w:hAnsi="Trebuchet MS" w:cs="Trebuchet MS"/>
          <w:lang w:val="el-GR"/>
        </w:rPr>
        <w:t>ού</w:t>
      </w:r>
      <w:r w:rsidRPr="008543F0">
        <w:rPr>
          <w:rFonts w:ascii="Trebuchet MS" w:hAnsi="Trebuchet MS" w:cs="Trebuchet MS"/>
          <w:lang w:val="el-GR"/>
        </w:rPr>
        <w:t>.</w:t>
      </w:r>
    </w:p>
    <w:p w:rsidR="008543F0" w:rsidRDefault="008543F0" w:rsidP="00937DC8">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rsidR="008543F0" w:rsidRDefault="008543F0" w:rsidP="00937DC8">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rsidR="008543F0" w:rsidRPr="008543F0" w:rsidRDefault="008543F0" w:rsidP="008543F0">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8543F0">
        <w:rPr>
          <w:rFonts w:ascii="Trebuchet MS" w:hAnsi="Trebuchet MS" w:cs="Trebuchet MS"/>
          <w:b/>
          <w:lang w:val="el-GR"/>
        </w:rPr>
        <w:t>Δ5.</w:t>
      </w:r>
      <w:r>
        <w:rPr>
          <w:rFonts w:ascii="Trebuchet MS" w:hAnsi="Trebuchet MS" w:cs="Trebuchet MS"/>
          <w:lang w:val="el-GR"/>
        </w:rPr>
        <w:t xml:space="preserve"> </w:t>
      </w:r>
      <w:r w:rsidRPr="008543F0">
        <w:rPr>
          <w:rFonts w:ascii="Trebuchet MS" w:hAnsi="Trebuchet MS" w:cs="Trebuchet MS"/>
          <w:lang w:val="el-GR"/>
        </w:rPr>
        <w:t xml:space="preserve"> Αφού έχει κλείσει ο διακόπτης (δ) να υπολογίσετε: </w:t>
      </w:r>
    </w:p>
    <w:p w:rsidR="008543F0" w:rsidRPr="008543F0" w:rsidRDefault="008543F0" w:rsidP="008543F0">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8543F0">
        <w:rPr>
          <w:rFonts w:ascii="Trebuchet MS" w:hAnsi="Trebuchet MS" w:cs="Trebuchet MS"/>
          <w:b/>
          <w:lang w:val="el-GR"/>
        </w:rPr>
        <w:t>α)</w:t>
      </w:r>
      <w:r w:rsidRPr="008543F0">
        <w:rPr>
          <w:rFonts w:ascii="Trebuchet MS" w:hAnsi="Trebuchet MS" w:cs="Trebuchet MS"/>
          <w:lang w:val="el-GR"/>
        </w:rPr>
        <w:t xml:space="preserve"> την ένταση του μαγνητικού πεδίου που δημιουργεί στο κέντρο του Ο αποκλειστικά ο ημικυκλικός αγωγός, κάνοντας χρήση του νόμ</w:t>
      </w:r>
      <w:r>
        <w:rPr>
          <w:rFonts w:ascii="Trebuchet MS" w:hAnsi="Trebuchet MS" w:cs="Trebuchet MS"/>
          <w:lang w:val="el-GR"/>
        </w:rPr>
        <w:t>ου των Biot - Savart</w:t>
      </w:r>
      <w:r w:rsidRPr="008543F0">
        <w:rPr>
          <w:rFonts w:ascii="Trebuchet MS" w:hAnsi="Trebuchet MS" w:cs="Trebuchet MS"/>
          <w:lang w:val="el-GR"/>
        </w:rPr>
        <w:t xml:space="preserve">. </w:t>
      </w:r>
    </w:p>
    <w:p w:rsidR="008543F0" w:rsidRDefault="008543F0" w:rsidP="008543F0">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8543F0">
        <w:rPr>
          <w:rFonts w:ascii="Trebuchet MS" w:hAnsi="Trebuchet MS" w:cs="Trebuchet MS"/>
          <w:b/>
          <w:lang w:val="el-GR"/>
        </w:rPr>
        <w:t>β)</w:t>
      </w:r>
      <w:r>
        <w:rPr>
          <w:rFonts w:ascii="Trebuchet MS" w:hAnsi="Trebuchet MS" w:cs="Trebuchet MS"/>
          <w:b/>
          <w:lang w:val="el-GR"/>
        </w:rPr>
        <w:t xml:space="preserve">  </w:t>
      </w:r>
      <w:r w:rsidRPr="008543F0">
        <w:rPr>
          <w:rFonts w:ascii="Trebuchet MS" w:hAnsi="Trebuchet MS" w:cs="Trebuchet MS"/>
          <w:lang w:val="el-GR"/>
        </w:rPr>
        <w:t>τη συνολική ένταση του μαγνητικού πεδίου που δημιουργούν αποκλειστικά ο ημικυκλικός και ο κυκλικός αγωγός στο</w:t>
      </w:r>
      <w:r>
        <w:rPr>
          <w:rFonts w:ascii="Trebuchet MS" w:hAnsi="Trebuchet MS" w:cs="Trebuchet MS"/>
          <w:lang w:val="el-GR"/>
        </w:rPr>
        <w:t xml:space="preserve"> κοινό τους κέντρο Ο</w:t>
      </w:r>
      <w:r w:rsidRPr="008543F0">
        <w:rPr>
          <w:rFonts w:ascii="Trebuchet MS" w:hAnsi="Trebuchet MS" w:cs="Trebuchet MS"/>
          <w:lang w:val="el-GR"/>
        </w:rPr>
        <w:t>.</w:t>
      </w:r>
    </w:p>
    <w:p w:rsidR="008543F0" w:rsidRPr="008543F0" w:rsidRDefault="008543F0" w:rsidP="008543F0">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sidRPr="008543F0">
        <w:rPr>
          <w:rFonts w:ascii="Trebuchet MS" w:hAnsi="Trebuchet MS" w:cs="Trebuchet MS"/>
          <w:lang w:val="el-GR"/>
        </w:rPr>
        <w:t xml:space="preserve">Να θεωρήσετε ότι: </w:t>
      </w:r>
    </w:p>
    <w:p w:rsidR="008543F0" w:rsidRPr="008543F0" w:rsidRDefault="00F00B03" w:rsidP="008543F0">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Pr>
          <w:rFonts w:ascii="Trebuchet MS" w:hAnsi="Trebuchet MS" w:cs="Trebuchet MS"/>
          <w:lang w:val="el-GR"/>
        </w:rPr>
        <w:t xml:space="preserve">•   </w:t>
      </w:r>
      <w:r w:rsidR="008543F0" w:rsidRPr="008543F0">
        <w:rPr>
          <w:rFonts w:ascii="Trebuchet MS" w:hAnsi="Trebuchet MS" w:cs="Trebuchet MS"/>
          <w:lang w:val="el-GR"/>
        </w:rPr>
        <w:t xml:space="preserve">Η όλη διάταξη βρίσκεται πάνω σε λείο οριζόντιο δάπεδο μεγάλων διαστάσεων το οποίο είναι ηλεκτρικά μονωμένο.  </w:t>
      </w:r>
    </w:p>
    <w:p w:rsidR="008543F0" w:rsidRPr="008543F0" w:rsidRDefault="00F00B03" w:rsidP="008543F0">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Pr>
          <w:rFonts w:ascii="Trebuchet MS" w:hAnsi="Trebuchet MS" w:cs="Trebuchet MS"/>
          <w:lang w:val="el-GR"/>
        </w:rPr>
        <w:t xml:space="preserve">•   </w:t>
      </w:r>
      <w:r w:rsidR="008543F0" w:rsidRPr="008543F0">
        <w:rPr>
          <w:rFonts w:ascii="Trebuchet MS" w:hAnsi="Trebuchet MS" w:cs="Trebuchet MS"/>
          <w:lang w:val="el-GR"/>
        </w:rPr>
        <w:t xml:space="preserve">Η ράβδος μετά το κλείσιμο του διακόπτη τη χρονική στιγμή </w:t>
      </w:r>
      <w:r w:rsidR="008543F0" w:rsidRPr="00F00B03">
        <w:rPr>
          <w:rFonts w:ascii="Trebuchet MS" w:hAnsi="Trebuchet MS" w:cs="Trebuchet MS"/>
          <w:i/>
          <w:lang w:val="el-GR"/>
        </w:rPr>
        <w:t>t</w:t>
      </w:r>
      <w:r w:rsidR="008543F0" w:rsidRPr="00F00B03">
        <w:rPr>
          <w:rFonts w:ascii="Trebuchet MS" w:hAnsi="Trebuchet MS" w:cs="Trebuchet MS"/>
          <w:vertAlign w:val="subscript"/>
          <w:lang w:val="el-GR"/>
        </w:rPr>
        <w:t>2</w:t>
      </w:r>
      <w:r w:rsidR="008543F0" w:rsidRPr="008543F0">
        <w:rPr>
          <w:rFonts w:ascii="Trebuchet MS" w:hAnsi="Trebuchet MS" w:cs="Trebuchet MS"/>
          <w:lang w:val="el-GR"/>
        </w:rPr>
        <w:t xml:space="preserve"> παραμένει συνεχώς μέσα στο μαγνητικό πεδίο, δεν επηρεάζεται η κίνησή της από το μαγνητικό πεδίο που δημιουργούν ο ημικυκλικός και ο κυκλικός αγωγός και δεν έρχεται σε επαφή με αυτούς.  </w:t>
      </w:r>
    </w:p>
    <w:p w:rsidR="008543F0" w:rsidRPr="008543F0" w:rsidRDefault="00F00B03" w:rsidP="008543F0">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Pr>
          <w:rFonts w:ascii="Trebuchet MS" w:hAnsi="Trebuchet MS" w:cs="Trebuchet MS"/>
          <w:lang w:val="el-GR"/>
        </w:rPr>
        <w:t xml:space="preserve">•   </w:t>
      </w:r>
      <w:r w:rsidR="008543F0" w:rsidRPr="008543F0">
        <w:rPr>
          <w:rFonts w:ascii="Trebuchet MS" w:hAnsi="Trebuchet MS" w:cs="Trebuchet MS"/>
          <w:lang w:val="el-GR"/>
        </w:rPr>
        <w:t>Η αντίσταση του αέρα είναι αμελητέα για όλα τα σώματα.</w:t>
      </w:r>
    </w:p>
    <w:p w:rsidR="008543F0" w:rsidRDefault="00F00B03" w:rsidP="008543F0">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r>
        <w:rPr>
          <w:rFonts w:ascii="Trebuchet MS" w:hAnsi="Trebuchet MS" w:cs="Trebuchet MS"/>
          <w:lang w:val="el-GR"/>
        </w:rPr>
        <w:t xml:space="preserve">•   </w:t>
      </w:r>
      <w:r w:rsidR="008543F0" w:rsidRPr="008543F0">
        <w:rPr>
          <w:rFonts w:ascii="Trebuchet MS" w:hAnsi="Trebuchet MS" w:cs="Trebuchet MS"/>
          <w:lang w:val="el-GR"/>
        </w:rPr>
        <w:t>Το σχήμα δεν είναι υπό κλίμακα.</w:t>
      </w:r>
    </w:p>
    <w:p w:rsidR="00F00B03" w:rsidRDefault="00F00B03" w:rsidP="00F00B03">
      <w:pPr>
        <w:pStyle w:val="ListParagraph"/>
        <w:widowControl w:val="0"/>
        <w:autoSpaceDE w:val="0"/>
        <w:autoSpaceDN w:val="0"/>
        <w:adjustRightInd w:val="0"/>
        <w:spacing w:after="0" w:line="240" w:lineRule="auto"/>
        <w:ind w:right="-360"/>
        <w:jc w:val="right"/>
        <w:rPr>
          <w:rFonts w:ascii="Trebuchet MS" w:hAnsi="Trebuchet MS" w:cs="Trebuchet MS"/>
          <w:lang w:val="el-GR"/>
        </w:rPr>
      </w:pPr>
      <w:r w:rsidRPr="00B72FBC">
        <w:rPr>
          <w:rFonts w:ascii="Trebuchet MS" w:hAnsi="Trebuchet MS" w:cs="Trebuchet MS"/>
          <w:lang w:val="el-GR"/>
        </w:rPr>
        <w:t>Ημερ. 202</w:t>
      </w:r>
      <w:r>
        <w:rPr>
          <w:rFonts w:ascii="Trebuchet MS" w:hAnsi="Trebuchet MS" w:cs="Trebuchet MS"/>
          <w:lang w:val="el-GR"/>
        </w:rPr>
        <w:t>4</w:t>
      </w:r>
      <w:bookmarkStart w:id="0" w:name="_GoBack"/>
      <w:bookmarkEnd w:id="0"/>
    </w:p>
    <w:p w:rsidR="00F00B03" w:rsidRDefault="00F00B03" w:rsidP="008543F0">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rsidR="00F00B03" w:rsidRDefault="00F00B03" w:rsidP="008543F0">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rsidR="00F00B03" w:rsidRDefault="00F00B03" w:rsidP="008543F0">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rsidR="00F00B03" w:rsidRDefault="00F00B03" w:rsidP="008543F0">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rsidR="00F00B03" w:rsidRDefault="00F00B03" w:rsidP="008543F0">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rsidR="00F00B03" w:rsidRDefault="00F00B03" w:rsidP="008543F0">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rsidR="00F00B03" w:rsidRDefault="00F00B03" w:rsidP="008543F0">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rsidR="00F00B03" w:rsidRDefault="00F00B03" w:rsidP="008543F0">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rsidR="00F00B03" w:rsidRDefault="00F00B03" w:rsidP="008543F0">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rsidR="00F00B03" w:rsidRDefault="00F00B03" w:rsidP="008543F0">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p w:rsidR="00F00B03" w:rsidRDefault="00F00B03" w:rsidP="008543F0">
      <w:pPr>
        <w:widowControl w:val="0"/>
        <w:tabs>
          <w:tab w:val="left" w:pos="4111"/>
        </w:tabs>
        <w:autoSpaceDE w:val="0"/>
        <w:autoSpaceDN w:val="0"/>
        <w:adjustRightInd w:val="0"/>
        <w:spacing w:after="0" w:line="276" w:lineRule="auto"/>
        <w:ind w:left="-567" w:right="-360"/>
        <w:jc w:val="both"/>
        <w:rPr>
          <w:rFonts w:ascii="Trebuchet MS" w:hAnsi="Trebuchet MS" w:cs="Trebuchet MS"/>
          <w:lang w:val="el-GR"/>
        </w:rPr>
      </w:pPr>
    </w:p>
    <w:sectPr w:rsidR="00F00B03" w:rsidSect="008C3C76">
      <w:headerReference w:type="default" r:id="rId24"/>
      <w:footerReference w:type="default" r:id="rId25"/>
      <w:pgSz w:w="11906" w:h="16838"/>
      <w:pgMar w:top="1298" w:right="1800" w:bottom="1440" w:left="1800"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105" w:rsidRDefault="00B25105" w:rsidP="00160923">
      <w:pPr>
        <w:spacing w:after="0" w:line="240" w:lineRule="auto"/>
      </w:pPr>
      <w:r>
        <w:separator/>
      </w:r>
    </w:p>
  </w:endnote>
  <w:endnote w:type="continuationSeparator" w:id="0">
    <w:p w:rsidR="00B25105" w:rsidRDefault="00B25105" w:rsidP="0016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MgOldTimes UC Pol">
    <w:altName w:val="Courier New"/>
    <w:panose1 w:val="00000000000000000000"/>
    <w:charset w:val="A1"/>
    <w:family w:val="auto"/>
    <w:notTrueType/>
    <w:pitch w:val="default"/>
    <w:sig w:usb0="00000000" w:usb1="08070000" w:usb2="00000010" w:usb3="00000000" w:csb0="00020009" w:csb1="00000000"/>
  </w:font>
  <w:font w:name="Segoe UI">
    <w:panose1 w:val="020B0502040204020203"/>
    <w:charset w:val="A1"/>
    <w:family w:val="swiss"/>
    <w:pitch w:val="variable"/>
    <w:sig w:usb0="E4002EFF" w:usb1="C000E47F"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mbria Math">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ArialMT">
    <w:altName w:val="Yu Gothic UI"/>
    <w:panose1 w:val="00000000000000000000"/>
    <w:charset w:val="80"/>
    <w:family w:val="auto"/>
    <w:notTrueType/>
    <w:pitch w:val="default"/>
    <w:sig w:usb0="00000083" w:usb1="08070000" w:usb2="00000010" w:usb3="00000000" w:csb0="00020009"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F00" w:rsidRPr="008C3C76" w:rsidRDefault="00A02F00" w:rsidP="008C3C76">
    <w:pPr>
      <w:pStyle w:val="Footer"/>
      <w:pBdr>
        <w:bottom w:val="single" w:sz="4" w:space="1" w:color="auto"/>
      </w:pBdr>
      <w:shd w:val="clear" w:color="auto" w:fill="F4B083" w:themeFill="accent2" w:themeFillTint="99"/>
      <w:tabs>
        <w:tab w:val="clear" w:pos="8306"/>
        <w:tab w:val="right" w:pos="8647"/>
      </w:tabs>
      <w:ind w:left="-540" w:right="-360"/>
      <w:rPr>
        <w:lang w:val="el-GR"/>
      </w:rPr>
    </w:pPr>
    <w:r w:rsidRPr="00D862C3">
      <w:rPr>
        <w:rFonts w:ascii="Trebuchet MS" w:hAnsi="Trebuchet MS"/>
        <w:i/>
        <w:sz w:val="20"/>
        <w:szCs w:val="20"/>
        <w:lang w:val="el-GR"/>
      </w:rPr>
      <w:t xml:space="preserve">Επιμέλεια:   Μερκ. Παναγιωτόπουλος-Φυσικός           </w:t>
    </w:r>
    <w:r w:rsidRPr="00D862C3">
      <w:rPr>
        <w:rFonts w:ascii="Trebuchet MS" w:hAnsi="Trebuchet MS"/>
        <w:sz w:val="20"/>
        <w:szCs w:val="20"/>
        <w:lang w:val="el-GR"/>
      </w:rPr>
      <w:fldChar w:fldCharType="begin"/>
    </w:r>
    <w:r w:rsidRPr="00D862C3">
      <w:rPr>
        <w:rFonts w:ascii="Trebuchet MS" w:hAnsi="Trebuchet MS"/>
        <w:sz w:val="20"/>
        <w:szCs w:val="20"/>
        <w:lang w:val="el-GR"/>
      </w:rPr>
      <w:instrText>PAGE   \* MERGEFORMAT</w:instrText>
    </w:r>
    <w:r w:rsidRPr="00D862C3">
      <w:rPr>
        <w:rFonts w:ascii="Trebuchet MS" w:hAnsi="Trebuchet MS"/>
        <w:sz w:val="20"/>
        <w:szCs w:val="20"/>
        <w:lang w:val="el-GR"/>
      </w:rPr>
      <w:fldChar w:fldCharType="separate"/>
    </w:r>
    <w:r w:rsidR="00F00B03">
      <w:rPr>
        <w:rFonts w:ascii="Trebuchet MS" w:hAnsi="Trebuchet MS"/>
        <w:noProof/>
        <w:sz w:val="20"/>
        <w:szCs w:val="20"/>
        <w:lang w:val="el-GR"/>
      </w:rPr>
      <w:t>12</w:t>
    </w:r>
    <w:r w:rsidRPr="00D862C3">
      <w:rPr>
        <w:rFonts w:ascii="Trebuchet MS" w:hAnsi="Trebuchet MS"/>
        <w:sz w:val="20"/>
        <w:szCs w:val="20"/>
        <w:lang w:val="el-GR"/>
      </w:rPr>
      <w:fldChar w:fldCharType="end"/>
    </w:r>
    <w:r w:rsidRPr="00D862C3">
      <w:rPr>
        <w:rFonts w:ascii="Trebuchet MS" w:hAnsi="Trebuchet MS"/>
        <w:sz w:val="20"/>
        <w:szCs w:val="20"/>
        <w:lang w:val="el-GR"/>
      </w:rPr>
      <w:t>.</w:t>
    </w:r>
    <w:r w:rsidRPr="00D862C3">
      <w:rPr>
        <w:rFonts w:ascii="Trebuchet MS" w:hAnsi="Trebuchet MS"/>
        <w:i/>
        <w:sz w:val="20"/>
        <w:szCs w:val="20"/>
        <w:lang w:val="el-GR"/>
      </w:rPr>
      <w:t xml:space="preserve">          </w:t>
    </w:r>
    <w:r w:rsidRPr="00D862C3">
      <w:rPr>
        <w:rFonts w:ascii="Trebuchet MS" w:hAnsi="Trebuchet MS"/>
        <w:sz w:val="20"/>
        <w:szCs w:val="20"/>
        <w:lang w:val="el-GR"/>
      </w:rPr>
      <w:t xml:space="preserve"> </w:t>
    </w:r>
    <w:r w:rsidRPr="00D862C3">
      <w:rPr>
        <w:rFonts w:ascii="Trebuchet MS" w:hAnsi="Trebuchet MS"/>
        <w:i/>
        <w:sz w:val="20"/>
        <w:szCs w:val="20"/>
        <w:lang w:val="el-GR"/>
      </w:rPr>
      <w:t xml:space="preserve">         </w:t>
    </w:r>
    <w:r>
      <w:rPr>
        <w:rFonts w:ascii="Trebuchet MS" w:hAnsi="Trebuchet MS"/>
        <w:i/>
        <w:sz w:val="20"/>
        <w:szCs w:val="20"/>
        <w:lang w:val="en-US"/>
      </w:rPr>
      <w:t>www</w:t>
    </w:r>
    <w:r w:rsidRPr="00D862C3">
      <w:rPr>
        <w:rFonts w:ascii="Trebuchet MS" w:hAnsi="Trebuchet MS"/>
        <w:i/>
        <w:sz w:val="20"/>
        <w:szCs w:val="20"/>
        <w:lang w:val="el-GR"/>
      </w:rPr>
      <w:t>.</w:t>
    </w:r>
    <w:proofErr w:type="spellStart"/>
    <w:r>
      <w:rPr>
        <w:rFonts w:ascii="Trebuchet MS" w:hAnsi="Trebuchet MS"/>
        <w:i/>
        <w:sz w:val="20"/>
        <w:szCs w:val="20"/>
        <w:lang w:val="en-US"/>
      </w:rPr>
      <w:t>merkopanas</w:t>
    </w:r>
    <w:proofErr w:type="spellEnd"/>
    <w:r w:rsidRPr="00D862C3">
      <w:rPr>
        <w:rFonts w:ascii="Trebuchet MS" w:hAnsi="Trebuchet MS"/>
        <w:i/>
        <w:sz w:val="20"/>
        <w:szCs w:val="20"/>
        <w:lang w:val="el-GR"/>
      </w:rPr>
      <w:t>.</w:t>
    </w:r>
    <w:proofErr w:type="spellStart"/>
    <w:r>
      <w:rPr>
        <w:rFonts w:ascii="Trebuchet MS" w:hAnsi="Trebuchet MS"/>
        <w:i/>
        <w:sz w:val="20"/>
        <w:szCs w:val="20"/>
        <w:lang w:val="en-US"/>
      </w:rPr>
      <w:t>blogspot</w:t>
    </w:r>
    <w:proofErr w:type="spellEnd"/>
    <w:r w:rsidRPr="00D862C3">
      <w:rPr>
        <w:rFonts w:ascii="Trebuchet MS" w:hAnsi="Trebuchet MS"/>
        <w:i/>
        <w:sz w:val="20"/>
        <w:szCs w:val="20"/>
        <w:lang w:val="el-GR"/>
      </w:rPr>
      <w:t>.</w:t>
    </w:r>
    <w:r>
      <w:rPr>
        <w:rFonts w:ascii="Trebuchet MS" w:hAnsi="Trebuchet MS"/>
        <w:i/>
        <w:sz w:val="20"/>
        <w:szCs w:val="20"/>
        <w:lang w:val="en-US"/>
      </w:rPr>
      <w:t>gr</w:t>
    </w:r>
    <w:r w:rsidRPr="00D862C3">
      <w:rPr>
        <w:rFonts w:ascii="Trebuchet MS" w:hAnsi="Trebuchet MS"/>
        <w:i/>
        <w:sz w:val="20"/>
        <w:szCs w:val="20"/>
        <w:lang w:val="el-GR"/>
      </w:rPr>
      <w:t xml:space="preserve">      </w:t>
    </w:r>
  </w:p>
  <w:p w:rsidR="00A02F00" w:rsidRPr="00D364F5" w:rsidRDefault="00A02F00">
    <w:pPr>
      <w:pStyle w:val="Footer"/>
      <w:rPr>
        <w:lang w:val="el-GR"/>
      </w:rPr>
    </w:pPr>
  </w:p>
  <w:p w:rsidR="00A02F00" w:rsidRPr="00D364F5" w:rsidRDefault="00A02F00">
    <w:pPr>
      <w:pStyle w:val="Foo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105" w:rsidRDefault="00B25105" w:rsidP="00160923">
      <w:pPr>
        <w:spacing w:after="0" w:line="240" w:lineRule="auto"/>
      </w:pPr>
      <w:r>
        <w:separator/>
      </w:r>
    </w:p>
  </w:footnote>
  <w:footnote w:type="continuationSeparator" w:id="0">
    <w:p w:rsidR="00B25105" w:rsidRDefault="00B25105" w:rsidP="0016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F00" w:rsidRPr="00D862C3" w:rsidRDefault="00A02F00" w:rsidP="00160923">
    <w:pPr>
      <w:pStyle w:val="Header"/>
      <w:pBdr>
        <w:bottom w:val="single" w:sz="4" w:space="1" w:color="auto"/>
      </w:pBdr>
      <w:shd w:val="clear" w:color="auto" w:fill="F4B083" w:themeFill="accent2" w:themeFillTint="99"/>
      <w:tabs>
        <w:tab w:val="clear" w:pos="8306"/>
        <w:tab w:val="right" w:pos="8789"/>
      </w:tabs>
      <w:ind w:left="-540" w:right="-483"/>
      <w:rPr>
        <w:rFonts w:ascii="Trebuchet MS" w:hAnsi="Trebuchet MS"/>
        <w:i/>
        <w:sz w:val="20"/>
        <w:szCs w:val="20"/>
        <w:lang w:val="el-GR"/>
      </w:rPr>
    </w:pPr>
    <w:r w:rsidRPr="00D862C3">
      <w:rPr>
        <w:rFonts w:ascii="Trebuchet MS" w:hAnsi="Trebuchet MS"/>
        <w:i/>
        <w:sz w:val="20"/>
        <w:szCs w:val="20"/>
        <w:lang w:val="el-GR"/>
      </w:rPr>
      <w:t xml:space="preserve"> Φυσική Γ'  Λυκείου Θετικού Προσανατολισμού                                                       Θέματα Εξετάσεων</w:t>
    </w:r>
  </w:p>
  <w:p w:rsidR="00A02F00" w:rsidRPr="00160923" w:rsidRDefault="00A02F00">
    <w:pPr>
      <w:pStyle w:val="Header"/>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41E0D"/>
    <w:multiLevelType w:val="hybridMultilevel"/>
    <w:tmpl w:val="48242564"/>
    <w:lvl w:ilvl="0" w:tplc="A5EE0A4C">
      <w:start w:val="1"/>
      <w:numFmt w:val="decimal"/>
      <w:lvlText w:val="%1."/>
      <w:lvlJc w:val="left"/>
      <w:pPr>
        <w:ind w:left="-180" w:hanging="360"/>
      </w:pPr>
      <w:rPr>
        <w:rFonts w:hint="default"/>
        <w:b/>
      </w:rPr>
    </w:lvl>
    <w:lvl w:ilvl="1" w:tplc="04080019" w:tentative="1">
      <w:start w:val="1"/>
      <w:numFmt w:val="lowerLetter"/>
      <w:lvlText w:val="%2."/>
      <w:lvlJc w:val="left"/>
      <w:pPr>
        <w:ind w:left="540" w:hanging="360"/>
      </w:pPr>
    </w:lvl>
    <w:lvl w:ilvl="2" w:tplc="0408001B" w:tentative="1">
      <w:start w:val="1"/>
      <w:numFmt w:val="lowerRoman"/>
      <w:lvlText w:val="%3."/>
      <w:lvlJc w:val="right"/>
      <w:pPr>
        <w:ind w:left="1260" w:hanging="180"/>
      </w:pPr>
    </w:lvl>
    <w:lvl w:ilvl="3" w:tplc="0408000F" w:tentative="1">
      <w:start w:val="1"/>
      <w:numFmt w:val="decimal"/>
      <w:lvlText w:val="%4."/>
      <w:lvlJc w:val="left"/>
      <w:pPr>
        <w:ind w:left="1980" w:hanging="360"/>
      </w:pPr>
    </w:lvl>
    <w:lvl w:ilvl="4" w:tplc="04080019" w:tentative="1">
      <w:start w:val="1"/>
      <w:numFmt w:val="lowerLetter"/>
      <w:lvlText w:val="%5."/>
      <w:lvlJc w:val="left"/>
      <w:pPr>
        <w:ind w:left="2700" w:hanging="360"/>
      </w:pPr>
    </w:lvl>
    <w:lvl w:ilvl="5" w:tplc="0408001B" w:tentative="1">
      <w:start w:val="1"/>
      <w:numFmt w:val="lowerRoman"/>
      <w:lvlText w:val="%6."/>
      <w:lvlJc w:val="right"/>
      <w:pPr>
        <w:ind w:left="3420" w:hanging="180"/>
      </w:pPr>
    </w:lvl>
    <w:lvl w:ilvl="6" w:tplc="0408000F" w:tentative="1">
      <w:start w:val="1"/>
      <w:numFmt w:val="decimal"/>
      <w:lvlText w:val="%7."/>
      <w:lvlJc w:val="left"/>
      <w:pPr>
        <w:ind w:left="4140" w:hanging="360"/>
      </w:pPr>
    </w:lvl>
    <w:lvl w:ilvl="7" w:tplc="04080019" w:tentative="1">
      <w:start w:val="1"/>
      <w:numFmt w:val="lowerLetter"/>
      <w:lvlText w:val="%8."/>
      <w:lvlJc w:val="left"/>
      <w:pPr>
        <w:ind w:left="4860" w:hanging="360"/>
      </w:pPr>
    </w:lvl>
    <w:lvl w:ilvl="8" w:tplc="0408001B" w:tentative="1">
      <w:start w:val="1"/>
      <w:numFmt w:val="lowerRoman"/>
      <w:lvlText w:val="%9."/>
      <w:lvlJc w:val="right"/>
      <w:pPr>
        <w:ind w:left="5580" w:hanging="180"/>
      </w:pPr>
    </w:lvl>
  </w:abstractNum>
  <w:abstractNum w:abstractNumId="1" w15:restartNumberingAfterBreak="0">
    <w:nsid w:val="239B2539"/>
    <w:multiLevelType w:val="hybridMultilevel"/>
    <w:tmpl w:val="8EE6911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35025DCF"/>
    <w:multiLevelType w:val="hybridMultilevel"/>
    <w:tmpl w:val="5E30BB6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71395DF1"/>
    <w:multiLevelType w:val="hybridMultilevel"/>
    <w:tmpl w:val="457CF8FA"/>
    <w:lvl w:ilvl="0" w:tplc="04080001">
      <w:start w:val="1"/>
      <w:numFmt w:val="bullet"/>
      <w:lvlText w:val=""/>
      <w:lvlJc w:val="left"/>
      <w:pPr>
        <w:ind w:left="180" w:hanging="360"/>
      </w:pPr>
      <w:rPr>
        <w:rFonts w:ascii="Symbol" w:hAnsi="Symbol" w:hint="default"/>
      </w:rPr>
    </w:lvl>
    <w:lvl w:ilvl="1" w:tplc="04080003" w:tentative="1">
      <w:start w:val="1"/>
      <w:numFmt w:val="bullet"/>
      <w:lvlText w:val="o"/>
      <w:lvlJc w:val="left"/>
      <w:pPr>
        <w:ind w:left="900" w:hanging="360"/>
      </w:pPr>
      <w:rPr>
        <w:rFonts w:ascii="Courier New" w:hAnsi="Courier New" w:cs="Courier New" w:hint="default"/>
      </w:rPr>
    </w:lvl>
    <w:lvl w:ilvl="2" w:tplc="04080005" w:tentative="1">
      <w:start w:val="1"/>
      <w:numFmt w:val="bullet"/>
      <w:lvlText w:val=""/>
      <w:lvlJc w:val="left"/>
      <w:pPr>
        <w:ind w:left="1620" w:hanging="360"/>
      </w:pPr>
      <w:rPr>
        <w:rFonts w:ascii="Wingdings" w:hAnsi="Wingdings" w:hint="default"/>
      </w:rPr>
    </w:lvl>
    <w:lvl w:ilvl="3" w:tplc="04080001" w:tentative="1">
      <w:start w:val="1"/>
      <w:numFmt w:val="bullet"/>
      <w:lvlText w:val=""/>
      <w:lvlJc w:val="left"/>
      <w:pPr>
        <w:ind w:left="2340" w:hanging="360"/>
      </w:pPr>
      <w:rPr>
        <w:rFonts w:ascii="Symbol" w:hAnsi="Symbol" w:hint="default"/>
      </w:rPr>
    </w:lvl>
    <w:lvl w:ilvl="4" w:tplc="04080003" w:tentative="1">
      <w:start w:val="1"/>
      <w:numFmt w:val="bullet"/>
      <w:lvlText w:val="o"/>
      <w:lvlJc w:val="left"/>
      <w:pPr>
        <w:ind w:left="3060" w:hanging="360"/>
      </w:pPr>
      <w:rPr>
        <w:rFonts w:ascii="Courier New" w:hAnsi="Courier New" w:cs="Courier New" w:hint="default"/>
      </w:rPr>
    </w:lvl>
    <w:lvl w:ilvl="5" w:tplc="04080005" w:tentative="1">
      <w:start w:val="1"/>
      <w:numFmt w:val="bullet"/>
      <w:lvlText w:val=""/>
      <w:lvlJc w:val="left"/>
      <w:pPr>
        <w:ind w:left="3780" w:hanging="360"/>
      </w:pPr>
      <w:rPr>
        <w:rFonts w:ascii="Wingdings" w:hAnsi="Wingdings" w:hint="default"/>
      </w:rPr>
    </w:lvl>
    <w:lvl w:ilvl="6" w:tplc="04080001" w:tentative="1">
      <w:start w:val="1"/>
      <w:numFmt w:val="bullet"/>
      <w:lvlText w:val=""/>
      <w:lvlJc w:val="left"/>
      <w:pPr>
        <w:ind w:left="4500" w:hanging="360"/>
      </w:pPr>
      <w:rPr>
        <w:rFonts w:ascii="Symbol" w:hAnsi="Symbol" w:hint="default"/>
      </w:rPr>
    </w:lvl>
    <w:lvl w:ilvl="7" w:tplc="04080003" w:tentative="1">
      <w:start w:val="1"/>
      <w:numFmt w:val="bullet"/>
      <w:lvlText w:val="o"/>
      <w:lvlJc w:val="left"/>
      <w:pPr>
        <w:ind w:left="5220" w:hanging="360"/>
      </w:pPr>
      <w:rPr>
        <w:rFonts w:ascii="Courier New" w:hAnsi="Courier New" w:cs="Courier New" w:hint="default"/>
      </w:rPr>
    </w:lvl>
    <w:lvl w:ilvl="8" w:tplc="04080005" w:tentative="1">
      <w:start w:val="1"/>
      <w:numFmt w:val="bullet"/>
      <w:lvlText w:val=""/>
      <w:lvlJc w:val="left"/>
      <w:pPr>
        <w:ind w:left="59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3F"/>
    <w:rsid w:val="00005478"/>
    <w:rsid w:val="00023BAA"/>
    <w:rsid w:val="00027F9D"/>
    <w:rsid w:val="00046BBE"/>
    <w:rsid w:val="00046FD6"/>
    <w:rsid w:val="000561D8"/>
    <w:rsid w:val="000563B0"/>
    <w:rsid w:val="00085ECE"/>
    <w:rsid w:val="000917F0"/>
    <w:rsid w:val="00093444"/>
    <w:rsid w:val="000949AA"/>
    <w:rsid w:val="000D275F"/>
    <w:rsid w:val="000F1DF3"/>
    <w:rsid w:val="00125D4E"/>
    <w:rsid w:val="00133C70"/>
    <w:rsid w:val="001550FF"/>
    <w:rsid w:val="00160923"/>
    <w:rsid w:val="00176F9C"/>
    <w:rsid w:val="00183EC6"/>
    <w:rsid w:val="001855C2"/>
    <w:rsid w:val="001871AA"/>
    <w:rsid w:val="001A3A0D"/>
    <w:rsid w:val="001B4FF2"/>
    <w:rsid w:val="001B6B10"/>
    <w:rsid w:val="001F1B50"/>
    <w:rsid w:val="001F2977"/>
    <w:rsid w:val="00220E7C"/>
    <w:rsid w:val="00256E3D"/>
    <w:rsid w:val="0025790B"/>
    <w:rsid w:val="00276A86"/>
    <w:rsid w:val="002D31C2"/>
    <w:rsid w:val="002E420B"/>
    <w:rsid w:val="002F146C"/>
    <w:rsid w:val="002F2CF2"/>
    <w:rsid w:val="003039E4"/>
    <w:rsid w:val="00315684"/>
    <w:rsid w:val="003179F2"/>
    <w:rsid w:val="003209B3"/>
    <w:rsid w:val="00391A12"/>
    <w:rsid w:val="00397E83"/>
    <w:rsid w:val="003B6013"/>
    <w:rsid w:val="003D10DB"/>
    <w:rsid w:val="003D746A"/>
    <w:rsid w:val="00416A6D"/>
    <w:rsid w:val="004206F2"/>
    <w:rsid w:val="00447914"/>
    <w:rsid w:val="00485EE1"/>
    <w:rsid w:val="00487242"/>
    <w:rsid w:val="004873B7"/>
    <w:rsid w:val="0050775C"/>
    <w:rsid w:val="00525D41"/>
    <w:rsid w:val="00532F5C"/>
    <w:rsid w:val="00537D0C"/>
    <w:rsid w:val="00542DB0"/>
    <w:rsid w:val="005455A2"/>
    <w:rsid w:val="00553EB0"/>
    <w:rsid w:val="005611EF"/>
    <w:rsid w:val="005D1580"/>
    <w:rsid w:val="005E118B"/>
    <w:rsid w:val="005E581E"/>
    <w:rsid w:val="00600B8D"/>
    <w:rsid w:val="00623964"/>
    <w:rsid w:val="0062775B"/>
    <w:rsid w:val="00665B08"/>
    <w:rsid w:val="00667011"/>
    <w:rsid w:val="00680BCE"/>
    <w:rsid w:val="006A2FDB"/>
    <w:rsid w:val="006E032B"/>
    <w:rsid w:val="006E2417"/>
    <w:rsid w:val="006F0541"/>
    <w:rsid w:val="00700273"/>
    <w:rsid w:val="00711BF7"/>
    <w:rsid w:val="0073085C"/>
    <w:rsid w:val="00733FDB"/>
    <w:rsid w:val="00734195"/>
    <w:rsid w:val="00766C0E"/>
    <w:rsid w:val="0078641E"/>
    <w:rsid w:val="007D3CE1"/>
    <w:rsid w:val="007F0F99"/>
    <w:rsid w:val="007F6190"/>
    <w:rsid w:val="008106A3"/>
    <w:rsid w:val="008143E3"/>
    <w:rsid w:val="00822343"/>
    <w:rsid w:val="00842798"/>
    <w:rsid w:val="00844FE3"/>
    <w:rsid w:val="008543F0"/>
    <w:rsid w:val="00883EE7"/>
    <w:rsid w:val="008A0486"/>
    <w:rsid w:val="008A07FF"/>
    <w:rsid w:val="008B6383"/>
    <w:rsid w:val="008C3C76"/>
    <w:rsid w:val="008C4E66"/>
    <w:rsid w:val="008C4EA8"/>
    <w:rsid w:val="008D1FCA"/>
    <w:rsid w:val="009020CB"/>
    <w:rsid w:val="00915054"/>
    <w:rsid w:val="00920D15"/>
    <w:rsid w:val="009211AD"/>
    <w:rsid w:val="00933D25"/>
    <w:rsid w:val="00937DC8"/>
    <w:rsid w:val="00955B65"/>
    <w:rsid w:val="00966AB2"/>
    <w:rsid w:val="00982ECB"/>
    <w:rsid w:val="009B5A55"/>
    <w:rsid w:val="009C2E79"/>
    <w:rsid w:val="009D1007"/>
    <w:rsid w:val="009D636B"/>
    <w:rsid w:val="009F05BF"/>
    <w:rsid w:val="009F0CF2"/>
    <w:rsid w:val="00A02F00"/>
    <w:rsid w:val="00A51B70"/>
    <w:rsid w:val="00A64496"/>
    <w:rsid w:val="00AB78F4"/>
    <w:rsid w:val="00AC2DB8"/>
    <w:rsid w:val="00AF0B54"/>
    <w:rsid w:val="00B12BE0"/>
    <w:rsid w:val="00B25105"/>
    <w:rsid w:val="00B54629"/>
    <w:rsid w:val="00B65734"/>
    <w:rsid w:val="00B72FBC"/>
    <w:rsid w:val="00B76133"/>
    <w:rsid w:val="00BA683C"/>
    <w:rsid w:val="00BC619A"/>
    <w:rsid w:val="00BF0325"/>
    <w:rsid w:val="00BF122B"/>
    <w:rsid w:val="00C01B7A"/>
    <w:rsid w:val="00C11E5D"/>
    <w:rsid w:val="00C25DE6"/>
    <w:rsid w:val="00C31119"/>
    <w:rsid w:val="00C47F83"/>
    <w:rsid w:val="00C62D53"/>
    <w:rsid w:val="00C65B0C"/>
    <w:rsid w:val="00C84D69"/>
    <w:rsid w:val="00C923CB"/>
    <w:rsid w:val="00CD468C"/>
    <w:rsid w:val="00CE7B2F"/>
    <w:rsid w:val="00D175DB"/>
    <w:rsid w:val="00D2356E"/>
    <w:rsid w:val="00D3127A"/>
    <w:rsid w:val="00D364F5"/>
    <w:rsid w:val="00D36504"/>
    <w:rsid w:val="00D603F7"/>
    <w:rsid w:val="00D83D85"/>
    <w:rsid w:val="00D862C3"/>
    <w:rsid w:val="00DC5ECB"/>
    <w:rsid w:val="00E2417C"/>
    <w:rsid w:val="00E423B9"/>
    <w:rsid w:val="00E57D68"/>
    <w:rsid w:val="00E67AE0"/>
    <w:rsid w:val="00E8115C"/>
    <w:rsid w:val="00E85EF9"/>
    <w:rsid w:val="00E93BC7"/>
    <w:rsid w:val="00E94CDE"/>
    <w:rsid w:val="00EA4196"/>
    <w:rsid w:val="00EA51CA"/>
    <w:rsid w:val="00EA6B19"/>
    <w:rsid w:val="00EB203F"/>
    <w:rsid w:val="00EB4F62"/>
    <w:rsid w:val="00EE63DD"/>
    <w:rsid w:val="00EF0CC7"/>
    <w:rsid w:val="00F00B03"/>
    <w:rsid w:val="00F10A9E"/>
    <w:rsid w:val="00F13220"/>
    <w:rsid w:val="00F15958"/>
    <w:rsid w:val="00F2072C"/>
    <w:rsid w:val="00F45807"/>
    <w:rsid w:val="00F45AD1"/>
    <w:rsid w:val="00F51211"/>
    <w:rsid w:val="00F70EE4"/>
    <w:rsid w:val="00F77DBE"/>
    <w:rsid w:val="00FD0C1A"/>
    <w:rsid w:val="00FD1DC8"/>
    <w:rsid w:val="00FD7EB5"/>
    <w:rsid w:val="00FE3B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D6A9E"/>
  <w15:chartTrackingRefBased/>
  <w15:docId w15:val="{32B4BFA3-ABEF-401F-BD7C-46DD47E8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BC7"/>
    <w:rPr>
      <w:rFonts w:eastAsiaTheme="minorEastAsia"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60923"/>
    <w:pPr>
      <w:autoSpaceDE w:val="0"/>
      <w:autoSpaceDN w:val="0"/>
      <w:adjustRightInd w:val="0"/>
      <w:spacing w:after="0" w:line="240" w:lineRule="auto"/>
    </w:pPr>
    <w:rPr>
      <w:rFonts w:ascii="MgOldTimes UC Pol" w:eastAsia="Times New Roman" w:hAnsi="MgOldTimes UC Pol"/>
      <w:sz w:val="20"/>
      <w:szCs w:val="24"/>
      <w:lang w:val="el-GR" w:eastAsia="el-GR"/>
    </w:rPr>
  </w:style>
  <w:style w:type="character" w:customStyle="1" w:styleId="TitleChar">
    <w:name w:val="Title Char"/>
    <w:basedOn w:val="DefaultParagraphFont"/>
    <w:link w:val="Title"/>
    <w:rsid w:val="00160923"/>
    <w:rPr>
      <w:rFonts w:ascii="MgOldTimes UC Pol" w:eastAsia="Times New Roman" w:hAnsi="MgOldTimes UC Pol" w:cs="Times New Roman"/>
      <w:sz w:val="20"/>
      <w:szCs w:val="24"/>
      <w:lang w:eastAsia="el-GR"/>
    </w:rPr>
  </w:style>
  <w:style w:type="paragraph" w:styleId="Header">
    <w:name w:val="header"/>
    <w:basedOn w:val="Normal"/>
    <w:link w:val="HeaderChar"/>
    <w:unhideWhenUsed/>
    <w:rsid w:val="00160923"/>
    <w:pPr>
      <w:tabs>
        <w:tab w:val="center" w:pos="4153"/>
        <w:tab w:val="right" w:pos="8306"/>
      </w:tabs>
      <w:spacing w:after="0" w:line="240" w:lineRule="auto"/>
    </w:pPr>
  </w:style>
  <w:style w:type="character" w:customStyle="1" w:styleId="HeaderChar">
    <w:name w:val="Header Char"/>
    <w:basedOn w:val="DefaultParagraphFont"/>
    <w:link w:val="Header"/>
    <w:rsid w:val="00160923"/>
    <w:rPr>
      <w:rFonts w:eastAsiaTheme="minorEastAsia" w:cs="Times New Roman"/>
      <w:lang w:val="en-GB" w:eastAsia="en-GB"/>
    </w:rPr>
  </w:style>
  <w:style w:type="paragraph" w:styleId="Footer">
    <w:name w:val="footer"/>
    <w:basedOn w:val="Normal"/>
    <w:link w:val="FooterChar"/>
    <w:uiPriority w:val="99"/>
    <w:unhideWhenUsed/>
    <w:rsid w:val="00160923"/>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0923"/>
    <w:rPr>
      <w:rFonts w:eastAsiaTheme="minorEastAsia" w:cs="Times New Roman"/>
      <w:lang w:val="en-GB" w:eastAsia="en-GB"/>
    </w:rPr>
  </w:style>
  <w:style w:type="character" w:styleId="PlaceholderText">
    <w:name w:val="Placeholder Text"/>
    <w:basedOn w:val="DefaultParagraphFont"/>
    <w:uiPriority w:val="99"/>
    <w:semiHidden/>
    <w:rsid w:val="00F15958"/>
    <w:rPr>
      <w:color w:val="808080"/>
    </w:rPr>
  </w:style>
  <w:style w:type="paragraph" w:styleId="ListParagraph">
    <w:name w:val="List Paragraph"/>
    <w:basedOn w:val="Normal"/>
    <w:uiPriority w:val="34"/>
    <w:qFormat/>
    <w:rsid w:val="00D364F5"/>
    <w:pPr>
      <w:ind w:left="720"/>
      <w:contextualSpacing/>
    </w:pPr>
  </w:style>
  <w:style w:type="paragraph" w:styleId="BalloonText">
    <w:name w:val="Balloon Text"/>
    <w:basedOn w:val="Normal"/>
    <w:link w:val="BalloonTextChar"/>
    <w:uiPriority w:val="99"/>
    <w:semiHidden/>
    <w:unhideWhenUsed/>
    <w:rsid w:val="00D862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2C3"/>
    <w:rPr>
      <w:rFonts w:ascii="Segoe UI" w:eastAsiaTheme="minorEastAsia" w:hAnsi="Segoe UI" w:cs="Segoe UI"/>
      <w:sz w:val="18"/>
      <w:szCs w:val="18"/>
      <w:lang w:val="en-GB" w:eastAsia="en-GB"/>
    </w:rPr>
  </w:style>
  <w:style w:type="paragraph" w:customStyle="1" w:styleId="Default">
    <w:name w:val="Default"/>
    <w:rsid w:val="005E581E"/>
    <w:pPr>
      <w:autoSpaceDE w:val="0"/>
      <w:autoSpaceDN w:val="0"/>
      <w:adjustRightInd w:val="0"/>
      <w:spacing w:after="0" w:line="240" w:lineRule="auto"/>
    </w:pPr>
    <w:rPr>
      <w:rFonts w:ascii="MgOldTimes UC Pol" w:eastAsia="Calibri" w:hAnsi="MgOldTimes UC Pol" w:cs="MgOldTimes UC Pol"/>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image" Target="media/image3.png"/><Relationship Id="rId18" Type="http://schemas.openxmlformats.org/officeDocument/2006/relationships/image" Target="media/image50.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60.png"/><Relationship Id="rId7" Type="http://schemas.openxmlformats.org/officeDocument/2006/relationships/image" Target="media/image1.emf"/><Relationship Id="rId12" Type="http://schemas.microsoft.com/office/2007/relationships/hdphoto" Target="media/hdphoto10.wdp"/><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0.emf"/><Relationship Id="rId20" Type="http://schemas.microsoft.com/office/2007/relationships/hdphoto" Target="media/hdphoto2.wdp"/><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image" Target="media/image7.png"/><Relationship Id="rId10" Type="http://schemas.microsoft.com/office/2007/relationships/hdphoto" Target="media/hdphoto1.wdp"/><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0.png"/><Relationship Id="rId22" Type="http://schemas.microsoft.com/office/2007/relationships/hdphoto" Target="media/hdphoto20.wdp"/><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13</Pages>
  <Words>2329</Words>
  <Characters>12577</Characters>
  <Application>Microsoft Office Word</Application>
  <DocSecurity>0</DocSecurity>
  <Lines>104</Lines>
  <Paragraphs>29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Μερκούριος Παναγιωτόπουλος</dc:creator>
  <cp:keywords/>
  <dc:description/>
  <cp:lastModifiedBy>user</cp:lastModifiedBy>
  <cp:revision>116</cp:revision>
  <cp:lastPrinted>2020-06-29T05:56:00Z</cp:lastPrinted>
  <dcterms:created xsi:type="dcterms:W3CDTF">2020-06-23T09:19:00Z</dcterms:created>
  <dcterms:modified xsi:type="dcterms:W3CDTF">2024-06-12T13:46:00Z</dcterms:modified>
</cp:coreProperties>
</file>