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41" w:rsidRPr="008D0841" w:rsidRDefault="008D0841" w:rsidP="008D0841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40"/>
          <w:szCs w:val="40"/>
          <w:lang w:eastAsia="el-GR"/>
        </w:rPr>
      </w:pPr>
      <w:r w:rsidRPr="008D0841">
        <w:rPr>
          <w:rFonts w:ascii="Arial" w:eastAsia="Times New Roman" w:hAnsi="Arial" w:cs="Arial"/>
          <w:b/>
          <w:color w:val="202124"/>
          <w:sz w:val="40"/>
          <w:szCs w:val="40"/>
          <w:lang w:eastAsia="el-GR"/>
        </w:rPr>
        <w:t>Πέρα στους πέρα κάμπους</w:t>
      </w:r>
    </w:p>
    <w:p w:rsidR="008D0841" w:rsidRDefault="008D0841" w:rsidP="008D084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202124"/>
          <w:sz w:val="32"/>
          <w:szCs w:val="32"/>
          <w:lang w:eastAsia="el-GR"/>
        </w:rPr>
        <w:t>Παραδοσιακό</w:t>
      </w:r>
    </w:p>
    <w:p w:rsidR="008D0841" w:rsidRDefault="008D0841" w:rsidP="008D084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l-GR"/>
        </w:rPr>
      </w:pPr>
    </w:p>
    <w:p w:rsidR="008D0841" w:rsidRDefault="008D0841" w:rsidP="008D084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6"/>
          <w:szCs w:val="36"/>
          <w:lang w:eastAsia="el-GR"/>
        </w:rPr>
      </w:pPr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 xml:space="preserve">Πέρα στους πέρα κάμπους </w:t>
      </w:r>
    </w:p>
    <w:p w:rsidR="008D0841" w:rsidRDefault="008D0841" w:rsidP="008D084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6"/>
          <w:szCs w:val="36"/>
          <w:lang w:eastAsia="el-GR"/>
        </w:rPr>
      </w:pPr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 xml:space="preserve">Πέρα στους πέρα κάμπους </w:t>
      </w:r>
    </w:p>
    <w:p w:rsidR="008D0841" w:rsidRDefault="008D0841" w:rsidP="008D084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6"/>
          <w:szCs w:val="36"/>
          <w:lang w:eastAsia="el-GR"/>
        </w:rPr>
      </w:pPr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 xml:space="preserve">Πέρα στους πέρα κάμπους </w:t>
      </w:r>
    </w:p>
    <w:p w:rsidR="008D0841" w:rsidRDefault="008D0841" w:rsidP="008D0841">
      <w:pPr>
        <w:shd w:val="clear" w:color="auto" w:fill="FFFFFF"/>
        <w:rPr>
          <w:rFonts w:ascii="Arial" w:eastAsia="Times New Roman" w:hAnsi="Arial" w:cs="Arial"/>
          <w:color w:val="202124"/>
          <w:sz w:val="36"/>
          <w:szCs w:val="36"/>
          <w:lang w:eastAsia="el-GR"/>
        </w:rPr>
      </w:pPr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>που είναι οι ελιές</w:t>
      </w:r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br/>
      </w:r>
      <w:proofErr w:type="spellStart"/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>είν</w:t>
      </w:r>
      <w:proofErr w:type="spellEnd"/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 xml:space="preserve">' ένα μοναστήρι </w:t>
      </w:r>
    </w:p>
    <w:p w:rsidR="008D0841" w:rsidRDefault="008D0841" w:rsidP="008D0841">
      <w:pPr>
        <w:shd w:val="clear" w:color="auto" w:fill="FFFFFF"/>
        <w:rPr>
          <w:rFonts w:ascii="Arial" w:eastAsia="Times New Roman" w:hAnsi="Arial" w:cs="Arial"/>
          <w:color w:val="202124"/>
          <w:sz w:val="36"/>
          <w:szCs w:val="36"/>
          <w:lang w:eastAsia="el-GR"/>
        </w:rPr>
      </w:pPr>
      <w:proofErr w:type="spellStart"/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>είν</w:t>
      </w:r>
      <w:proofErr w:type="spellEnd"/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>' ένα μοναστήρι</w:t>
      </w:r>
    </w:p>
    <w:p w:rsidR="008D0841" w:rsidRDefault="008D0841" w:rsidP="008D084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6"/>
          <w:szCs w:val="36"/>
          <w:lang w:eastAsia="el-GR"/>
        </w:rPr>
      </w:pPr>
      <w:proofErr w:type="spellStart"/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>είν</w:t>
      </w:r>
      <w:proofErr w:type="spellEnd"/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>' ένα μοναστήρι</w:t>
      </w:r>
    </w:p>
    <w:p w:rsidR="008D0841" w:rsidRDefault="008D0841" w:rsidP="008D084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6"/>
          <w:szCs w:val="36"/>
          <w:lang w:eastAsia="el-GR"/>
        </w:rPr>
      </w:pPr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>που παν' οι κοπελιές</w:t>
      </w:r>
    </w:p>
    <w:p w:rsidR="008D0841" w:rsidRPr="008D0841" w:rsidRDefault="008D0841" w:rsidP="008D084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6"/>
          <w:szCs w:val="36"/>
          <w:lang w:eastAsia="el-GR"/>
        </w:rPr>
      </w:pPr>
    </w:p>
    <w:p w:rsidR="008D0841" w:rsidRPr="008D0841" w:rsidRDefault="008D0841" w:rsidP="008D084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6"/>
          <w:szCs w:val="36"/>
          <w:lang w:eastAsia="el-GR"/>
        </w:rPr>
      </w:pPr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>Πάω και '</w:t>
      </w:r>
      <w:proofErr w:type="spellStart"/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>γω</w:t>
      </w:r>
      <w:proofErr w:type="spellEnd"/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 xml:space="preserve"> ο καημένος για να λειτουργηθώ</w:t>
      </w:r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br/>
        <w:t>να κάνω το σταυρό μου σαν κάθε Χριστιανός</w:t>
      </w:r>
    </w:p>
    <w:p w:rsidR="008D0841" w:rsidRPr="008D0841" w:rsidRDefault="008D0841" w:rsidP="008D084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6"/>
          <w:szCs w:val="36"/>
          <w:lang w:eastAsia="el-GR"/>
        </w:rPr>
      </w:pPr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>Στο περιβόλι μπαίνω και βλέπω μια μηλιά</w:t>
      </w:r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br/>
        <w:t>με μήλα φορτωμένη και πάνω κοπελιά</w:t>
      </w:r>
    </w:p>
    <w:p w:rsidR="008D0841" w:rsidRPr="008D0841" w:rsidRDefault="008D0841" w:rsidP="008D084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6"/>
          <w:szCs w:val="36"/>
          <w:lang w:eastAsia="el-GR"/>
        </w:rPr>
      </w:pPr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>Της λέω έλα κάτω να χτίσουμε φωλιά</w:t>
      </w:r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br/>
        <w:t>μα εκείνη κόβει μήλα και με πετροβολά</w:t>
      </w:r>
    </w:p>
    <w:p w:rsidR="008D0841" w:rsidRPr="008D0841" w:rsidRDefault="008D0841" w:rsidP="008D084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6"/>
          <w:szCs w:val="36"/>
          <w:lang w:eastAsia="el-GR"/>
        </w:rPr>
      </w:pPr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>Ρωτώ ξαναρωτώ τη '</w:t>
      </w:r>
      <w:proofErr w:type="spellStart"/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>πο</w:t>
      </w:r>
      <w:proofErr w:type="spellEnd"/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 xml:space="preserve"> που 'σαι κοπελιά</w:t>
      </w:r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br/>
        <w:t>από εδώ κοντά 'μαι π' αυτόν τον μαχαλά</w:t>
      </w:r>
    </w:p>
    <w:p w:rsidR="008D0841" w:rsidRPr="008D0841" w:rsidRDefault="008D0841" w:rsidP="008D084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6"/>
          <w:szCs w:val="36"/>
          <w:lang w:eastAsia="el-GR"/>
        </w:rPr>
      </w:pPr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 xml:space="preserve">Μα έχω </w:t>
      </w:r>
      <w:proofErr w:type="spellStart"/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>γέρον</w:t>
      </w:r>
      <w:proofErr w:type="spellEnd"/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 xml:space="preserve"> άντρα και δυο μικρά παιδιά</w:t>
      </w:r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br/>
        <w:t>π' ολημερίς με δέρνει έχει σκληρή καρδιά</w:t>
      </w:r>
    </w:p>
    <w:p w:rsidR="002D6509" w:rsidRPr="008D0841" w:rsidRDefault="008D0841" w:rsidP="008D0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6"/>
          <w:szCs w:val="36"/>
          <w:lang w:eastAsia="el-GR"/>
        </w:rPr>
      </w:pPr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t>Βαρύ σταμνί μου δίνει κι ένα κοντό σχοινί</w:t>
      </w:r>
      <w:r w:rsidRPr="008D0841">
        <w:rPr>
          <w:rFonts w:ascii="Arial" w:eastAsia="Times New Roman" w:hAnsi="Arial" w:cs="Arial"/>
          <w:color w:val="202124"/>
          <w:sz w:val="36"/>
          <w:szCs w:val="36"/>
          <w:lang w:eastAsia="el-GR"/>
        </w:rPr>
        <w:br/>
        <w:t>ν' αργήσω να γεμίσω για να 'βρει αφορμή</w:t>
      </w:r>
    </w:p>
    <w:sectPr w:rsidR="002D6509" w:rsidRPr="008D0841" w:rsidSect="002D65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20"/>
  <w:characterSpacingControl w:val="doNotCompress"/>
  <w:compat/>
  <w:rsids>
    <w:rsidRoot w:val="008D0841"/>
    <w:rsid w:val="002D6509"/>
    <w:rsid w:val="008D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9106"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760"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397"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518"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217"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633"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Σινανογλου</dc:creator>
  <cp:lastModifiedBy>Δημητρης Σινανογλου</cp:lastModifiedBy>
  <cp:revision>1</cp:revision>
  <dcterms:created xsi:type="dcterms:W3CDTF">2021-03-17T10:34:00Z</dcterms:created>
  <dcterms:modified xsi:type="dcterms:W3CDTF">2021-03-17T10:38:00Z</dcterms:modified>
</cp:coreProperties>
</file>