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34" w:rsidRPr="00C2623C" w:rsidRDefault="00C2623C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t>α, β, γ, δ, ε, ζ, η, θ, ι, κ, λ, μ, ν, ξ, ο, π, ρ, σ, τ, υ, φ, χ, ψ, ω</w:t>
      </w:r>
    </w:p>
    <w:p w:rsidR="00C2623C" w:rsidRPr="00C2623C" w:rsidRDefault="00C2623C" w:rsidP="00C2623C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2623C" w:rsidRPr="00C2623C" w:rsidRDefault="00C2623C">
      <w:p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b/>
          <w:sz w:val="28"/>
          <w:szCs w:val="28"/>
          <w:u w:val="single"/>
        </w:rPr>
        <w:t>ά</w:t>
      </w:r>
      <w:r w:rsidRPr="00C2623C">
        <w:rPr>
          <w:rFonts w:ascii="Times New Roman" w:hAnsi="Times New Roman" w:cs="Times New Roman"/>
          <w:sz w:val="28"/>
          <w:szCs w:val="28"/>
        </w:rPr>
        <w:t xml:space="preserve">λογο , </w:t>
      </w:r>
      <w:r w:rsidRPr="00C2623C">
        <w:rPr>
          <w:rFonts w:ascii="Times New Roman" w:hAnsi="Times New Roman" w:cs="Times New Roman"/>
          <w:b/>
          <w:sz w:val="28"/>
          <w:szCs w:val="28"/>
          <w:u w:val="single"/>
        </w:rPr>
        <w:t>λ</w:t>
      </w:r>
      <w:r w:rsidRPr="00C2623C">
        <w:rPr>
          <w:rFonts w:ascii="Times New Roman" w:hAnsi="Times New Roman" w:cs="Times New Roman"/>
          <w:sz w:val="28"/>
          <w:szCs w:val="28"/>
        </w:rPr>
        <w:t xml:space="preserve">εμόνι, </w:t>
      </w:r>
      <w:r w:rsidRPr="00C2623C">
        <w:rPr>
          <w:rFonts w:ascii="Times New Roman" w:hAnsi="Times New Roman" w:cs="Times New Roman"/>
          <w:b/>
          <w:sz w:val="28"/>
          <w:szCs w:val="28"/>
          <w:u w:val="single"/>
        </w:rPr>
        <w:t>δ</w:t>
      </w:r>
      <w:r w:rsidRPr="00C2623C">
        <w:rPr>
          <w:rFonts w:ascii="Times New Roman" w:hAnsi="Times New Roman" w:cs="Times New Roman"/>
          <w:sz w:val="28"/>
          <w:szCs w:val="28"/>
        </w:rPr>
        <w:t xml:space="preserve">έντρο, </w:t>
      </w:r>
      <w:r w:rsidRPr="00C2623C">
        <w:rPr>
          <w:rFonts w:ascii="Times New Roman" w:hAnsi="Times New Roman" w:cs="Times New Roman"/>
          <w:b/>
          <w:sz w:val="28"/>
          <w:szCs w:val="28"/>
          <w:u w:val="single"/>
        </w:rPr>
        <w:t>π</w:t>
      </w:r>
      <w:r w:rsidRPr="00C2623C">
        <w:rPr>
          <w:rFonts w:ascii="Times New Roman" w:hAnsi="Times New Roman" w:cs="Times New Roman"/>
          <w:sz w:val="28"/>
          <w:szCs w:val="28"/>
        </w:rPr>
        <w:t>αράθυρο</w:t>
      </w:r>
    </w:p>
    <w:p w:rsidR="00C2623C" w:rsidRPr="00C2623C" w:rsidRDefault="00C2623C">
      <w:pPr>
        <w:rPr>
          <w:rFonts w:ascii="Times New Roman" w:hAnsi="Times New Roman" w:cs="Times New Roman"/>
          <w:sz w:val="28"/>
          <w:szCs w:val="28"/>
        </w:rPr>
      </w:pPr>
    </w:p>
    <w:p w:rsidR="00C2623C" w:rsidRPr="00C2623C" w:rsidRDefault="00C2623C" w:rsidP="00C26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t>α, β, γ, δ, ε, ζ, η, θ, ι, κ, λ, μ, ν, ξ, ο, π, ρ, σ, τ, υ, φ, χ, ψ, ω</w:t>
      </w:r>
    </w:p>
    <w:p w:rsidR="00C2623C" w:rsidRPr="00C2623C" w:rsidRDefault="00C2623C" w:rsidP="00C2623C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2623C" w:rsidRPr="00C2623C" w:rsidRDefault="00C2623C" w:rsidP="00C26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ύ</w:t>
      </w:r>
      <w:r w:rsidRPr="00C2623C">
        <w:rPr>
          <w:rFonts w:ascii="Times New Roman" w:hAnsi="Times New Roman" w:cs="Times New Roman"/>
          <w:sz w:val="28"/>
          <w:szCs w:val="28"/>
        </w:rPr>
        <w:t xml:space="preserve">φασμα 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ξ</w:t>
      </w:r>
      <w:r w:rsidRPr="00C2623C">
        <w:rPr>
          <w:rFonts w:ascii="Times New Roman" w:hAnsi="Times New Roman" w:cs="Times New Roman"/>
          <w:sz w:val="28"/>
          <w:szCs w:val="28"/>
        </w:rPr>
        <w:t xml:space="preserve">ύστρα,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ώ</w:t>
      </w:r>
      <w:r w:rsidRPr="00C2623C">
        <w:rPr>
          <w:rFonts w:ascii="Times New Roman" w:hAnsi="Times New Roman" w:cs="Times New Roman"/>
          <w:sz w:val="28"/>
          <w:szCs w:val="28"/>
        </w:rPr>
        <w:t xml:space="preserve">ρα,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ι</w:t>
      </w:r>
      <w:r w:rsidRPr="00C2623C">
        <w:rPr>
          <w:rFonts w:ascii="Times New Roman" w:hAnsi="Times New Roman" w:cs="Times New Roman"/>
          <w:sz w:val="28"/>
          <w:szCs w:val="28"/>
        </w:rPr>
        <w:t>πποπόταμος</w:t>
      </w:r>
    </w:p>
    <w:p w:rsidR="00C2623C" w:rsidRPr="00C2623C" w:rsidRDefault="00C2623C" w:rsidP="00C2623C">
      <w:pPr>
        <w:rPr>
          <w:rFonts w:ascii="Times New Roman" w:hAnsi="Times New Roman" w:cs="Times New Roman"/>
          <w:sz w:val="28"/>
          <w:szCs w:val="28"/>
        </w:rPr>
      </w:pPr>
    </w:p>
    <w:p w:rsidR="00C2623C" w:rsidRPr="00C2623C" w:rsidRDefault="00C2623C" w:rsidP="00C262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C2623C" w:rsidRPr="00C2623C" w:rsidRDefault="00C2623C" w:rsidP="00C262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t>α, β, γ, δ, ε, ζ, η, θ, ι, κ, λ, μ, ν, ξ, ο, π, ρ, σ, τ, υ, φ, χ, ψ, ω</w:t>
      </w:r>
    </w:p>
    <w:p w:rsidR="00D152C9" w:rsidRPr="00C2623C" w:rsidRDefault="00D152C9" w:rsidP="00D152C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152C9" w:rsidRPr="00D152C9" w:rsidRDefault="00D152C9" w:rsidP="00D152C9">
      <w:pPr>
        <w:rPr>
          <w:rFonts w:ascii="Times New Roman" w:hAnsi="Times New Roman" w:cs="Times New Roman"/>
          <w:sz w:val="28"/>
          <w:szCs w:val="28"/>
        </w:rPr>
      </w:pP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ήλο,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ράουλα,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 w:cs="Times New Roman"/>
          <w:sz w:val="28"/>
          <w:szCs w:val="28"/>
        </w:rPr>
        <w:t xml:space="preserve">ταφύλι,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α</w:t>
      </w:r>
      <w:r w:rsidRPr="00D152C9">
        <w:rPr>
          <w:rFonts w:ascii="Times New Roman" w:hAnsi="Times New Roman" w:cs="Times New Roman"/>
          <w:sz w:val="28"/>
          <w:szCs w:val="28"/>
        </w:rPr>
        <w:t>ν</w:t>
      </w:r>
      <w:r>
        <w:rPr>
          <w:rFonts w:ascii="Times New Roman" w:hAnsi="Times New Roman" w:cs="Times New Roman"/>
          <w:sz w:val="28"/>
          <w:szCs w:val="28"/>
        </w:rPr>
        <w:t>ανάς</w:t>
      </w:r>
    </w:p>
    <w:p w:rsidR="00D152C9" w:rsidRPr="00C2623C" w:rsidRDefault="00D152C9" w:rsidP="00D152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</w:p>
    <w:p w:rsidR="00D152C9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</w:p>
    <w:p w:rsidR="00D152C9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</w:p>
    <w:p w:rsidR="00D152C9" w:rsidRPr="00C2623C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lastRenderedPageBreak/>
        <w:t>α, β, γ, δ, ε, ζ, η, θ, ι, κ, λ, μ, ν, ξ, ο, π, ρ, σ, τ, υ, φ, χ, ψ, ω</w:t>
      </w:r>
    </w:p>
    <w:p w:rsidR="00D152C9" w:rsidRPr="00C2623C" w:rsidRDefault="00D152C9" w:rsidP="00D152C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152C9" w:rsidRPr="00D152C9" w:rsidRDefault="00D152C9" w:rsidP="00D152C9">
      <w:pPr>
        <w:rPr>
          <w:rFonts w:ascii="Times New Roman" w:hAnsi="Times New Roman" w:cs="Times New Roman"/>
          <w:sz w:val="28"/>
          <w:szCs w:val="28"/>
        </w:rPr>
      </w:pP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κ</w:t>
      </w:r>
      <w:r>
        <w:rPr>
          <w:rFonts w:ascii="Times New Roman" w:hAnsi="Times New Roman" w:cs="Times New Roman"/>
          <w:sz w:val="28"/>
          <w:szCs w:val="28"/>
        </w:rPr>
        <w:t xml:space="preserve">αναπές,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τ</w:t>
      </w:r>
      <w:r>
        <w:rPr>
          <w:rFonts w:ascii="Times New Roman" w:hAnsi="Times New Roman" w:cs="Times New Roman"/>
          <w:sz w:val="28"/>
          <w:szCs w:val="28"/>
        </w:rPr>
        <w:t xml:space="preserve">ηλεόραση,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γ</w:t>
      </w:r>
      <w:r>
        <w:rPr>
          <w:rFonts w:ascii="Times New Roman" w:hAnsi="Times New Roman" w:cs="Times New Roman"/>
          <w:sz w:val="28"/>
          <w:szCs w:val="28"/>
        </w:rPr>
        <w:t xml:space="preserve">ραφείο,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π</w:t>
      </w:r>
      <w:r>
        <w:rPr>
          <w:rFonts w:ascii="Times New Roman" w:hAnsi="Times New Roman" w:cs="Times New Roman"/>
          <w:sz w:val="28"/>
          <w:szCs w:val="28"/>
        </w:rPr>
        <w:t xml:space="preserve">άτωμα, </w:t>
      </w: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χ</w:t>
      </w:r>
      <w:r>
        <w:rPr>
          <w:rFonts w:ascii="Times New Roman" w:hAnsi="Times New Roman" w:cs="Times New Roman"/>
          <w:sz w:val="28"/>
          <w:szCs w:val="28"/>
        </w:rPr>
        <w:t>αλί</w:t>
      </w:r>
    </w:p>
    <w:p w:rsidR="00D152C9" w:rsidRPr="00C2623C" w:rsidRDefault="00D152C9" w:rsidP="00D152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Default="00D152C9" w:rsidP="00D152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D152C9" w:rsidRPr="00C2623C" w:rsidRDefault="00D152C9" w:rsidP="00D152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D152C9" w:rsidRPr="00C2623C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t>α, β, γ, δ, ε, ζ, η, θ, ι, κ, λ, μ, ν, ξ, ο, π, ρ, σ, τ, υ, φ, χ, ψ, ω</w:t>
      </w:r>
    </w:p>
    <w:p w:rsidR="00D152C9" w:rsidRPr="00C2623C" w:rsidRDefault="00D152C9" w:rsidP="00D152C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152C9" w:rsidRPr="00D152C9" w:rsidRDefault="00D152C9" w:rsidP="00D152C9">
      <w:pPr>
        <w:rPr>
          <w:rFonts w:ascii="Times New Roman" w:hAnsi="Times New Roman" w:cs="Times New Roman"/>
          <w:sz w:val="28"/>
          <w:szCs w:val="28"/>
        </w:rPr>
      </w:pPr>
      <w:r w:rsidRPr="00D152C9">
        <w:rPr>
          <w:rFonts w:ascii="Times New Roman" w:hAnsi="Times New Roman" w:cs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 w:cs="Times New Roman"/>
          <w:sz w:val="28"/>
          <w:szCs w:val="28"/>
        </w:rPr>
        <w:t xml:space="preserve">χολείο,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θ</w:t>
      </w:r>
      <w:r>
        <w:rPr>
          <w:rFonts w:ascii="Times New Roman" w:hAnsi="Times New Roman" w:cs="Times New Roman"/>
          <w:sz w:val="28"/>
          <w:szCs w:val="28"/>
        </w:rPr>
        <w:t xml:space="preserve">ρανίο,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κ</w:t>
      </w:r>
      <w:r>
        <w:rPr>
          <w:rFonts w:ascii="Times New Roman" w:hAnsi="Times New Roman" w:cs="Times New Roman"/>
          <w:sz w:val="28"/>
          <w:szCs w:val="28"/>
        </w:rPr>
        <w:t xml:space="preserve">αρέκλα,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έ</w:t>
      </w:r>
      <w:r>
        <w:rPr>
          <w:rFonts w:ascii="Times New Roman" w:hAnsi="Times New Roman" w:cs="Times New Roman"/>
          <w:sz w:val="28"/>
          <w:szCs w:val="28"/>
        </w:rPr>
        <w:t xml:space="preserve">δρα,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ολύβι,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ξ</w:t>
      </w:r>
      <w:r>
        <w:rPr>
          <w:rFonts w:ascii="Times New Roman" w:hAnsi="Times New Roman" w:cs="Times New Roman"/>
          <w:sz w:val="28"/>
          <w:szCs w:val="28"/>
        </w:rPr>
        <w:t>ύστρα</w:t>
      </w:r>
    </w:p>
    <w:p w:rsidR="00D152C9" w:rsidRPr="00C2623C" w:rsidRDefault="00D152C9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Default="00D152C9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Default="00D152C9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A804F4" w:rsidRPr="00C2623C" w:rsidRDefault="00A804F4" w:rsidP="00D152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D152C9" w:rsidRPr="00C2623C" w:rsidRDefault="00D152C9" w:rsidP="00D152C9">
      <w:pPr>
        <w:rPr>
          <w:rFonts w:ascii="Times New Roman" w:hAnsi="Times New Roman" w:cs="Times New Roman"/>
          <w:b/>
          <w:sz w:val="40"/>
          <w:szCs w:val="40"/>
        </w:rPr>
      </w:pPr>
      <w:r w:rsidRPr="00C2623C">
        <w:rPr>
          <w:rFonts w:ascii="Times New Roman" w:hAnsi="Times New Roman" w:cs="Times New Roman"/>
          <w:b/>
          <w:sz w:val="40"/>
          <w:szCs w:val="40"/>
        </w:rPr>
        <w:t>α, β, γ, δ, ε, ζ, η, θ, ι, κ, λ, μ, ν, ξ, ο, π, ρ, σ, τ, υ, φ, χ, ψ, ω</w:t>
      </w:r>
    </w:p>
    <w:p w:rsidR="00D152C9" w:rsidRPr="00C2623C" w:rsidRDefault="00D152C9" w:rsidP="00D152C9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152C9" w:rsidRPr="00A804F4" w:rsidRDefault="00A804F4" w:rsidP="00D15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π</w:t>
      </w:r>
      <w:r>
        <w:rPr>
          <w:rFonts w:ascii="Times New Roman" w:hAnsi="Times New Roman" w:cs="Times New Roman"/>
          <w:sz w:val="28"/>
          <w:szCs w:val="28"/>
        </w:rPr>
        <w:t xml:space="preserve">άρκο,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κ</w:t>
      </w:r>
      <w:r>
        <w:rPr>
          <w:rFonts w:ascii="Times New Roman" w:hAnsi="Times New Roman" w:cs="Times New Roman"/>
          <w:sz w:val="28"/>
          <w:szCs w:val="28"/>
        </w:rPr>
        <w:t xml:space="preserve">ούνια,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τ</w:t>
      </w:r>
      <w:r>
        <w:rPr>
          <w:rFonts w:ascii="Times New Roman" w:hAnsi="Times New Roman" w:cs="Times New Roman"/>
          <w:sz w:val="28"/>
          <w:szCs w:val="28"/>
        </w:rPr>
        <w:t xml:space="preserve">σουλήθρα,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γ</w:t>
      </w:r>
      <w:r>
        <w:rPr>
          <w:rFonts w:ascii="Times New Roman" w:hAnsi="Times New Roman" w:cs="Times New Roman"/>
          <w:sz w:val="28"/>
          <w:szCs w:val="28"/>
        </w:rPr>
        <w:t xml:space="preserve">ρασίδι, </w:t>
      </w:r>
      <w:r w:rsidRPr="00A804F4">
        <w:rPr>
          <w:rFonts w:ascii="Times New Roman" w:hAnsi="Times New Roman" w:cs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 w:cs="Times New Roman"/>
          <w:sz w:val="28"/>
          <w:szCs w:val="28"/>
        </w:rPr>
        <w:t>πάλα</w:t>
      </w:r>
    </w:p>
    <w:p w:rsidR="00D152C9" w:rsidRPr="00C2623C" w:rsidRDefault="00D152C9" w:rsidP="00D152C9">
      <w:pPr>
        <w:rPr>
          <w:rFonts w:ascii="Times New Roman" w:hAnsi="Times New Roman" w:cs="Times New Roman"/>
          <w:sz w:val="28"/>
          <w:szCs w:val="28"/>
        </w:rPr>
      </w:pPr>
    </w:p>
    <w:p w:rsidR="00D152C9" w:rsidRPr="00C2623C" w:rsidRDefault="00D152C9" w:rsidP="00A804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A804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Pr="00C2623C" w:rsidRDefault="00D152C9" w:rsidP="00A804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D152C9" w:rsidRDefault="00D152C9" w:rsidP="00A804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623C">
        <w:rPr>
          <w:rFonts w:ascii="Times New Roman" w:hAnsi="Times New Roman" w:cs="Times New Roman"/>
          <w:sz w:val="28"/>
          <w:szCs w:val="28"/>
        </w:rPr>
        <w:t>……………..</w:t>
      </w:r>
    </w:p>
    <w:p w:rsidR="00A804F4" w:rsidRPr="00C2623C" w:rsidRDefault="00A804F4" w:rsidP="00A804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C2623C" w:rsidRPr="00C2623C" w:rsidRDefault="00C2623C" w:rsidP="00C2623C">
      <w:pPr>
        <w:rPr>
          <w:rFonts w:ascii="Times New Roman" w:hAnsi="Times New Roman" w:cs="Times New Roman"/>
          <w:sz w:val="28"/>
          <w:szCs w:val="28"/>
        </w:rPr>
      </w:pPr>
    </w:p>
    <w:sectPr w:rsidR="00C2623C" w:rsidRPr="00C2623C" w:rsidSect="00D152C9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A71"/>
    <w:multiLevelType w:val="hybridMultilevel"/>
    <w:tmpl w:val="92BE286E"/>
    <w:lvl w:ilvl="0" w:tplc="D4404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90147"/>
    <w:multiLevelType w:val="hybridMultilevel"/>
    <w:tmpl w:val="FE00D9E2"/>
    <w:lvl w:ilvl="0" w:tplc="68FC25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EE05F9"/>
    <w:multiLevelType w:val="hybridMultilevel"/>
    <w:tmpl w:val="02585256"/>
    <w:lvl w:ilvl="0" w:tplc="147A0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85C0E"/>
    <w:multiLevelType w:val="hybridMultilevel"/>
    <w:tmpl w:val="BE28A3D0"/>
    <w:lvl w:ilvl="0" w:tplc="67800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4D7732"/>
    <w:multiLevelType w:val="hybridMultilevel"/>
    <w:tmpl w:val="7EF88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84605"/>
    <w:multiLevelType w:val="hybridMultilevel"/>
    <w:tmpl w:val="7EF88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623C"/>
    <w:rsid w:val="00042470"/>
    <w:rsid w:val="004E4458"/>
    <w:rsid w:val="00876234"/>
    <w:rsid w:val="00A804F4"/>
    <w:rsid w:val="00C2623C"/>
    <w:rsid w:val="00D152C9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2026-05-02T15:08:00Z</cp:lastPrinted>
  <dcterms:created xsi:type="dcterms:W3CDTF">2026-05-02T14:12:00Z</dcterms:created>
  <dcterms:modified xsi:type="dcterms:W3CDTF">2026-05-02T15:08:00Z</dcterms:modified>
</cp:coreProperties>
</file>