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FA" w:rsidRPr="00FA6ED7" w:rsidRDefault="00F71DB6" w:rsidP="0060768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-208915</wp:posOffset>
            </wp:positionV>
            <wp:extent cx="1249680" cy="1823720"/>
            <wp:effectExtent l="19050" t="0" r="7620" b="0"/>
            <wp:wrapNone/>
            <wp:docPr id="7" name="4 - Εικόνα" descr="Alexandros-Me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ros-Megas.jpg"/>
                    <pic:cNvPicPr/>
                  </pic:nvPicPr>
                  <pic:blipFill>
                    <a:blip r:embed="rId4" cstate="print">
                      <a:lum bright="30000"/>
                    </a:blip>
                    <a:srcRect l="23348" r="24808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538" w:rsidRPr="00F82538">
        <w:rPr>
          <w:rFonts w:cstheme="minorHAnsi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pt;margin-top:-15.15pt;width:182.2pt;height:73.35pt;z-index:2516674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82538" w:rsidRPr="00F82538" w:rsidRDefault="00F82538" w:rsidP="00F82538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82538">
                    <w:rPr>
                      <w:b/>
                      <w:sz w:val="40"/>
                      <w:szCs w:val="40"/>
                    </w:rPr>
                    <w:t>ΤΟ ΣΤΑΥΡΟΛΕΞΟ</w:t>
                  </w:r>
                </w:p>
                <w:p w:rsidR="00F82538" w:rsidRPr="00F82538" w:rsidRDefault="00F82538" w:rsidP="00F8253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F82538">
                    <w:rPr>
                      <w:b/>
                      <w:sz w:val="40"/>
                      <w:szCs w:val="40"/>
                    </w:rPr>
                    <w:t>ΤΟΥ ΑΛΕΞΑΝΔΡΟΥ</w:t>
                  </w:r>
                </w:p>
              </w:txbxContent>
            </v:textbox>
          </v:shape>
        </w:pict>
      </w:r>
      <w:r w:rsidR="00FA6ED7" w:rsidRPr="00FA6ED7"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-141605</wp:posOffset>
            </wp:positionV>
            <wp:extent cx="2678430" cy="3362325"/>
            <wp:effectExtent l="19050" t="0" r="7620" b="0"/>
            <wp:wrapSquare wrapText="bothSides"/>
            <wp:docPr id="2" name="1 - Εικόνα" descr="alex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er.jp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ED7" w:rsidRPr="00FA6ED7"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582295</wp:posOffset>
            </wp:positionV>
            <wp:extent cx="4924425" cy="4924425"/>
            <wp:effectExtent l="19050" t="0" r="9525" b="0"/>
            <wp:wrapSquare wrapText="bothSides"/>
            <wp:docPr id="1" name="0 - Εικόνα" descr="αλε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λεξ.wmf"/>
                    <pic:cNvPicPr/>
                  </pic:nvPicPr>
                  <pic:blipFill>
                    <a:blip r:embed="rId6" cstate="print"/>
                    <a:srcRect b="152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682" w:rsidRPr="00D851C0" w:rsidRDefault="00DC17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-5314950</wp:posOffset>
            </wp:positionH>
            <wp:positionV relativeFrom="paragraph">
              <wp:posOffset>1410335</wp:posOffset>
            </wp:positionV>
            <wp:extent cx="4076700" cy="2550160"/>
            <wp:effectExtent l="19050" t="0" r="0" b="0"/>
            <wp:wrapNone/>
            <wp:docPr id="4" name="2 - Εικόνα" descr="Μέγας Αλεξανδρ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έγας Αλεξανδρος.png"/>
                    <pic:cNvPicPr/>
                  </pic:nvPicPr>
                  <pic:blipFill>
                    <a:blip r:embed="rId7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682" w:rsidRPr="00D851C0">
        <w:rPr>
          <w:b/>
          <w:sz w:val="28"/>
          <w:szCs w:val="28"/>
        </w:rPr>
        <w:t>Οριζόντια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Ο στρατηγός του Αλέξανδρου που ήταν και στρατηγός του Φίλιππου.</w:t>
      </w:r>
    </w:p>
    <w:p w:rsidR="00D851C0" w:rsidRDefault="00D145C3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-5295900</wp:posOffset>
            </wp:positionH>
            <wp:positionV relativeFrom="paragraph">
              <wp:posOffset>560705</wp:posOffset>
            </wp:positionV>
            <wp:extent cx="4133850" cy="2414905"/>
            <wp:effectExtent l="19050" t="0" r="0" b="0"/>
            <wp:wrapSquare wrapText="bothSides"/>
            <wp:docPr id="5" name="4 - Εικόνα" descr="Alexandros-Me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ros-Megas.jpg"/>
                    <pic:cNvPicPr/>
                  </pic:nvPicPr>
                  <pic:blipFill>
                    <a:blip r:embed="rId8" cstate="print">
                      <a:lum bright="20000" contrast="20000"/>
                    </a:blip>
                    <a:srcRect r="354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1C0" w:rsidRPr="00D851C0">
        <w:rPr>
          <w:rFonts w:ascii="Arial" w:hAnsi="Arial" w:cs="Arial"/>
          <w:b/>
          <w:sz w:val="20"/>
          <w:szCs w:val="20"/>
        </w:rPr>
        <w:t>5.</w:t>
      </w:r>
      <w:r w:rsidR="00D851C0">
        <w:rPr>
          <w:rFonts w:ascii="Arial" w:hAnsi="Arial" w:cs="Arial"/>
          <w:sz w:val="20"/>
          <w:szCs w:val="20"/>
        </w:rPr>
        <w:tab/>
        <w:t>Ο ποταμός στον οποίο ήθελε να φτάσει ο Αλέξανδρος, αλλά όχι ο μακεδονικός στρατός.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Παραπόταμος του Ινδού, στον οποίο νίκησε ο Αλέξανδρος τον τοπικό ηγεμόνα Πώρο.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Ο ναύαρχος και παρέπλευσε τις ασιατικές ακτές μέχρι τις εκβολές του Τίγρη και του Ευφράτη.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Ο δολοφόνος του Δαρείου.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Μαθητής του Πλάτωνα που ενέπνευσε τον Αλέξανδρο. Πίσω από τη στρατηγική ευφυΐα του κρύβεται αυτός.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>Το 331 π.Χ. ο Αλέξανδρος στην Αίγυπτο ίδρυσε την Αλεξάνδρεια, η οποία επρόκειτο να εξελιχθεί στο μεγαλύτερο εμπορικό και πνευματικό κέντρο της ...................................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Τον περίπλου αυτής προετοίμαζε ο Αλέξανδρος την άνοιξη του 323 π.Χ. αλλά τον πρόλαβε ο θάνατος.</w:t>
      </w:r>
    </w:p>
    <w:p w:rsidR="00607682" w:rsidRDefault="00D851C0" w:rsidP="00FA6ED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Το άλογο του Μ. Αλεξάνδρου.</w:t>
      </w:r>
    </w:p>
    <w:p w:rsidR="00FA6ED7" w:rsidRPr="00FA6ED7" w:rsidRDefault="00FA6ED7" w:rsidP="00FA6ED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D851C0" w:rsidRPr="00D851C0" w:rsidRDefault="00D851C0">
      <w:pPr>
        <w:rPr>
          <w:b/>
          <w:sz w:val="28"/>
          <w:szCs w:val="28"/>
        </w:rPr>
      </w:pPr>
      <w:r w:rsidRPr="00D851C0">
        <w:rPr>
          <w:b/>
          <w:sz w:val="28"/>
          <w:szCs w:val="28"/>
        </w:rPr>
        <w:t>Κάθετα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1.</w:t>
      </w:r>
      <w:r w:rsidRPr="00D851C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Ο ποταμός που αποτέλεσε το όριο του τέλους της εδαφικής επέκτασης του Αλέξανδρου στην Ανατολή.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Η έρημος στην οποία έφεραν νερό στον Αλέξανδρο οι στρατιώτες του κι εκείνος αρνήθηκε να πιει και το έχυσε στο χώμα.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Η εκστρατεία του Αλέξανδρου ξεκίνησε από την ........................... το 334 π.Χ.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Η περιοχή της Κιλικίας </w:t>
      </w:r>
      <w:r w:rsidR="00FA6ED7">
        <w:rPr>
          <w:rFonts w:ascii="Arial" w:hAnsi="Arial" w:cs="Arial"/>
          <w:sz w:val="20"/>
          <w:szCs w:val="20"/>
        </w:rPr>
        <w:t>όπου</w:t>
      </w:r>
      <w:r>
        <w:rPr>
          <w:rFonts w:ascii="Arial" w:hAnsi="Arial" w:cs="Arial"/>
          <w:sz w:val="20"/>
          <w:szCs w:val="20"/>
        </w:rPr>
        <w:t xml:space="preserve"> έγινε μεγάλη μάχη το 333 π.Χ. και απεικονίζεται σε ένα ψηφιδωτό.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Το ποτάμι στο οποίο το 334 π.Χ. έγινε η πρώτη μάχη Μακεδόνων Περσών και μάλιστα κινδύνεψε να σκοτωθεί ο Αλέξανδρος.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Η πόλη των Περσών που δεχόταν τους ξένους απεσταλμένους.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Ο παιδικός φίλος του Αλέξανδρου.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12.</w:t>
      </w:r>
      <w:r w:rsidRPr="00D851C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Η πόλη στην οποία άφησε την τελευταία του πνοή ο Αλέξανδρος το 323 π.Χ.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13.</w:t>
      </w:r>
      <w:r w:rsidRPr="00D851C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Η ιερή πόλη των Περσών, όπου ήταν θαμμένοι οι μεγάλοι βασιλείς, στην οποία δεν επιτρεπόταν να έρχονται όσοι δεν ήταν Πέρσες. Αυτή που ισοπέδωσε ο Αλέξανδρος.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 xml:space="preserve">Εκεί έγινε η καθοριστική μάχη στην οποία συνετρίβη ο Δαρείος και ο Αλέξανδρος </w:t>
      </w:r>
      <w:r w:rsidR="00F82538">
        <w:rPr>
          <w:rFonts w:ascii="Arial" w:hAnsi="Arial" w:cs="Arial"/>
          <w:sz w:val="20"/>
          <w:szCs w:val="20"/>
        </w:rPr>
        <w:t>κυριάρχησε στην Ασία</w:t>
      </w:r>
      <w:r>
        <w:rPr>
          <w:rFonts w:ascii="Arial" w:hAnsi="Arial" w:cs="Arial"/>
          <w:sz w:val="20"/>
          <w:szCs w:val="20"/>
        </w:rPr>
        <w:t>.</w:t>
      </w:r>
    </w:p>
    <w:p w:rsidR="00D851C0" w:rsidRDefault="00D851C0" w:rsidP="00D851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51C0">
        <w:rPr>
          <w:rFonts w:ascii="Arial" w:hAnsi="Arial" w:cs="Arial"/>
          <w:b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Ο βασιλιάς των Περσών.</w:t>
      </w:r>
    </w:p>
    <w:sectPr w:rsidR="00D851C0" w:rsidSect="00FA6ED7">
      <w:pgSz w:w="11906" w:h="16838"/>
      <w:pgMar w:top="568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7682"/>
    <w:rsid w:val="0001413A"/>
    <w:rsid w:val="00533871"/>
    <w:rsid w:val="005823AB"/>
    <w:rsid w:val="00607682"/>
    <w:rsid w:val="006F55FA"/>
    <w:rsid w:val="00765622"/>
    <w:rsid w:val="00B34753"/>
    <w:rsid w:val="00C61A0B"/>
    <w:rsid w:val="00D145C3"/>
    <w:rsid w:val="00D851C0"/>
    <w:rsid w:val="00DC17ED"/>
    <w:rsid w:val="00E622D0"/>
    <w:rsid w:val="00F71DB6"/>
    <w:rsid w:val="00F82538"/>
    <w:rsid w:val="00FA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7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2020-05-07T16:56:00Z</dcterms:created>
  <dcterms:modified xsi:type="dcterms:W3CDTF">2020-05-07T17:04:00Z</dcterms:modified>
</cp:coreProperties>
</file>