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6C07F7" w:rsidP="006C07F7">
      <w:pPr>
        <w:spacing w:after="0"/>
      </w:pPr>
      <w:r>
        <w:t>ΜΙΚΡΑΣΙΑΤΙΚΟΣ ΠΟΛΕΜΟΣ (1919-1922)</w:t>
      </w:r>
    </w:p>
    <w:p w:rsidR="006C07F7" w:rsidRDefault="006C07F7" w:rsidP="006C07F7">
      <w:pPr>
        <w:spacing w:after="0"/>
      </w:pPr>
    </w:p>
    <w:p w:rsidR="006C07F7" w:rsidRDefault="006C07F7" w:rsidP="006C07F7">
      <w:pPr>
        <w:spacing w:after="0"/>
      </w:pPr>
      <w:r>
        <w:t>Α. ΕΛΛΗΝΙΚΕΣ ΔΙΕΚΔΙΚΗΣΕΙΣ</w:t>
      </w:r>
      <w:r w:rsidR="005A3B2C">
        <w:t xml:space="preserve"> (υπόμνημα 12/1918)</w:t>
      </w:r>
    </w:p>
    <w:p w:rsidR="006C07F7" w:rsidRDefault="006C07F7" w:rsidP="006C07F7">
      <w:pPr>
        <w:pStyle w:val="a3"/>
        <w:numPr>
          <w:ilvl w:val="0"/>
          <w:numId w:val="2"/>
        </w:numPr>
        <w:spacing w:after="0"/>
        <w:ind w:left="426"/>
      </w:pPr>
      <w:r>
        <w:t>υποστήριξη Αγγλίας, Γαλλίας (Συνέδριο Παρισίων)</w:t>
      </w:r>
    </w:p>
    <w:p w:rsidR="006C07F7" w:rsidRDefault="006C07F7" w:rsidP="006C07F7">
      <w:pPr>
        <w:pStyle w:val="a3"/>
        <w:numPr>
          <w:ilvl w:val="0"/>
          <w:numId w:val="2"/>
        </w:numPr>
        <w:spacing w:after="0"/>
        <w:ind w:left="426"/>
      </w:pPr>
      <w:r>
        <w:t xml:space="preserve">Ιταλία, ΗΠΑ </w:t>
      </w:r>
      <w:r>
        <w:sym w:font="Symbol" w:char="F0AE"/>
      </w:r>
      <w:r>
        <w:t xml:space="preserve"> προβολή εμποδίων για ικανοποίηση ελληνικών αιτημάτων</w:t>
      </w:r>
    </w:p>
    <w:p w:rsidR="006C07F7" w:rsidRDefault="006C07F7" w:rsidP="006C07F7">
      <w:pPr>
        <w:pStyle w:val="a3"/>
        <w:numPr>
          <w:ilvl w:val="0"/>
          <w:numId w:val="2"/>
        </w:numPr>
        <w:spacing w:after="0"/>
        <w:ind w:left="426"/>
      </w:pPr>
      <w:r>
        <w:t>ευνοϊκή συγκυρία απουσίας Ρωσίας</w:t>
      </w:r>
    </w:p>
    <w:p w:rsidR="006C07F7" w:rsidRDefault="006C07F7" w:rsidP="006C07F7">
      <w:pPr>
        <w:pStyle w:val="a3"/>
        <w:numPr>
          <w:ilvl w:val="0"/>
          <w:numId w:val="2"/>
        </w:numPr>
        <w:spacing w:after="0"/>
        <w:ind w:left="426"/>
      </w:pPr>
      <w:r>
        <w:t>επιτυχείς διπλωματικοί ελιγμοί Βενιζέλου</w:t>
      </w:r>
    </w:p>
    <w:p w:rsidR="005A3B2C" w:rsidRDefault="005A3B2C" w:rsidP="006C07F7">
      <w:pPr>
        <w:pStyle w:val="a3"/>
        <w:numPr>
          <w:ilvl w:val="0"/>
          <w:numId w:val="2"/>
        </w:numPr>
        <w:spacing w:after="0"/>
        <w:ind w:left="426"/>
      </w:pPr>
      <w:r>
        <w:t xml:space="preserve">ελληνικά αιτήματα </w:t>
      </w:r>
      <w:r>
        <w:sym w:font="Symbol" w:char="F0AE"/>
      </w:r>
      <w:r>
        <w:t xml:space="preserve"> Βόρειος Ήπειρος</w:t>
      </w:r>
    </w:p>
    <w:p w:rsidR="005A3B2C" w:rsidRDefault="005A3B2C" w:rsidP="005A3B2C">
      <w:pPr>
        <w:pStyle w:val="a3"/>
        <w:spacing w:after="0"/>
        <w:ind w:left="426"/>
      </w:pPr>
      <w:r>
        <w:tab/>
      </w:r>
      <w:r>
        <w:tab/>
      </w:r>
      <w:r>
        <w:tab/>
      </w:r>
      <w:r>
        <w:sym w:font="Symbol" w:char="F0AE"/>
      </w:r>
      <w:r>
        <w:t xml:space="preserve"> Θράκη</w:t>
      </w:r>
    </w:p>
    <w:p w:rsidR="005A3B2C" w:rsidRDefault="005A3B2C" w:rsidP="005A3B2C">
      <w:pPr>
        <w:pStyle w:val="a3"/>
        <w:spacing w:after="0"/>
        <w:ind w:left="426"/>
      </w:pPr>
      <w:r>
        <w:tab/>
      </w:r>
      <w:r>
        <w:tab/>
      </w:r>
      <w:r>
        <w:tab/>
      </w:r>
      <w:r>
        <w:sym w:font="Symbol" w:char="F0AE"/>
      </w:r>
      <w:r>
        <w:t xml:space="preserve"> νησιά Ανατολικού Αιγαίου (πλην Δωδεκανήσων)</w:t>
      </w:r>
    </w:p>
    <w:p w:rsidR="005A3B2C" w:rsidRDefault="005A3B2C" w:rsidP="005A3B2C">
      <w:pPr>
        <w:pStyle w:val="a3"/>
        <w:spacing w:after="0"/>
        <w:ind w:left="426"/>
      </w:pPr>
      <w:r>
        <w:tab/>
      </w:r>
      <w:r>
        <w:tab/>
      </w:r>
      <w:r>
        <w:tab/>
      </w:r>
      <w:r>
        <w:sym w:font="Symbol" w:char="F0AE"/>
      </w:r>
      <w:r>
        <w:t xml:space="preserve"> δυτικά παράλια </w:t>
      </w:r>
      <w:proofErr w:type="spellStart"/>
      <w:r>
        <w:t>Μικράς</w:t>
      </w:r>
      <w:proofErr w:type="spellEnd"/>
      <w:r>
        <w:t xml:space="preserve"> Ασίας</w:t>
      </w:r>
    </w:p>
    <w:p w:rsidR="005A3B2C" w:rsidRDefault="005A3B2C" w:rsidP="005A3B2C">
      <w:pPr>
        <w:pStyle w:val="a3"/>
        <w:numPr>
          <w:ilvl w:val="0"/>
          <w:numId w:val="3"/>
        </w:numPr>
        <w:spacing w:after="0"/>
        <w:ind w:left="426"/>
      </w:pPr>
      <w:r>
        <w:t>ελληνικό επιχείρημα: εθνολογική σύνθεση πληθυσμού</w:t>
      </w:r>
    </w:p>
    <w:p w:rsidR="005A3B2C" w:rsidRDefault="005A3B2C" w:rsidP="005A3B2C">
      <w:pPr>
        <w:pStyle w:val="a3"/>
        <w:numPr>
          <w:ilvl w:val="0"/>
          <w:numId w:val="3"/>
        </w:numPr>
        <w:spacing w:after="0"/>
        <w:ind w:left="426"/>
      </w:pPr>
      <w:r>
        <w:t>ελληνική συμμετοχή στην αποτυχημένη εκστρατεία κατά των Μπολσεβίκων (πρώτοι μήνες 1919)</w:t>
      </w:r>
    </w:p>
    <w:p w:rsidR="005A3B2C" w:rsidRDefault="005A3B2C" w:rsidP="005A3B2C">
      <w:pPr>
        <w:pStyle w:val="a3"/>
        <w:spacing w:after="0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sym w:font="Symbol" w:char="F0AF"/>
      </w:r>
    </w:p>
    <w:p w:rsidR="005A3B2C" w:rsidRDefault="005A3B2C" w:rsidP="005A3B2C">
      <w:pPr>
        <w:pStyle w:val="a3"/>
        <w:spacing w:after="0"/>
        <w:ind w:left="426"/>
      </w:pPr>
      <w:r>
        <w:tab/>
      </w:r>
      <w:r>
        <w:tab/>
        <w:t xml:space="preserve">οργή Μπολσεβίκων &amp; διωγμός Ελλήνων Νότιας Ρωσίας </w:t>
      </w:r>
    </w:p>
    <w:p w:rsidR="008214C5" w:rsidRDefault="008214C5" w:rsidP="005A3B2C">
      <w:pPr>
        <w:pStyle w:val="a3"/>
        <w:spacing w:after="0"/>
        <w:ind w:left="142"/>
      </w:pPr>
    </w:p>
    <w:p w:rsidR="005A3B2C" w:rsidRDefault="005A3B2C" w:rsidP="008214C5">
      <w:pPr>
        <w:pStyle w:val="a3"/>
        <w:spacing w:after="0"/>
        <w:ind w:left="0"/>
      </w:pPr>
      <w:r>
        <w:t>Β. ΚΙΝΗΣΗ ΑΝΕΞΑΡΤΗΣΙΑΣ ΠΟΝΤΟΥ</w:t>
      </w:r>
    </w:p>
    <w:p w:rsidR="00AC5750" w:rsidRDefault="00AC5750" w:rsidP="005A3B2C">
      <w:pPr>
        <w:pStyle w:val="a3"/>
        <w:numPr>
          <w:ilvl w:val="0"/>
          <w:numId w:val="4"/>
        </w:numPr>
        <w:spacing w:after="0"/>
        <w:ind w:left="426"/>
      </w:pPr>
      <w:r>
        <w:t>ενίσχυση Ελλήνων Πόντου (έλευση προσφύγων νότιας Ρωσίας)</w:t>
      </w:r>
    </w:p>
    <w:p w:rsidR="005A3B2C" w:rsidRDefault="005A3B2C" w:rsidP="005A3B2C">
      <w:pPr>
        <w:pStyle w:val="a3"/>
        <w:numPr>
          <w:ilvl w:val="0"/>
          <w:numId w:val="4"/>
        </w:numPr>
        <w:spacing w:after="0"/>
        <w:ind w:left="426"/>
      </w:pPr>
      <w:r>
        <w:t xml:space="preserve"> αίτημα ίδρυσης</w:t>
      </w:r>
      <w:r w:rsidR="00AC5750">
        <w:t xml:space="preserve"> α</w:t>
      </w:r>
      <w:r>
        <w:t xml:space="preserve">νεξάρτητου ποντιακού ή </w:t>
      </w:r>
      <w:proofErr w:type="spellStart"/>
      <w:r>
        <w:t>ποντοαρμενικού</w:t>
      </w:r>
      <w:proofErr w:type="spellEnd"/>
      <w:r>
        <w:t xml:space="preserve"> κράτους (οργανώσεις Ελλήνων Πόντου)</w:t>
      </w:r>
    </w:p>
    <w:p w:rsidR="00AC5750" w:rsidRDefault="00AC5750" w:rsidP="005A3B2C">
      <w:pPr>
        <w:pStyle w:val="a3"/>
        <w:numPr>
          <w:ilvl w:val="0"/>
          <w:numId w:val="4"/>
        </w:numPr>
        <w:spacing w:after="0"/>
        <w:ind w:left="426"/>
      </w:pPr>
      <w:r>
        <w:t>προσανατολισμός δημιουργίας ποντιακού στρατού με στόχο την ανεξαρτησία Πόντου</w:t>
      </w:r>
    </w:p>
    <w:p w:rsidR="005A3B2C" w:rsidRDefault="00AC5750" w:rsidP="005A3B2C">
      <w:pPr>
        <w:pStyle w:val="a3"/>
        <w:numPr>
          <w:ilvl w:val="0"/>
          <w:numId w:val="4"/>
        </w:numPr>
        <w:spacing w:after="0"/>
        <w:ind w:left="426"/>
      </w:pPr>
      <w:proofErr w:type="spellStart"/>
      <w:r>
        <w:t>Βενιζελική</w:t>
      </w:r>
      <w:proofErr w:type="spellEnd"/>
      <w:r>
        <w:t xml:space="preserve"> &amp; Πατριαρχική υποστήριξη δημιουργίας Αρμενικού Κράτους (με αυτονομία Πόντου)</w:t>
      </w:r>
    </w:p>
    <w:p w:rsidR="00AC5750" w:rsidRDefault="00AC5750" w:rsidP="005A3B2C">
      <w:pPr>
        <w:pStyle w:val="a3"/>
        <w:numPr>
          <w:ilvl w:val="0"/>
          <w:numId w:val="4"/>
        </w:numPr>
        <w:spacing w:after="0"/>
        <w:ind w:left="426"/>
      </w:pPr>
      <w:r>
        <w:t xml:space="preserve">Μητροπολίτης Χρύσανθος </w:t>
      </w:r>
      <w:r>
        <w:rPr>
          <w:rFonts w:cstheme="minorHAnsi"/>
        </w:rPr>
        <w:t>→</w:t>
      </w:r>
      <w:r>
        <w:t xml:space="preserve"> αποδοχή συμβιβαστικής λύσης </w:t>
      </w:r>
      <w:proofErr w:type="spellStart"/>
      <w:r>
        <w:t>Ποντοαρμενικού</w:t>
      </w:r>
      <w:proofErr w:type="spellEnd"/>
      <w:r>
        <w:t xml:space="preserve"> κράτους</w:t>
      </w:r>
    </w:p>
    <w:p w:rsidR="00AC5750" w:rsidRDefault="00AC5750" w:rsidP="005A3B2C">
      <w:pPr>
        <w:pStyle w:val="a3"/>
        <w:numPr>
          <w:ilvl w:val="0"/>
          <w:numId w:val="4"/>
        </w:numPr>
        <w:spacing w:after="0"/>
        <w:ind w:left="426"/>
      </w:pPr>
      <w:r>
        <w:t xml:space="preserve">1/1920 προτεραιότητα δημιουργίας </w:t>
      </w:r>
      <w:proofErr w:type="spellStart"/>
      <w:r>
        <w:t>Ποντοαρμενικής</w:t>
      </w:r>
      <w:proofErr w:type="spellEnd"/>
      <w:r>
        <w:t xml:space="preserve"> Ομοσπονδίας</w:t>
      </w:r>
    </w:p>
    <w:p w:rsidR="00AC5750" w:rsidRDefault="00AC5750" w:rsidP="005A3B2C">
      <w:pPr>
        <w:pStyle w:val="a3"/>
        <w:numPr>
          <w:ilvl w:val="0"/>
          <w:numId w:val="4"/>
        </w:numPr>
        <w:spacing w:after="0"/>
        <w:ind w:left="426"/>
      </w:pPr>
      <w:r>
        <w:t xml:space="preserve">απουσία συμμαχικής προστασίας &amp; νίκη </w:t>
      </w:r>
      <w:proofErr w:type="spellStart"/>
      <w:r>
        <w:t>Κεμαλιστών</w:t>
      </w:r>
      <w:proofErr w:type="spellEnd"/>
    </w:p>
    <w:p w:rsidR="00AC5750" w:rsidRDefault="00AC5750" w:rsidP="00AC5750">
      <w:pPr>
        <w:spacing w:after="0"/>
      </w:pPr>
    </w:p>
    <w:p w:rsidR="00AC5750" w:rsidRDefault="008214C5" w:rsidP="00AC5750">
      <w:pPr>
        <w:spacing w:after="0"/>
      </w:pPr>
      <w:r>
        <w:t>Γ. ΕΛΛΗΝΙΚΟΣ ΣΤΡΑΤΟΣ ΣΤΗ ΣΜΥΡΝΗ</w:t>
      </w:r>
      <w:r w:rsidR="007F12F0">
        <w:t xml:space="preserve"> &amp; ΕΚΒΑΣΗ ΠΟΛΕΜΟΥ</w:t>
      </w:r>
    </w:p>
    <w:p w:rsidR="001B4EE7" w:rsidRDefault="001B4EE7" w:rsidP="008214C5">
      <w:pPr>
        <w:pStyle w:val="a3"/>
        <w:numPr>
          <w:ilvl w:val="0"/>
          <w:numId w:val="5"/>
        </w:numPr>
        <w:spacing w:after="0"/>
        <w:ind w:left="426"/>
      </w:pPr>
      <w:r>
        <w:t xml:space="preserve">17/30-10-1918 Ανακωχή </w:t>
      </w:r>
      <w:proofErr w:type="spellStart"/>
      <w:r>
        <w:t>Μούδρου</w:t>
      </w:r>
      <w:proofErr w:type="spellEnd"/>
    </w:p>
    <w:p w:rsidR="008214C5" w:rsidRDefault="008214C5" w:rsidP="008214C5">
      <w:pPr>
        <w:pStyle w:val="a3"/>
        <w:numPr>
          <w:ilvl w:val="0"/>
          <w:numId w:val="5"/>
        </w:numPr>
        <w:spacing w:after="0"/>
        <w:ind w:left="426"/>
      </w:pPr>
      <w:r>
        <w:t xml:space="preserve">συμμαχική εντολή σε ελληνικό στρατό για κατάληψη Σμύρνης &amp; </w:t>
      </w:r>
      <w:proofErr w:type="spellStart"/>
      <w:r>
        <w:t>βιλαετίου</w:t>
      </w:r>
      <w:proofErr w:type="spellEnd"/>
      <w:r>
        <w:t xml:space="preserve"> </w:t>
      </w:r>
      <w:proofErr w:type="spellStart"/>
      <w:r>
        <w:t>Αϊδινίου</w:t>
      </w:r>
      <w:proofErr w:type="spellEnd"/>
      <w:r>
        <w:t xml:space="preserve"> (5/1919)</w:t>
      </w:r>
    </w:p>
    <w:p w:rsidR="008214C5" w:rsidRDefault="008214C5" w:rsidP="008214C5">
      <w:pPr>
        <w:pStyle w:val="a3"/>
        <w:numPr>
          <w:ilvl w:val="0"/>
          <w:numId w:val="5"/>
        </w:numPr>
        <w:spacing w:after="0"/>
        <w:ind w:left="426"/>
      </w:pPr>
      <w:r>
        <w:t>προσωρινή ισχύς &amp; μελλοντικό δημοψήφισμα</w:t>
      </w:r>
    </w:p>
    <w:p w:rsidR="008214C5" w:rsidRDefault="008214C5" w:rsidP="008214C5">
      <w:pPr>
        <w:pStyle w:val="a3"/>
        <w:numPr>
          <w:ilvl w:val="0"/>
          <w:numId w:val="5"/>
        </w:numPr>
        <w:spacing w:after="0"/>
        <w:ind w:left="426"/>
      </w:pPr>
      <w:r>
        <w:t>ελληνική διοίκηση με στόχο: διατήρηση τάξης</w:t>
      </w:r>
    </w:p>
    <w:p w:rsidR="008214C5" w:rsidRDefault="008214C5" w:rsidP="008214C5">
      <w:pPr>
        <w:pStyle w:val="a3"/>
        <w:numPr>
          <w:ilvl w:val="0"/>
          <w:numId w:val="5"/>
        </w:numPr>
        <w:spacing w:after="0"/>
        <w:ind w:left="426"/>
      </w:pPr>
      <w:r>
        <w:t>ελληνικοί συμπαγείς πληθυσμοί</w:t>
      </w:r>
    </w:p>
    <w:p w:rsidR="008214C5" w:rsidRDefault="008214C5" w:rsidP="008214C5">
      <w:pPr>
        <w:pStyle w:val="a3"/>
        <w:numPr>
          <w:ilvl w:val="0"/>
          <w:numId w:val="5"/>
        </w:numPr>
        <w:spacing w:after="0"/>
        <w:ind w:left="426"/>
      </w:pPr>
      <w:r>
        <w:t xml:space="preserve">ιταλική </w:t>
      </w:r>
      <w:proofErr w:type="spellStart"/>
      <w:r>
        <w:t>επεκτατικότητα</w:t>
      </w:r>
      <w:proofErr w:type="spellEnd"/>
    </w:p>
    <w:p w:rsidR="008214C5" w:rsidRDefault="008214C5" w:rsidP="008214C5">
      <w:pPr>
        <w:pStyle w:val="a3"/>
        <w:numPr>
          <w:ilvl w:val="0"/>
          <w:numId w:val="5"/>
        </w:numPr>
        <w:spacing w:after="0"/>
        <w:ind w:left="426"/>
      </w:pPr>
      <w:r>
        <w:t>Συνθήκη Σεβρών (28/7-10/8/1920)</w:t>
      </w:r>
    </w:p>
    <w:p w:rsidR="008214C5" w:rsidRDefault="008214C5" w:rsidP="008214C5">
      <w:pPr>
        <w:pStyle w:val="a3"/>
        <w:numPr>
          <w:ilvl w:val="0"/>
          <w:numId w:val="5"/>
        </w:numPr>
        <w:spacing w:after="0"/>
        <w:ind w:left="426"/>
      </w:pPr>
      <w:r>
        <w:t>εκλογική ήττα Βενιζέλου (1-14/11/1920) &amp; επάνοδος Κωνσταντίνου Α’</w:t>
      </w:r>
      <w:r w:rsidR="001B4EE7">
        <w:t xml:space="preserve"> (5-12-1920 </w:t>
      </w:r>
      <w:proofErr w:type="spellStart"/>
      <w:r w:rsidR="001B4EE7">
        <w:t>ν.η</w:t>
      </w:r>
      <w:proofErr w:type="spellEnd"/>
      <w:r w:rsidR="001B4EE7">
        <w:t>.))</w:t>
      </w:r>
    </w:p>
    <w:p w:rsidR="008214C5" w:rsidRDefault="008214C5" w:rsidP="008214C5">
      <w:pPr>
        <w:pStyle w:val="a3"/>
        <w:numPr>
          <w:ilvl w:val="0"/>
          <w:numId w:val="5"/>
        </w:numPr>
        <w:spacing w:after="0"/>
        <w:ind w:left="426"/>
      </w:pPr>
      <w:r>
        <w:t>επέκταση ελληνικού μετώπου &amp; ήττα και υποχώρηση ελληνικού στρατού (Αύγουστος 1922)</w:t>
      </w:r>
    </w:p>
    <w:p w:rsidR="007F12F0" w:rsidRDefault="008214C5" w:rsidP="007F12F0">
      <w:pPr>
        <w:pStyle w:val="a3"/>
        <w:numPr>
          <w:ilvl w:val="0"/>
          <w:numId w:val="5"/>
        </w:numPr>
        <w:spacing w:after="0"/>
        <w:ind w:left="426"/>
      </w:pPr>
      <w:r>
        <w:t xml:space="preserve">πυρπόληση Σμύρνης </w:t>
      </w:r>
      <w:r w:rsidR="001B4EE7">
        <w:t xml:space="preserve">(13/9/1922 </w:t>
      </w:r>
      <w:proofErr w:type="spellStart"/>
      <w:r w:rsidR="001B4EE7">
        <w:t>ν.η</w:t>
      </w:r>
      <w:proofErr w:type="spellEnd"/>
      <w:r w:rsidR="001B4EE7">
        <w:t>.)</w:t>
      </w:r>
      <w:r>
        <w:t xml:space="preserve"> &amp; απηνής διωγμός Ελλήνων </w:t>
      </w:r>
      <w:proofErr w:type="spellStart"/>
      <w:r>
        <w:t>Μικράς</w:t>
      </w:r>
      <w:proofErr w:type="spellEnd"/>
      <w:r>
        <w:t xml:space="preserve"> Ασίας, Ανατολικής Θράκης, Πόντου</w:t>
      </w:r>
    </w:p>
    <w:p w:rsidR="007F12F0" w:rsidRDefault="007F12F0" w:rsidP="007F12F0">
      <w:pPr>
        <w:pStyle w:val="a3"/>
        <w:numPr>
          <w:ilvl w:val="0"/>
          <w:numId w:val="5"/>
        </w:numPr>
        <w:spacing w:after="0"/>
        <w:ind w:left="426"/>
      </w:pPr>
      <w:r>
        <w:t>9/1922 Κίνημα Πλαστήρα, έξωση Κωνσταντίνου, Δίκη των Έξι</w:t>
      </w:r>
    </w:p>
    <w:p w:rsidR="007F12F0" w:rsidRDefault="007F12F0" w:rsidP="007F12F0">
      <w:pPr>
        <w:pStyle w:val="a3"/>
        <w:numPr>
          <w:ilvl w:val="0"/>
          <w:numId w:val="5"/>
        </w:numPr>
        <w:spacing w:after="0"/>
        <w:ind w:left="426"/>
      </w:pPr>
      <w:r>
        <w:t>30/1/1923 Σύμβαση Λοζάνης</w:t>
      </w:r>
    </w:p>
    <w:p w:rsidR="007F12F0" w:rsidRDefault="007F12F0" w:rsidP="007F12F0">
      <w:pPr>
        <w:pStyle w:val="a3"/>
        <w:spacing w:after="0"/>
        <w:ind w:left="426"/>
      </w:pPr>
      <w:r>
        <w:tab/>
        <w:t xml:space="preserve">- υποχρεωτική ανταλλαγή Ελλήνων Ορθοδόξων Τουρκίας </w:t>
      </w:r>
      <w:r>
        <w:rPr>
          <w:rFonts w:cstheme="minorHAnsi"/>
        </w:rPr>
        <w:t>≠</w:t>
      </w:r>
      <w:r>
        <w:t xml:space="preserve"> Μουσουλμάνων Ελλάδος</w:t>
      </w:r>
    </w:p>
    <w:p w:rsidR="007F12F0" w:rsidRDefault="007F12F0" w:rsidP="007F12F0">
      <w:pPr>
        <w:pStyle w:val="a3"/>
        <w:spacing w:after="0"/>
        <w:ind w:left="426"/>
      </w:pPr>
      <w:r>
        <w:tab/>
        <w:t>- παραμονή Οικουμενικού Πατριαρχείου στην Κωνσταντινούπολη</w:t>
      </w:r>
    </w:p>
    <w:p w:rsidR="007F12F0" w:rsidRDefault="007F12F0" w:rsidP="007F12F0">
      <w:pPr>
        <w:pStyle w:val="a3"/>
        <w:spacing w:after="0"/>
        <w:ind w:left="426"/>
      </w:pPr>
      <w:r>
        <w:tab/>
        <w:t xml:space="preserve">- εξαίρεση ανταλλαγής Ελλήνων Κωνσταντινούπολης, Ίμβρου &amp; Τενέδου </w:t>
      </w:r>
      <w:r>
        <w:rPr>
          <w:rFonts w:cstheme="minorHAnsi"/>
        </w:rPr>
        <w:t>≠</w:t>
      </w:r>
      <w:r>
        <w:t xml:space="preserve"> Μουσουλμάνων Δυτικής Θράκης</w:t>
      </w:r>
    </w:p>
    <w:p w:rsidR="007F12F0" w:rsidRDefault="007F12F0" w:rsidP="007F12F0">
      <w:pPr>
        <w:pStyle w:val="a3"/>
        <w:numPr>
          <w:ilvl w:val="0"/>
          <w:numId w:val="7"/>
        </w:numPr>
        <w:spacing w:after="0"/>
        <w:ind w:left="426"/>
      </w:pPr>
      <w:r>
        <w:t>24/7/1923 Συνθήκη Λοζάνης</w:t>
      </w:r>
    </w:p>
    <w:p w:rsidR="007F12F0" w:rsidRDefault="007F12F0" w:rsidP="007F12F0">
      <w:pPr>
        <w:pStyle w:val="a3"/>
        <w:numPr>
          <w:ilvl w:val="0"/>
          <w:numId w:val="7"/>
        </w:numPr>
        <w:spacing w:after="0"/>
        <w:ind w:left="426"/>
      </w:pPr>
      <w:r>
        <w:t>ΣΥΝΕΠΕΙΕΣ:  α. ταπείνωση Ελλάδος</w:t>
      </w:r>
    </w:p>
    <w:p w:rsidR="007F12F0" w:rsidRDefault="007F12F0" w:rsidP="007F12F0">
      <w:pPr>
        <w:pStyle w:val="a3"/>
        <w:spacing w:after="0"/>
        <w:ind w:left="426"/>
      </w:pPr>
      <w:r>
        <w:tab/>
      </w:r>
      <w:r>
        <w:tab/>
        <w:t xml:space="preserve">   β. </w:t>
      </w:r>
      <w:r w:rsidR="00A53C1C">
        <w:t>στρατιωτική ήττα</w:t>
      </w:r>
    </w:p>
    <w:p w:rsidR="00A53C1C" w:rsidRDefault="00A53C1C" w:rsidP="007F12F0">
      <w:pPr>
        <w:pStyle w:val="a3"/>
        <w:spacing w:after="0"/>
        <w:ind w:left="426"/>
      </w:pPr>
      <w:r>
        <w:tab/>
      </w:r>
      <w:r>
        <w:tab/>
        <w:t xml:space="preserve">   γ. πολιτικός διχασμός</w:t>
      </w:r>
    </w:p>
    <w:p w:rsidR="00A53C1C" w:rsidRDefault="00A53C1C" w:rsidP="007F12F0">
      <w:pPr>
        <w:pStyle w:val="a3"/>
        <w:spacing w:after="0"/>
        <w:ind w:left="426"/>
      </w:pPr>
      <w:r>
        <w:tab/>
      </w:r>
      <w:r>
        <w:tab/>
        <w:t xml:space="preserve">   δ. διεθνής απομόνωση &amp; εχθρικές γειτονικές σχέσεις</w:t>
      </w:r>
    </w:p>
    <w:p w:rsidR="00A53C1C" w:rsidRDefault="00A53C1C" w:rsidP="007F12F0">
      <w:pPr>
        <w:pStyle w:val="a3"/>
        <w:spacing w:after="0"/>
        <w:ind w:left="426"/>
      </w:pPr>
      <w:r>
        <w:tab/>
      </w:r>
      <w:r>
        <w:tab/>
        <w:t xml:space="preserve">   ε. οικονομικός κλονισμός</w:t>
      </w:r>
    </w:p>
    <w:p w:rsidR="00A53C1C" w:rsidRDefault="00A53C1C" w:rsidP="007F12F0">
      <w:pPr>
        <w:pStyle w:val="a3"/>
        <w:spacing w:after="0"/>
        <w:ind w:left="426"/>
      </w:pPr>
      <w:r>
        <w:tab/>
      </w:r>
      <w:r>
        <w:tab/>
        <w:t xml:space="preserve">   στ. ανάγκη περίθαλψης προσφύγων (1.200.000 πρόσφυγες)</w:t>
      </w:r>
    </w:p>
    <w:p w:rsidR="007F12F0" w:rsidRDefault="007F12F0" w:rsidP="007F12F0">
      <w:pPr>
        <w:pStyle w:val="a3"/>
        <w:spacing w:after="0"/>
        <w:ind w:left="0"/>
      </w:pPr>
    </w:p>
    <w:sectPr w:rsidR="007F12F0" w:rsidSect="006C07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2BAD"/>
    <w:multiLevelType w:val="hybridMultilevel"/>
    <w:tmpl w:val="78F03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C481C"/>
    <w:multiLevelType w:val="hybridMultilevel"/>
    <w:tmpl w:val="37D0B43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ED4FB0"/>
    <w:multiLevelType w:val="hybridMultilevel"/>
    <w:tmpl w:val="D3E6A9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659C8"/>
    <w:multiLevelType w:val="hybridMultilevel"/>
    <w:tmpl w:val="50FA00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04D79"/>
    <w:multiLevelType w:val="hybridMultilevel"/>
    <w:tmpl w:val="D842E7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54696"/>
    <w:multiLevelType w:val="hybridMultilevel"/>
    <w:tmpl w:val="7AF20DF0"/>
    <w:lvl w:ilvl="0" w:tplc="0408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6">
    <w:nsid w:val="6BB014EB"/>
    <w:multiLevelType w:val="hybridMultilevel"/>
    <w:tmpl w:val="4D1A6C92"/>
    <w:lvl w:ilvl="0" w:tplc="0408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07F7"/>
    <w:rsid w:val="001B4EE7"/>
    <w:rsid w:val="002D759C"/>
    <w:rsid w:val="00356A0D"/>
    <w:rsid w:val="00486AC0"/>
    <w:rsid w:val="005A3B2C"/>
    <w:rsid w:val="006C07F7"/>
    <w:rsid w:val="007862CD"/>
    <w:rsid w:val="007F12F0"/>
    <w:rsid w:val="008214C5"/>
    <w:rsid w:val="0091105E"/>
    <w:rsid w:val="00A53C1C"/>
    <w:rsid w:val="00AC5750"/>
    <w:rsid w:val="00E4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3</cp:revision>
  <dcterms:created xsi:type="dcterms:W3CDTF">2012-01-10T19:12:00Z</dcterms:created>
  <dcterms:modified xsi:type="dcterms:W3CDTF">2017-12-18T18:04:00Z</dcterms:modified>
</cp:coreProperties>
</file>