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118" w:rsidRDefault="00852118" w:rsidP="00852118">
      <w:pPr>
        <w:jc w:val="both"/>
      </w:pPr>
      <w:r>
        <w:t>ΠΗΓΗ    Προσωρινή Στέγαση 1922-1923</w:t>
      </w:r>
    </w:p>
    <w:p w:rsidR="00852118" w:rsidRDefault="00852118" w:rsidP="00852118">
      <w:pPr>
        <w:jc w:val="both"/>
      </w:pPr>
      <w:r>
        <w:tab/>
      </w:r>
    </w:p>
    <w:p w:rsidR="00852118" w:rsidRDefault="00852118" w:rsidP="00852118">
      <w:pPr>
        <w:jc w:val="both"/>
      </w:pPr>
      <w:r>
        <w:tab/>
        <w:t>Κατά τις πρώτες ώρες της µ</w:t>
      </w:r>
      <w:proofErr w:type="spellStart"/>
      <w:r>
        <w:t>ικρασιατικής</w:t>
      </w:r>
      <w:proofErr w:type="spellEnd"/>
      <w:r>
        <w:t xml:space="preserve"> τραγωδίας, η πρώτη δραστηριοποίηση από πλευράς ελληνικών αρχών ήταν η συλλογή </w:t>
      </w:r>
      <w:proofErr w:type="spellStart"/>
      <w:r>
        <w:t>τροφίµων</w:t>
      </w:r>
      <w:proofErr w:type="spellEnd"/>
      <w:r>
        <w:t xml:space="preserve"> και </w:t>
      </w:r>
      <w:proofErr w:type="spellStart"/>
      <w:r>
        <w:t>χρηµάτων</w:t>
      </w:r>
      <w:proofErr w:type="spellEnd"/>
      <w:r>
        <w:t xml:space="preserve"> για να περιθάλψουν τα ράκη που αποβιβάζονταν από το «Καρνάκ» και τη «Φρυγία», τα δυο πρώτα ξένα </w:t>
      </w:r>
      <w:proofErr w:type="spellStart"/>
      <w:r>
        <w:t>ατµόπλοια</w:t>
      </w:r>
      <w:proofErr w:type="spellEnd"/>
      <w:r>
        <w:t xml:space="preserve"> που κατέπλευσαν στον Πειραιά. Όπως ήταν φυσικό, εξίσου πρωταρχική ενέργεια υποδοχής ήταν η παραχώρηση, όπου υπήρχαν, των </w:t>
      </w:r>
      <w:proofErr w:type="spellStart"/>
      <w:r>
        <w:t>υποστέγων</w:t>
      </w:r>
      <w:proofErr w:type="spellEnd"/>
      <w:r>
        <w:t xml:space="preserve"> του Πειραιά, των προτεσταντικών εκκλησιών της πόλης και κάποιων αιθουσών του </w:t>
      </w:r>
      <w:proofErr w:type="spellStart"/>
      <w:r>
        <w:t>Τζάννειου</w:t>
      </w:r>
      <w:proofErr w:type="spellEnd"/>
      <w:r>
        <w:t xml:space="preserve"> </w:t>
      </w:r>
      <w:proofErr w:type="spellStart"/>
      <w:r>
        <w:t>Νοσοκοµείου</w:t>
      </w:r>
      <w:proofErr w:type="spellEnd"/>
      <w:r>
        <w:t xml:space="preserve">. Και πάρα πολύ </w:t>
      </w:r>
      <w:proofErr w:type="spellStart"/>
      <w:r>
        <w:t>σύντοµα</w:t>
      </w:r>
      <w:proofErr w:type="spellEnd"/>
      <w:r>
        <w:t xml:space="preserve">, στις </w:t>
      </w:r>
      <w:proofErr w:type="spellStart"/>
      <w:r>
        <w:t>εφηµερίδες</w:t>
      </w:r>
      <w:proofErr w:type="spellEnd"/>
      <w:r>
        <w:t xml:space="preserve"> της 2ας </w:t>
      </w:r>
      <w:proofErr w:type="spellStart"/>
      <w:r>
        <w:t>Σεπτεµβρίου</w:t>
      </w:r>
      <w:proofErr w:type="spellEnd"/>
      <w:r>
        <w:t>, πλάι στις ειδήσεις για τη «</w:t>
      </w:r>
      <w:proofErr w:type="spellStart"/>
      <w:r>
        <w:t>Σµύρνη</w:t>
      </w:r>
      <w:proofErr w:type="spellEnd"/>
      <w:r>
        <w:t xml:space="preserve"> που καίγεται», τους «χριστιανούς που σφαγιάζονται» και τον Βενιζέλο που «αγωνίζεται να σώσει τη Θράκη», </w:t>
      </w:r>
      <w:proofErr w:type="spellStart"/>
      <w:r>
        <w:t>διαβάζουµε</w:t>
      </w:r>
      <w:proofErr w:type="spellEnd"/>
      <w:r>
        <w:t xml:space="preserve"> στα ψιλά </w:t>
      </w:r>
      <w:proofErr w:type="spellStart"/>
      <w:r>
        <w:t>γράµµατα</w:t>
      </w:r>
      <w:proofErr w:type="spellEnd"/>
      <w:r>
        <w:t xml:space="preserve"> ότι στο Υπουργείο </w:t>
      </w:r>
      <w:proofErr w:type="spellStart"/>
      <w:r>
        <w:t>∆ικαιοσύνης</w:t>
      </w:r>
      <w:proofErr w:type="spellEnd"/>
      <w:r>
        <w:t xml:space="preserve"> «µ</w:t>
      </w:r>
      <w:proofErr w:type="spellStart"/>
      <w:r>
        <w:t>ελετάται</w:t>
      </w:r>
      <w:proofErr w:type="spellEnd"/>
      <w:r>
        <w:t xml:space="preserve"> η τροποποίηση του ενοικιοστασίου», στο </w:t>
      </w:r>
      <w:proofErr w:type="spellStart"/>
      <w:r>
        <w:t>σηµείο</w:t>
      </w:r>
      <w:proofErr w:type="spellEnd"/>
      <w:r>
        <w:t xml:space="preserve"> που αφορά στην υπενοικίαση των </w:t>
      </w:r>
      <w:proofErr w:type="spellStart"/>
      <w:r>
        <w:t>δωµατίων</w:t>
      </w:r>
      <w:proofErr w:type="spellEnd"/>
      <w:r>
        <w:t xml:space="preserve">. </w:t>
      </w:r>
      <w:proofErr w:type="spellStart"/>
      <w:r>
        <w:t>Ακόµη</w:t>
      </w:r>
      <w:proofErr w:type="spellEnd"/>
      <w:r>
        <w:t xml:space="preserve">, στο Ελεύθερον </w:t>
      </w:r>
      <w:proofErr w:type="spellStart"/>
      <w:r>
        <w:t>Βήµα</w:t>
      </w:r>
      <w:proofErr w:type="spellEnd"/>
      <w:r>
        <w:t xml:space="preserve"> παρουσιάζεται από τις πρώτες κιόλας µ</w:t>
      </w:r>
      <w:proofErr w:type="spellStart"/>
      <w:r>
        <w:t>έρες</w:t>
      </w:r>
      <w:proofErr w:type="spellEnd"/>
      <w:r>
        <w:t xml:space="preserve"> «προσφορά </w:t>
      </w:r>
      <w:proofErr w:type="spellStart"/>
      <w:r>
        <w:t>δωµατίου</w:t>
      </w:r>
      <w:proofErr w:type="spellEnd"/>
      <w:r>
        <w:t xml:space="preserve"> εντός κατοικίας», αλλά υπό τον εξής όρο: το </w:t>
      </w:r>
      <w:proofErr w:type="spellStart"/>
      <w:r>
        <w:t>δωµάτιο</w:t>
      </w:r>
      <w:proofErr w:type="spellEnd"/>
      <w:r>
        <w:t xml:space="preserve"> προσφέρεται «για ενοικίαση από οικότροφο προσφυγοπούλα». Τα </w:t>
      </w:r>
      <w:proofErr w:type="spellStart"/>
      <w:r>
        <w:t>δείγµατα</w:t>
      </w:r>
      <w:proofErr w:type="spellEnd"/>
      <w:r>
        <w:t xml:space="preserve"> αυτά είναι οι προάγγελοι, κατά κάποιον τρόπο, των </w:t>
      </w:r>
      <w:proofErr w:type="spellStart"/>
      <w:r>
        <w:t>επικείµενων</w:t>
      </w:r>
      <w:proofErr w:type="spellEnd"/>
      <w:r>
        <w:t xml:space="preserve"> επιτάξεων, έστω και αν για την ώρα µάλλον δε φαίνεται να υπάρχει σαφής αντίληψη στο κράτος και στην κοινή </w:t>
      </w:r>
      <w:proofErr w:type="spellStart"/>
      <w:r>
        <w:t>γνώµη</w:t>
      </w:r>
      <w:proofErr w:type="spellEnd"/>
      <w:r>
        <w:t xml:space="preserve"> περί της εκτάσεως των γεγονότων. Στο µ</w:t>
      </w:r>
      <w:proofErr w:type="spellStart"/>
      <w:r>
        <w:t>εταξύ</w:t>
      </w:r>
      <w:proofErr w:type="spellEnd"/>
      <w:r>
        <w:t xml:space="preserve"> οι καταλήψεις επεκτείνονται σε κάθε κενό, </w:t>
      </w:r>
      <w:proofErr w:type="spellStart"/>
      <w:r>
        <w:t>δηµόσιο</w:t>
      </w:r>
      <w:proofErr w:type="spellEnd"/>
      <w:r>
        <w:t xml:space="preserve"> χώρο. </w:t>
      </w:r>
    </w:p>
    <w:p w:rsidR="007862CD" w:rsidRDefault="00852118">
      <w:r>
        <w:tab/>
      </w:r>
      <w:proofErr w:type="spellStart"/>
      <w:r>
        <w:t>Βίκα</w:t>
      </w:r>
      <w:proofErr w:type="spellEnd"/>
      <w:r>
        <w:t xml:space="preserve"> ∆. </w:t>
      </w:r>
      <w:proofErr w:type="spellStart"/>
      <w:r>
        <w:t>Γκιζελή</w:t>
      </w:r>
      <w:proofErr w:type="spellEnd"/>
      <w:r>
        <w:t>, «</w:t>
      </w:r>
      <w:proofErr w:type="spellStart"/>
      <w:r>
        <w:t>Επίταξις</w:t>
      </w:r>
      <w:proofErr w:type="spellEnd"/>
      <w:r>
        <w:t xml:space="preserve"> ακινήτων </w:t>
      </w:r>
      <w:proofErr w:type="spellStart"/>
      <w:r>
        <w:t>κατοικουµένων</w:t>
      </w:r>
      <w:proofErr w:type="spellEnd"/>
      <w:r>
        <w:t xml:space="preserve"> ή οπωσδήποτε </w:t>
      </w:r>
      <w:proofErr w:type="spellStart"/>
      <w:r>
        <w:t>χρησιµοποιουµένων</w:t>
      </w:r>
      <w:proofErr w:type="spellEnd"/>
      <w:r>
        <w:t xml:space="preserve">», στο συλλογικό </w:t>
      </w:r>
      <w:proofErr w:type="spellStart"/>
      <w:r>
        <w:t>τόµο</w:t>
      </w:r>
      <w:proofErr w:type="spellEnd"/>
      <w:r>
        <w:t xml:space="preserve"> Ο </w:t>
      </w:r>
      <w:proofErr w:type="spellStart"/>
      <w:r>
        <w:t>ξεριζωµός</w:t>
      </w:r>
      <w:proofErr w:type="spellEnd"/>
      <w:r>
        <w:t xml:space="preserve"> και η άλλη πατρίδα, </w:t>
      </w:r>
      <w:proofErr w:type="spellStart"/>
      <w:r>
        <w:t>Επιστηµονικό</w:t>
      </w:r>
      <w:proofErr w:type="spellEnd"/>
      <w:r>
        <w:t xml:space="preserve"> </w:t>
      </w:r>
      <w:proofErr w:type="spellStart"/>
      <w:r>
        <w:t>Συµπόσιο</w:t>
      </w:r>
      <w:proofErr w:type="spellEnd"/>
      <w:r>
        <w:t xml:space="preserve">, </w:t>
      </w:r>
      <w:proofErr w:type="spellStart"/>
      <w:r>
        <w:t>εκδ</w:t>
      </w:r>
      <w:proofErr w:type="spellEnd"/>
      <w:r>
        <w:t xml:space="preserve">. Εταιρεία Σπουδών Νεοελληνικού </w:t>
      </w:r>
      <w:proofErr w:type="spellStart"/>
      <w:r>
        <w:t>Πολιτισµού</w:t>
      </w:r>
      <w:proofErr w:type="spellEnd"/>
      <w:r>
        <w:t xml:space="preserve"> και Γενικής Παιδείας, Αθήνα 1997, </w:t>
      </w:r>
      <w:proofErr w:type="spellStart"/>
      <w:r>
        <w:t>σσ</w:t>
      </w:r>
      <w:proofErr w:type="spellEnd"/>
      <w:r>
        <w:t>. 71-72</w:t>
      </w:r>
    </w:p>
    <w:p w:rsidR="00852118" w:rsidRDefault="00852118"/>
    <w:p w:rsidR="00852118" w:rsidRDefault="00852118">
      <w:r>
        <w:tab/>
        <w:t xml:space="preserve">Η επίταξη γίνεται, κατά πρώτο λόγο, στα ακίνητα που έχουν </w:t>
      </w:r>
      <w:proofErr w:type="spellStart"/>
      <w:r>
        <w:t>δωµάτια</w:t>
      </w:r>
      <w:proofErr w:type="spellEnd"/>
      <w:r>
        <w:t xml:space="preserve"> πλέον του διπλάσιου του </w:t>
      </w:r>
      <w:proofErr w:type="spellStart"/>
      <w:r>
        <w:t>αριθµού</w:t>
      </w:r>
      <w:proofErr w:type="spellEnd"/>
      <w:r>
        <w:t xml:space="preserve"> των ενοίκων. Αφού αυτά εξαντληθούν, η επίταξη θα προχωρήσει «και εις τα λοιπά </w:t>
      </w:r>
      <w:proofErr w:type="spellStart"/>
      <w:r>
        <w:t>κατοικούµενα</w:t>
      </w:r>
      <w:proofErr w:type="spellEnd"/>
      <w:r>
        <w:t xml:space="preserve"> ή οπωσδήποτε άλλως </w:t>
      </w:r>
      <w:proofErr w:type="spellStart"/>
      <w:r>
        <w:t>χρησιµοποιούµενα</w:t>
      </w:r>
      <w:proofErr w:type="spellEnd"/>
      <w:r>
        <w:t xml:space="preserve"> ακίνητα»….</w:t>
      </w:r>
      <w:r w:rsidRPr="00852118">
        <w:t xml:space="preserve"> </w:t>
      </w:r>
      <w:r>
        <w:t>δεν στεγάζονται µ</w:t>
      </w:r>
      <w:proofErr w:type="spellStart"/>
      <w:r>
        <w:t>ονοµελείς</w:t>
      </w:r>
      <w:proofErr w:type="spellEnd"/>
      <w:r>
        <w:t xml:space="preserve">, αλλά κυρίως - </w:t>
      </w:r>
      <w:proofErr w:type="spellStart"/>
      <w:r>
        <w:t>δικαιολογηµένα</w:t>
      </w:r>
      <w:proofErr w:type="spellEnd"/>
      <w:r>
        <w:t xml:space="preserve">- </w:t>
      </w:r>
      <w:proofErr w:type="spellStart"/>
      <w:r>
        <w:t>πολυµελείς</w:t>
      </w:r>
      <w:proofErr w:type="spellEnd"/>
      <w:r>
        <w:t xml:space="preserve"> οικογένειες σε κάθε </w:t>
      </w:r>
      <w:proofErr w:type="spellStart"/>
      <w:r>
        <w:t>δωµάτιο</w:t>
      </w:r>
      <w:proofErr w:type="spellEnd"/>
      <w:r>
        <w:t xml:space="preserve">. Και, επίσης, </w:t>
      </w:r>
      <w:proofErr w:type="spellStart"/>
      <w:r>
        <w:t>αντιλαµβανόµαστε</w:t>
      </w:r>
      <w:proofErr w:type="spellEnd"/>
      <w:r>
        <w:t xml:space="preserve"> ότι κουζίνα, µ</w:t>
      </w:r>
      <w:proofErr w:type="spellStart"/>
      <w:r>
        <w:t>πάνιο</w:t>
      </w:r>
      <w:proofErr w:type="spellEnd"/>
      <w:r>
        <w:t xml:space="preserve">, </w:t>
      </w:r>
      <w:proofErr w:type="spellStart"/>
      <w:r>
        <w:t>διάδροµοι</w:t>
      </w:r>
      <w:proofErr w:type="spellEnd"/>
      <w:r>
        <w:t xml:space="preserve">, γίνονται, εκ των </w:t>
      </w:r>
      <w:proofErr w:type="spellStart"/>
      <w:r>
        <w:t>πραγµάτων</w:t>
      </w:r>
      <w:proofErr w:type="spellEnd"/>
      <w:r>
        <w:t xml:space="preserve">, κοινόχρηστοι </w:t>
      </w:r>
      <w:proofErr w:type="spellStart"/>
      <w:r>
        <w:t>χώροι….Το</w:t>
      </w:r>
      <w:proofErr w:type="spellEnd"/>
      <w:r>
        <w:t xml:space="preserve"> Ν∆ της 22ας </w:t>
      </w:r>
      <w:proofErr w:type="spellStart"/>
      <w:r>
        <w:t>Νοεµβρίου</w:t>
      </w:r>
      <w:proofErr w:type="spellEnd"/>
      <w:r>
        <w:t xml:space="preserve"> 1922 ορίζει ότι η επίταξη των </w:t>
      </w:r>
      <w:proofErr w:type="spellStart"/>
      <w:r>
        <w:t>οικηµάτων</w:t>
      </w:r>
      <w:proofErr w:type="spellEnd"/>
      <w:r>
        <w:t xml:space="preserve"> που ήδη κατοικούνται διαρκεί κατά µ</w:t>
      </w:r>
      <w:proofErr w:type="spellStart"/>
      <w:r>
        <w:t>έγιστον</w:t>
      </w:r>
      <w:proofErr w:type="spellEnd"/>
      <w:r>
        <w:t xml:space="preserve"> τέσσερις µ</w:t>
      </w:r>
      <w:proofErr w:type="spellStart"/>
      <w:r>
        <w:t>ήνες…Τον</w:t>
      </w:r>
      <w:proofErr w:type="spellEnd"/>
      <w:r>
        <w:t xml:space="preserve"> Μάιο του 1923 το </w:t>
      </w:r>
      <w:proofErr w:type="spellStart"/>
      <w:r>
        <w:t>τετράµηνο</w:t>
      </w:r>
      <w:proofErr w:type="spellEnd"/>
      <w:r>
        <w:t xml:space="preserve"> καταργείται. Το σχετικό </w:t>
      </w:r>
      <w:proofErr w:type="spellStart"/>
      <w:r>
        <w:t>διάταγµα</w:t>
      </w:r>
      <w:proofErr w:type="spellEnd"/>
      <w:r>
        <w:t xml:space="preserve"> διευκρινίζει ότι το </w:t>
      </w:r>
      <w:proofErr w:type="spellStart"/>
      <w:r>
        <w:t>τετράµηνο</w:t>
      </w:r>
      <w:proofErr w:type="spellEnd"/>
      <w:r>
        <w:t xml:space="preserve"> καταργείται και για τα ακίνητα που, κατά τη </w:t>
      </w:r>
      <w:proofErr w:type="spellStart"/>
      <w:r>
        <w:t>δηµοσίευση</w:t>
      </w:r>
      <w:proofErr w:type="spellEnd"/>
      <w:r>
        <w:t xml:space="preserve"> του </w:t>
      </w:r>
      <w:proofErr w:type="spellStart"/>
      <w:r>
        <w:t>διατάγµατος</w:t>
      </w:r>
      <w:proofErr w:type="spellEnd"/>
      <w:r>
        <w:t xml:space="preserve">, έχουν «εξαντλήσει» το </w:t>
      </w:r>
      <w:proofErr w:type="spellStart"/>
      <w:r>
        <w:t>τετράµηνο</w:t>
      </w:r>
      <w:proofErr w:type="spellEnd"/>
      <w:r>
        <w:t xml:space="preserve"> και συνεχίζουν να </w:t>
      </w:r>
      <w:proofErr w:type="spellStart"/>
      <w:r>
        <w:t>χρησιµοποιούνται</w:t>
      </w:r>
      <w:proofErr w:type="spellEnd"/>
      <w:r>
        <w:t xml:space="preserve"> από πρόσφυγες.</w:t>
      </w:r>
    </w:p>
    <w:p w:rsidR="00852118" w:rsidRDefault="00852118">
      <w:r>
        <w:tab/>
      </w:r>
      <w:proofErr w:type="spellStart"/>
      <w:r>
        <w:t>Βίκα</w:t>
      </w:r>
      <w:proofErr w:type="spellEnd"/>
      <w:r>
        <w:t xml:space="preserve"> ∆. </w:t>
      </w:r>
      <w:proofErr w:type="spellStart"/>
      <w:r>
        <w:t>Γκιζελή</w:t>
      </w:r>
      <w:proofErr w:type="spellEnd"/>
      <w:r>
        <w:t>, «</w:t>
      </w:r>
      <w:proofErr w:type="spellStart"/>
      <w:r>
        <w:t>Επίταξις</w:t>
      </w:r>
      <w:proofErr w:type="spellEnd"/>
      <w:r>
        <w:t xml:space="preserve"> ακινήτων </w:t>
      </w:r>
      <w:proofErr w:type="spellStart"/>
      <w:r>
        <w:t>κατοικουµένων</w:t>
      </w:r>
      <w:proofErr w:type="spellEnd"/>
      <w:r>
        <w:t xml:space="preserve"> ή οπωσδήποτε </w:t>
      </w:r>
      <w:proofErr w:type="spellStart"/>
      <w:r>
        <w:t>χρησιµοποιουµένων</w:t>
      </w:r>
      <w:proofErr w:type="spellEnd"/>
      <w:r>
        <w:t xml:space="preserve">», στο συλλογικό </w:t>
      </w:r>
      <w:proofErr w:type="spellStart"/>
      <w:r>
        <w:t>τόµο</w:t>
      </w:r>
      <w:proofErr w:type="spellEnd"/>
      <w:r>
        <w:t xml:space="preserve"> Ο </w:t>
      </w:r>
      <w:proofErr w:type="spellStart"/>
      <w:r>
        <w:t>ξεριζωµός</w:t>
      </w:r>
      <w:proofErr w:type="spellEnd"/>
      <w:r>
        <w:t xml:space="preserve"> και η άλλη πατρίδα, </w:t>
      </w:r>
      <w:proofErr w:type="spellStart"/>
      <w:r>
        <w:t>ό.π</w:t>
      </w:r>
      <w:proofErr w:type="spellEnd"/>
      <w:r>
        <w:t xml:space="preserve">., </w:t>
      </w:r>
      <w:proofErr w:type="spellStart"/>
      <w:r>
        <w:t>σσ</w:t>
      </w:r>
      <w:proofErr w:type="spellEnd"/>
      <w:r>
        <w:t>. 74-78</w:t>
      </w:r>
    </w:p>
    <w:p w:rsidR="00852118" w:rsidRDefault="00852118"/>
    <w:p w:rsidR="00852118" w:rsidRDefault="00852118">
      <w:r>
        <w:sym w:font="Symbol" w:char="F0AE"/>
      </w:r>
      <w:r>
        <w:t xml:space="preserve"> Να περιγράψετε τον τρόπο αντιμετώπισης το</w:t>
      </w:r>
      <w:r w:rsidR="006141D2">
        <w:t>υ προβλή</w:t>
      </w:r>
      <w:r>
        <w:t>μα</w:t>
      </w:r>
      <w:r w:rsidR="006141D2">
        <w:t>τος</w:t>
      </w:r>
      <w:r>
        <w:t xml:space="preserve"> της προσωρινής στέγασης των προσφύγων μετά την Μικρασιατική Καταστροφή</w:t>
      </w:r>
    </w:p>
    <w:p w:rsidR="00C31767" w:rsidRDefault="00C31767"/>
    <w:p w:rsidR="00C31767" w:rsidRDefault="00C31767"/>
    <w:p w:rsidR="00B92839" w:rsidRDefault="00B92839"/>
    <w:p w:rsidR="00B92839" w:rsidRDefault="00B92839"/>
    <w:p w:rsidR="00B92839" w:rsidRDefault="00B92839"/>
    <w:p w:rsidR="00B92839" w:rsidRDefault="00B92839"/>
    <w:p w:rsidR="00B92839" w:rsidRDefault="00B92839"/>
    <w:p w:rsidR="00B92839" w:rsidRDefault="00B92839"/>
    <w:p w:rsidR="00B92839" w:rsidRDefault="00B92839"/>
    <w:p w:rsidR="00B92839" w:rsidRDefault="00B92839"/>
    <w:p w:rsidR="00B92839" w:rsidRDefault="00B92839"/>
    <w:p w:rsidR="00B92839" w:rsidRDefault="00B92839"/>
    <w:p w:rsidR="00B92839" w:rsidRDefault="00B92839"/>
    <w:p w:rsidR="00B92839" w:rsidRDefault="00B92839"/>
    <w:p w:rsidR="00B92839" w:rsidRDefault="00B92839"/>
    <w:p w:rsidR="00B92839" w:rsidRDefault="00B92839"/>
    <w:p w:rsidR="00B92839" w:rsidRDefault="00B92839"/>
    <w:p w:rsidR="00B92839" w:rsidRDefault="00B92839"/>
    <w:p w:rsidR="00B92839" w:rsidRPr="00B92839" w:rsidRDefault="00C31767">
      <w:r>
        <w:t>ΑΠΑΝΤΗΣΗ</w:t>
      </w:r>
    </w:p>
    <w:p w:rsidR="002715A7" w:rsidRDefault="00C31767">
      <w:r w:rsidRPr="00C31767">
        <w:t>Με την άφιξη των προσφύγων,</w:t>
      </w:r>
    </w:p>
    <w:p w:rsidR="002715A7" w:rsidRPr="00B92839" w:rsidRDefault="002715A7" w:rsidP="002715A7">
      <w:pPr>
        <w:rPr>
          <w:i/>
        </w:rPr>
      </w:pPr>
      <w:r w:rsidRPr="00B92839">
        <w:rPr>
          <w:i/>
        </w:rPr>
        <w:t xml:space="preserve">+ΠΗΓΗ η παραχώρηση, όπου υπήρχαν, των </w:t>
      </w:r>
      <w:proofErr w:type="spellStart"/>
      <w:r w:rsidRPr="00B92839">
        <w:rPr>
          <w:i/>
        </w:rPr>
        <w:t>υποστέγων</w:t>
      </w:r>
      <w:proofErr w:type="spellEnd"/>
      <w:r w:rsidRPr="00B92839">
        <w:rPr>
          <w:i/>
        </w:rPr>
        <w:t xml:space="preserve"> του Πειραιά, των προτεσταντικών εκκλησιών της πόλης και κάποιων αιθουσών του </w:t>
      </w:r>
      <w:proofErr w:type="spellStart"/>
      <w:r w:rsidRPr="00B92839">
        <w:rPr>
          <w:i/>
        </w:rPr>
        <w:t>Τζάννειου</w:t>
      </w:r>
      <w:proofErr w:type="spellEnd"/>
      <w:r w:rsidRPr="00B92839">
        <w:rPr>
          <w:i/>
        </w:rPr>
        <w:t xml:space="preserve"> </w:t>
      </w:r>
      <w:proofErr w:type="spellStart"/>
      <w:r w:rsidRPr="00B92839">
        <w:rPr>
          <w:i/>
        </w:rPr>
        <w:t>Νοσοκοµείου</w:t>
      </w:r>
      <w:proofErr w:type="spellEnd"/>
    </w:p>
    <w:p w:rsidR="002715A7" w:rsidRPr="00B92839" w:rsidRDefault="002715A7" w:rsidP="002715A7">
      <w:pPr>
        <w:rPr>
          <w:i/>
        </w:rPr>
      </w:pPr>
      <w:r w:rsidRPr="00B92839">
        <w:rPr>
          <w:i/>
        </w:rPr>
        <w:t xml:space="preserve">+ΠΗΓΗ </w:t>
      </w:r>
      <w:proofErr w:type="spellStart"/>
      <w:r w:rsidRPr="00B92839">
        <w:rPr>
          <w:i/>
        </w:rPr>
        <w:t>εφηµερίδες</w:t>
      </w:r>
      <w:proofErr w:type="spellEnd"/>
      <w:r w:rsidRPr="00B92839">
        <w:rPr>
          <w:i/>
        </w:rPr>
        <w:t xml:space="preserve"> της 2ας </w:t>
      </w:r>
      <w:proofErr w:type="spellStart"/>
      <w:r w:rsidRPr="00B92839">
        <w:rPr>
          <w:i/>
        </w:rPr>
        <w:t>Σεπτεµβρίου</w:t>
      </w:r>
      <w:proofErr w:type="spellEnd"/>
      <w:r w:rsidRPr="00B92839">
        <w:rPr>
          <w:i/>
        </w:rPr>
        <w:t xml:space="preserve"> υπενοικίαση των </w:t>
      </w:r>
      <w:proofErr w:type="spellStart"/>
      <w:r w:rsidRPr="00B92839">
        <w:rPr>
          <w:i/>
        </w:rPr>
        <w:t>δωµατίων</w:t>
      </w:r>
      <w:proofErr w:type="spellEnd"/>
    </w:p>
    <w:p w:rsidR="002715A7" w:rsidRPr="002715A7" w:rsidRDefault="002715A7">
      <w:pPr>
        <w:rPr>
          <w:i/>
        </w:rPr>
      </w:pPr>
      <w:r w:rsidRPr="00B92839">
        <w:rPr>
          <w:i/>
        </w:rPr>
        <w:t xml:space="preserve">+ ΠΗΓΗ προσφορά </w:t>
      </w:r>
      <w:proofErr w:type="spellStart"/>
      <w:r w:rsidRPr="00B92839">
        <w:rPr>
          <w:i/>
        </w:rPr>
        <w:t>δωµατίου</w:t>
      </w:r>
      <w:proofErr w:type="spellEnd"/>
      <w:r w:rsidRPr="00B92839">
        <w:rPr>
          <w:i/>
        </w:rPr>
        <w:t xml:space="preserve"> εντός κατοικίας για ενοικίαση από οικότροφο προσφυγοπούλα</w:t>
      </w:r>
    </w:p>
    <w:p w:rsidR="00B92839" w:rsidRDefault="00C31767">
      <w:r w:rsidRPr="00C31767">
        <w:t>το έργο της προσωρινής στέγασης ανέλαβε το Υπουργείο Περιθάλψεως, που ενισχύθηκε με έκτακτο προσωπικό. Στη συνέχεια το </w:t>
      </w:r>
      <w:r w:rsidRPr="00C31767">
        <w:rPr>
          <w:i/>
          <w:iCs/>
        </w:rPr>
        <w:t>Ταμείο Περιθάλψεως Προσφύγων</w:t>
      </w:r>
      <w:r w:rsidRPr="00C31767">
        <w:t xml:space="preserve"> (ιδρύθηκε το Νοέμβριο του 1922) ανήγειρε ξύλινα παραπήγματα για τη στέγαση των προσφύγων. Πλήθος ξεπρόβαλαν οι αυτοσχέδιες κατασκευές που χρησίμευαν ως προσωρινά καταλύματα (καλύβες, παράγκες, σκηνές) γύρω από τις πόλεις, σε πλατείες ή στα κενά οικόπεδα των πόλεων. Δεν έμεινε χώρος στεγασμένος που να μη χρησιμοποιήθηκε: σχολεία, εκκλησίες και τζαμιά, στρατώνες, θέατρα, δημόσια κτίρια, αποθήκες, υπόγεια. </w:t>
      </w:r>
    </w:p>
    <w:p w:rsidR="00B92839" w:rsidRDefault="00C31767">
      <w:r w:rsidRPr="00C31767">
        <w:t xml:space="preserve">Επιτάχθηκαν τα άδεια σπίτια σε όλη την Επικράτεια. </w:t>
      </w:r>
    </w:p>
    <w:p w:rsidR="00B92839" w:rsidRDefault="00B92839">
      <w:r w:rsidRPr="00B92839">
        <w:rPr>
          <w:i/>
        </w:rPr>
        <w:t xml:space="preserve">+ΠΗΓΗ Ν∆ της 22ας </w:t>
      </w:r>
      <w:proofErr w:type="spellStart"/>
      <w:r w:rsidRPr="00B92839">
        <w:rPr>
          <w:i/>
        </w:rPr>
        <w:t>Νοεµβρίου</w:t>
      </w:r>
      <w:proofErr w:type="spellEnd"/>
      <w:r w:rsidRPr="00B92839">
        <w:rPr>
          <w:i/>
        </w:rPr>
        <w:t xml:space="preserve"> 1922 ορίζει ότι η επίταξη των </w:t>
      </w:r>
      <w:proofErr w:type="spellStart"/>
      <w:r w:rsidRPr="00B92839">
        <w:rPr>
          <w:i/>
        </w:rPr>
        <w:t>οικηµάτων</w:t>
      </w:r>
      <w:proofErr w:type="spellEnd"/>
      <w:r w:rsidRPr="00B92839">
        <w:rPr>
          <w:i/>
        </w:rPr>
        <w:t xml:space="preserve"> που ήδη κατοικούνται διαρκεί κατά µ</w:t>
      </w:r>
      <w:proofErr w:type="spellStart"/>
      <w:r w:rsidRPr="00B92839">
        <w:rPr>
          <w:i/>
        </w:rPr>
        <w:t>έγιστον</w:t>
      </w:r>
      <w:proofErr w:type="spellEnd"/>
      <w:r w:rsidRPr="00B92839">
        <w:rPr>
          <w:i/>
        </w:rPr>
        <w:t xml:space="preserve"> τέσσερις µ</w:t>
      </w:r>
      <w:proofErr w:type="spellStart"/>
      <w:r w:rsidRPr="00B92839">
        <w:rPr>
          <w:i/>
        </w:rPr>
        <w:t>ήνες…Τον</w:t>
      </w:r>
      <w:proofErr w:type="spellEnd"/>
      <w:r w:rsidRPr="00B92839">
        <w:rPr>
          <w:i/>
        </w:rPr>
        <w:t xml:space="preserve"> Μάιο του 1923 το </w:t>
      </w:r>
      <w:proofErr w:type="spellStart"/>
      <w:r w:rsidRPr="00B92839">
        <w:rPr>
          <w:i/>
        </w:rPr>
        <w:t>τετράµηνο</w:t>
      </w:r>
      <w:proofErr w:type="spellEnd"/>
      <w:r w:rsidRPr="00B92839">
        <w:rPr>
          <w:i/>
        </w:rPr>
        <w:t xml:space="preserve"> καταργείται. Το σχετικό </w:t>
      </w:r>
      <w:proofErr w:type="spellStart"/>
      <w:r w:rsidRPr="00B92839">
        <w:rPr>
          <w:i/>
        </w:rPr>
        <w:t>διάταγµα</w:t>
      </w:r>
      <w:proofErr w:type="spellEnd"/>
      <w:r w:rsidRPr="00B92839">
        <w:rPr>
          <w:i/>
        </w:rPr>
        <w:t xml:space="preserve"> διευκρινίζει ότι το</w:t>
      </w:r>
      <w:r>
        <w:t xml:space="preserve"> </w:t>
      </w:r>
      <w:proofErr w:type="spellStart"/>
      <w:r w:rsidRPr="00B92839">
        <w:rPr>
          <w:i/>
        </w:rPr>
        <w:t>τετράµηνο</w:t>
      </w:r>
      <w:proofErr w:type="spellEnd"/>
      <w:r w:rsidRPr="00B92839">
        <w:rPr>
          <w:i/>
        </w:rPr>
        <w:t xml:space="preserve"> καταργείται και για τα ακίνητα που, κατά τη </w:t>
      </w:r>
      <w:proofErr w:type="spellStart"/>
      <w:r w:rsidRPr="00B92839">
        <w:rPr>
          <w:i/>
        </w:rPr>
        <w:t>δηµοσίευση</w:t>
      </w:r>
      <w:proofErr w:type="spellEnd"/>
      <w:r w:rsidRPr="00B92839">
        <w:rPr>
          <w:i/>
        </w:rPr>
        <w:t xml:space="preserve"> του </w:t>
      </w:r>
      <w:proofErr w:type="spellStart"/>
      <w:r w:rsidRPr="00B92839">
        <w:rPr>
          <w:i/>
        </w:rPr>
        <w:t>διατάγµατος</w:t>
      </w:r>
      <w:proofErr w:type="spellEnd"/>
      <w:r w:rsidRPr="00B92839">
        <w:rPr>
          <w:i/>
        </w:rPr>
        <w:t xml:space="preserve">, έχουν «εξαντλήσει» το </w:t>
      </w:r>
      <w:proofErr w:type="spellStart"/>
      <w:r w:rsidRPr="00B92839">
        <w:rPr>
          <w:i/>
        </w:rPr>
        <w:t>τετράµηνο</w:t>
      </w:r>
      <w:proofErr w:type="spellEnd"/>
      <w:r w:rsidRPr="00B92839">
        <w:rPr>
          <w:i/>
        </w:rPr>
        <w:t xml:space="preserve"> και συνεχίζουν να </w:t>
      </w:r>
      <w:proofErr w:type="spellStart"/>
      <w:r w:rsidRPr="00B92839">
        <w:rPr>
          <w:i/>
        </w:rPr>
        <w:t>χρησιµοποιούνται</w:t>
      </w:r>
      <w:proofErr w:type="spellEnd"/>
      <w:r w:rsidRPr="00B92839">
        <w:rPr>
          <w:i/>
        </w:rPr>
        <w:t xml:space="preserve"> από πρόσφυγες</w:t>
      </w:r>
    </w:p>
    <w:p w:rsidR="00C31767" w:rsidRDefault="00C31767">
      <w:r w:rsidRPr="00C31767">
        <w:t>Καταλήφθηκαν ακόμη και κατοικούμενοι χώροι, οι ένοικοι των οποίων μοιράστηκαν την κατοικία τους με τους πρόσφυγες.</w:t>
      </w:r>
    </w:p>
    <w:p w:rsidR="00B92839" w:rsidRPr="00E900FA" w:rsidRDefault="00B92839">
      <w:pPr>
        <w:rPr>
          <w:i/>
        </w:rPr>
      </w:pPr>
      <w:r w:rsidRPr="00B92839">
        <w:rPr>
          <w:i/>
        </w:rPr>
        <w:t xml:space="preserve">+ΠΗΓΗ επίταξη γίνεται, κατά πρώτο λόγο, στα ακίνητα που έχουν </w:t>
      </w:r>
      <w:proofErr w:type="spellStart"/>
      <w:r w:rsidRPr="00B92839">
        <w:rPr>
          <w:i/>
        </w:rPr>
        <w:t>δωµάτια</w:t>
      </w:r>
      <w:proofErr w:type="spellEnd"/>
      <w:r w:rsidRPr="00B92839">
        <w:rPr>
          <w:i/>
        </w:rPr>
        <w:t xml:space="preserve"> πλέον του διπλάσιου του </w:t>
      </w:r>
      <w:proofErr w:type="spellStart"/>
      <w:r w:rsidRPr="00B92839">
        <w:rPr>
          <w:i/>
        </w:rPr>
        <w:t>αριθµού</w:t>
      </w:r>
      <w:proofErr w:type="spellEnd"/>
      <w:r w:rsidRPr="00B92839">
        <w:rPr>
          <w:i/>
        </w:rPr>
        <w:t xml:space="preserve"> των ενοίκων. Αφού αυτά εξαντληθούν, η επίταξη θα προχωρήσει «και εις τα λοιπά </w:t>
      </w:r>
      <w:proofErr w:type="spellStart"/>
      <w:r w:rsidRPr="00B92839">
        <w:rPr>
          <w:i/>
        </w:rPr>
        <w:t>κατοικούµενα</w:t>
      </w:r>
      <w:proofErr w:type="spellEnd"/>
      <w:r w:rsidRPr="00B92839">
        <w:rPr>
          <w:i/>
        </w:rPr>
        <w:t xml:space="preserve"> ή οπωσδήποτε άλλως </w:t>
      </w:r>
      <w:proofErr w:type="spellStart"/>
      <w:r w:rsidRPr="00B92839">
        <w:rPr>
          <w:i/>
        </w:rPr>
        <w:t>χρησιµοποιούµενα</w:t>
      </w:r>
      <w:proofErr w:type="spellEnd"/>
      <w:r w:rsidRPr="00B92839">
        <w:rPr>
          <w:i/>
        </w:rPr>
        <w:t xml:space="preserve"> ακίνητα»…. δεν στεγάζονται µ</w:t>
      </w:r>
      <w:proofErr w:type="spellStart"/>
      <w:r w:rsidRPr="00B92839">
        <w:rPr>
          <w:i/>
        </w:rPr>
        <w:t>ονοµελείς</w:t>
      </w:r>
      <w:proofErr w:type="spellEnd"/>
      <w:r w:rsidRPr="00B92839">
        <w:rPr>
          <w:i/>
        </w:rPr>
        <w:t xml:space="preserve">, αλλά κυρίως - </w:t>
      </w:r>
      <w:proofErr w:type="spellStart"/>
      <w:r w:rsidRPr="00B92839">
        <w:rPr>
          <w:i/>
        </w:rPr>
        <w:t>δικαιολογηµένα</w:t>
      </w:r>
      <w:proofErr w:type="spellEnd"/>
      <w:r w:rsidRPr="00B92839">
        <w:rPr>
          <w:i/>
        </w:rPr>
        <w:t xml:space="preserve">- </w:t>
      </w:r>
      <w:proofErr w:type="spellStart"/>
      <w:r w:rsidRPr="00B92839">
        <w:rPr>
          <w:i/>
        </w:rPr>
        <w:t>πολυµελείς</w:t>
      </w:r>
      <w:proofErr w:type="spellEnd"/>
      <w:r w:rsidRPr="00B92839">
        <w:rPr>
          <w:i/>
        </w:rPr>
        <w:t xml:space="preserve"> οικογένειες σε κάθε </w:t>
      </w:r>
      <w:proofErr w:type="spellStart"/>
      <w:r w:rsidRPr="00B92839">
        <w:rPr>
          <w:i/>
        </w:rPr>
        <w:t>δωµάτιο</w:t>
      </w:r>
      <w:proofErr w:type="spellEnd"/>
      <w:r w:rsidR="00E900FA" w:rsidRPr="00E900FA">
        <w:rPr>
          <w:i/>
        </w:rPr>
        <w:t>,</w:t>
      </w:r>
      <w:r w:rsidR="00E900FA">
        <w:rPr>
          <w:i/>
        </w:rPr>
        <w:t>….</w:t>
      </w:r>
      <w:r w:rsidR="00E900FA" w:rsidRPr="00E900FA">
        <w:rPr>
          <w:i/>
        </w:rPr>
        <w:t xml:space="preserve"> </w:t>
      </w:r>
      <w:proofErr w:type="spellStart"/>
      <w:r w:rsidR="00E900FA" w:rsidRPr="00E900FA">
        <w:rPr>
          <w:i/>
        </w:rPr>
        <w:t>αντιλαµβανόµαστε</w:t>
      </w:r>
      <w:proofErr w:type="spellEnd"/>
      <w:r w:rsidR="00E900FA" w:rsidRPr="00E900FA">
        <w:rPr>
          <w:i/>
        </w:rPr>
        <w:t xml:space="preserve"> ότι κουζίνα, µ</w:t>
      </w:r>
      <w:proofErr w:type="spellStart"/>
      <w:r w:rsidR="00E900FA" w:rsidRPr="00E900FA">
        <w:rPr>
          <w:i/>
        </w:rPr>
        <w:t>πάνιο</w:t>
      </w:r>
      <w:proofErr w:type="spellEnd"/>
      <w:r w:rsidR="00E900FA" w:rsidRPr="00E900FA">
        <w:rPr>
          <w:i/>
        </w:rPr>
        <w:t xml:space="preserve">, </w:t>
      </w:r>
      <w:proofErr w:type="spellStart"/>
      <w:r w:rsidR="00E900FA" w:rsidRPr="00E900FA">
        <w:rPr>
          <w:i/>
        </w:rPr>
        <w:t>διάδροµοι</w:t>
      </w:r>
      <w:proofErr w:type="spellEnd"/>
      <w:r w:rsidR="00E900FA" w:rsidRPr="00E900FA">
        <w:rPr>
          <w:i/>
        </w:rPr>
        <w:t xml:space="preserve">, γίνονται, εκ των </w:t>
      </w:r>
      <w:proofErr w:type="spellStart"/>
      <w:r w:rsidR="00E900FA" w:rsidRPr="00E900FA">
        <w:rPr>
          <w:i/>
        </w:rPr>
        <w:t>πραγµάτων</w:t>
      </w:r>
      <w:proofErr w:type="spellEnd"/>
      <w:r w:rsidR="00E900FA" w:rsidRPr="00E900FA">
        <w:rPr>
          <w:i/>
        </w:rPr>
        <w:t>, κοινόχρηστοι χώροι….</w:t>
      </w:r>
    </w:p>
    <w:p w:rsidR="00B92839" w:rsidRPr="00E900FA" w:rsidRDefault="00B92839" w:rsidP="00B92839">
      <w:pPr>
        <w:rPr>
          <w:i/>
        </w:rPr>
      </w:pPr>
    </w:p>
    <w:p w:rsidR="00C31767" w:rsidRPr="00B92839" w:rsidRDefault="00C31767"/>
    <w:sectPr w:rsidR="00C31767" w:rsidRPr="00B92839" w:rsidSect="00852118">
      <w:pgSz w:w="11907" w:h="16839" w:code="9"/>
      <w:pgMar w:top="720" w:right="720" w:bottom="720" w:left="720" w:header="720" w:footer="720"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rawingGridVerticalSpacing w:val="299"/>
  <w:displayHorizontalDrawingGridEvery w:val="2"/>
  <w:characterSpacingControl w:val="doNotCompress"/>
  <w:compat/>
  <w:rsids>
    <w:rsidRoot w:val="00852118"/>
    <w:rsid w:val="00117205"/>
    <w:rsid w:val="00133C18"/>
    <w:rsid w:val="001E00C3"/>
    <w:rsid w:val="002715A7"/>
    <w:rsid w:val="002D759C"/>
    <w:rsid w:val="002E27E4"/>
    <w:rsid w:val="003719BA"/>
    <w:rsid w:val="00386DB0"/>
    <w:rsid w:val="003955C3"/>
    <w:rsid w:val="003F69A9"/>
    <w:rsid w:val="00402058"/>
    <w:rsid w:val="004D5409"/>
    <w:rsid w:val="0054672C"/>
    <w:rsid w:val="006141D2"/>
    <w:rsid w:val="00685A7C"/>
    <w:rsid w:val="006D715F"/>
    <w:rsid w:val="006F687D"/>
    <w:rsid w:val="007862CD"/>
    <w:rsid w:val="007B558A"/>
    <w:rsid w:val="007D3494"/>
    <w:rsid w:val="00852118"/>
    <w:rsid w:val="00857441"/>
    <w:rsid w:val="008C373F"/>
    <w:rsid w:val="008E5B8F"/>
    <w:rsid w:val="00AF5984"/>
    <w:rsid w:val="00B8118D"/>
    <w:rsid w:val="00B92839"/>
    <w:rsid w:val="00C31767"/>
    <w:rsid w:val="00C428EA"/>
    <w:rsid w:val="00C711B5"/>
    <w:rsid w:val="00CF46BB"/>
    <w:rsid w:val="00D635DB"/>
    <w:rsid w:val="00D73A90"/>
    <w:rsid w:val="00E4359B"/>
    <w:rsid w:val="00E900FA"/>
    <w:rsid w:val="00F5131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2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715</Words>
  <Characters>3866</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Βάγγος</cp:lastModifiedBy>
  <cp:revision>7</cp:revision>
  <cp:lastPrinted>2017-02-12T16:00:00Z</cp:lastPrinted>
  <dcterms:created xsi:type="dcterms:W3CDTF">2015-02-02T19:33:00Z</dcterms:created>
  <dcterms:modified xsi:type="dcterms:W3CDTF">2017-02-14T17:42:00Z</dcterms:modified>
</cp:coreProperties>
</file>