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2313A" w14:textId="77777777" w:rsidR="00C56E29" w:rsidRPr="00022CB2" w:rsidRDefault="00C56E29" w:rsidP="00BD1A7C">
      <w:pPr>
        <w:pStyle w:val="a6"/>
        <w:jc w:val="center"/>
        <w:rPr>
          <w:rFonts w:ascii="Bookman Old Style" w:hAnsi="Bookman Old Style"/>
          <w:b/>
          <w:sz w:val="32"/>
          <w:szCs w:val="32"/>
        </w:rPr>
      </w:pPr>
      <w:r w:rsidRPr="00022CB2">
        <w:rPr>
          <w:rFonts w:ascii="Bookman Old Style" w:hAnsi="Bookman Old Style"/>
          <w:b/>
          <w:sz w:val="32"/>
          <w:szCs w:val="32"/>
          <w:highlight w:val="yellow"/>
        </w:rPr>
        <w:t>Η χρήση των ερωτήσεων και η σκοπιμότητά τους</w:t>
      </w:r>
    </w:p>
    <w:p w14:paraId="2AB75ECE" w14:textId="77777777" w:rsidR="00C56E29" w:rsidRPr="00281FA1" w:rsidRDefault="00C56E29" w:rsidP="00BD1A7C">
      <w:pPr>
        <w:pStyle w:val="a6"/>
        <w:jc w:val="both"/>
        <w:rPr>
          <w:rFonts w:ascii="Bookman Old Style" w:hAnsi="Bookman Old Style"/>
          <w:sz w:val="24"/>
          <w:szCs w:val="24"/>
        </w:rPr>
      </w:pPr>
    </w:p>
    <w:p w14:paraId="59EF51E2" w14:textId="04C439A7" w:rsidR="006B02A4" w:rsidRDefault="006B02A4" w:rsidP="00BD1A7C">
      <w:pPr>
        <w:pStyle w:val="a6"/>
        <w:jc w:val="both"/>
        <w:rPr>
          <w:rFonts w:ascii="Bookman Old Style" w:hAnsi="Bookman Old Style"/>
          <w:sz w:val="24"/>
          <w:szCs w:val="24"/>
          <w:u w:val="single"/>
        </w:rPr>
      </w:pPr>
      <w:r>
        <w:rPr>
          <w:rFonts w:ascii="Bookman Old Style" w:hAnsi="Bookman Old Style"/>
          <w:sz w:val="24"/>
          <w:szCs w:val="24"/>
          <w:u w:val="single"/>
        </w:rPr>
        <w:t>Τα είδη των ερωτήσεων στον λόγο:</w:t>
      </w:r>
    </w:p>
    <w:p w14:paraId="76E4689F" w14:textId="338E9B5E" w:rsidR="006B02A4" w:rsidRDefault="006B02A4" w:rsidP="00BD1A7C">
      <w:pPr>
        <w:pStyle w:val="a6"/>
        <w:jc w:val="both"/>
        <w:rPr>
          <w:rFonts w:ascii="Bookman Old Style" w:hAnsi="Bookman Old Style"/>
          <w:sz w:val="24"/>
          <w:szCs w:val="24"/>
          <w:u w:val="single"/>
        </w:rPr>
      </w:pPr>
    </w:p>
    <w:p w14:paraId="00EB2584" w14:textId="6285CB94" w:rsidR="006B02A4" w:rsidRDefault="006B02A4" w:rsidP="006B02A4">
      <w:pPr>
        <w:pStyle w:val="a6"/>
        <w:numPr>
          <w:ilvl w:val="0"/>
          <w:numId w:val="18"/>
        </w:numPr>
        <w:jc w:val="both"/>
        <w:rPr>
          <w:rFonts w:ascii="Bookman Old Style" w:hAnsi="Bookman Old Style"/>
          <w:sz w:val="24"/>
          <w:szCs w:val="24"/>
        </w:rPr>
      </w:pPr>
      <w:r>
        <w:rPr>
          <w:rFonts w:ascii="Bookman Old Style" w:hAnsi="Bookman Old Style"/>
          <w:sz w:val="24"/>
          <w:szCs w:val="24"/>
        </w:rPr>
        <w:t>Απλές – ευθείες - ερωτήσεις με στόχο να απαντηθούν</w:t>
      </w:r>
    </w:p>
    <w:p w14:paraId="41DFDEBB" w14:textId="36592862" w:rsidR="006B02A4" w:rsidRDefault="006B02A4" w:rsidP="006B02A4">
      <w:pPr>
        <w:pStyle w:val="a6"/>
        <w:numPr>
          <w:ilvl w:val="0"/>
          <w:numId w:val="18"/>
        </w:numPr>
        <w:jc w:val="both"/>
        <w:rPr>
          <w:rFonts w:ascii="Bookman Old Style" w:hAnsi="Bookman Old Style"/>
          <w:sz w:val="24"/>
          <w:szCs w:val="24"/>
        </w:rPr>
      </w:pPr>
      <w:r>
        <w:rPr>
          <w:rFonts w:ascii="Bookman Old Style" w:hAnsi="Bookman Old Style"/>
          <w:sz w:val="24"/>
          <w:szCs w:val="24"/>
        </w:rPr>
        <w:t>Ερωτήσεις προσταγής με στόχο την προσταγή με ευγενικό τρόπο</w:t>
      </w:r>
    </w:p>
    <w:p w14:paraId="156F084D" w14:textId="7A5A4260" w:rsidR="006B02A4" w:rsidRDefault="006B02A4" w:rsidP="006B02A4">
      <w:pPr>
        <w:pStyle w:val="a6"/>
        <w:numPr>
          <w:ilvl w:val="0"/>
          <w:numId w:val="18"/>
        </w:numPr>
        <w:jc w:val="both"/>
        <w:rPr>
          <w:rFonts w:ascii="Bookman Old Style" w:hAnsi="Bookman Old Style"/>
          <w:sz w:val="24"/>
          <w:szCs w:val="24"/>
        </w:rPr>
      </w:pPr>
      <w:r>
        <w:rPr>
          <w:rFonts w:ascii="Bookman Old Style" w:hAnsi="Bookman Old Style"/>
          <w:sz w:val="24"/>
          <w:szCs w:val="24"/>
        </w:rPr>
        <w:t>Ρητορικές ερωτήσεις, ερωτήσεις που δεν αναμένουν απάντηση από τον δέκτη</w:t>
      </w:r>
    </w:p>
    <w:p w14:paraId="73B14612" w14:textId="77777777" w:rsidR="006B02A4" w:rsidRPr="006B02A4" w:rsidRDefault="006B02A4" w:rsidP="006B02A4">
      <w:pPr>
        <w:jc w:val="both"/>
        <w:rPr>
          <w:rFonts w:ascii="Bookman Old Style" w:hAnsi="Bookman Old Style"/>
          <w:sz w:val="24"/>
          <w:szCs w:val="24"/>
        </w:rPr>
      </w:pPr>
    </w:p>
    <w:p w14:paraId="57BCCB6B" w14:textId="147B516C" w:rsidR="00C56E29" w:rsidRPr="00022CB2" w:rsidRDefault="00C56E29" w:rsidP="00BD1A7C">
      <w:pPr>
        <w:pStyle w:val="a6"/>
        <w:jc w:val="both"/>
        <w:rPr>
          <w:rFonts w:ascii="Bookman Old Style" w:hAnsi="Bookman Old Style"/>
          <w:sz w:val="24"/>
          <w:szCs w:val="24"/>
          <w:u w:val="single"/>
        </w:rPr>
      </w:pPr>
      <w:r w:rsidRPr="00022CB2">
        <w:rPr>
          <w:rFonts w:ascii="Bookman Old Style" w:hAnsi="Bookman Old Style"/>
          <w:sz w:val="24"/>
          <w:szCs w:val="24"/>
          <w:u w:val="single"/>
        </w:rPr>
        <w:t>Τι προσδίδουν οι ερωτήσεις στο ύφος ενός κειμένου/ συγγραφέα γενικά;</w:t>
      </w:r>
    </w:p>
    <w:p w14:paraId="00D4A5C3" w14:textId="77777777" w:rsidR="00003586" w:rsidRPr="00281FA1" w:rsidRDefault="00003586" w:rsidP="00BD1A7C">
      <w:pPr>
        <w:pStyle w:val="a6"/>
        <w:jc w:val="both"/>
        <w:rPr>
          <w:rFonts w:ascii="Bookman Old Style" w:hAnsi="Bookman Old Style"/>
          <w:sz w:val="24"/>
          <w:szCs w:val="24"/>
        </w:rPr>
      </w:pPr>
    </w:p>
    <w:p w14:paraId="78E7CDCD" w14:textId="77777777" w:rsidR="00C56E29" w:rsidRPr="00281FA1" w:rsidRDefault="00C56E29" w:rsidP="00BD1A7C">
      <w:pPr>
        <w:pStyle w:val="a6"/>
        <w:numPr>
          <w:ilvl w:val="0"/>
          <w:numId w:val="13"/>
        </w:numPr>
        <w:jc w:val="both"/>
        <w:rPr>
          <w:rFonts w:ascii="Bookman Old Style" w:hAnsi="Bookman Old Style"/>
          <w:sz w:val="24"/>
          <w:szCs w:val="24"/>
        </w:rPr>
      </w:pPr>
      <w:r w:rsidRPr="00281FA1">
        <w:rPr>
          <w:rFonts w:ascii="Bookman Old Style" w:hAnsi="Bookman Old Style"/>
          <w:sz w:val="24"/>
          <w:szCs w:val="24"/>
        </w:rPr>
        <w:t>Προφορικότητα</w:t>
      </w:r>
      <w:r w:rsidR="004B259B" w:rsidRPr="00281FA1">
        <w:rPr>
          <w:rFonts w:ascii="Bookman Old Style" w:hAnsi="Bookman Old Style"/>
          <w:sz w:val="24"/>
          <w:szCs w:val="24"/>
        </w:rPr>
        <w:t>/ αίσθηση διαλόγου</w:t>
      </w:r>
    </w:p>
    <w:p w14:paraId="6FCF38DE" w14:textId="77777777" w:rsidR="00C56E29" w:rsidRPr="00281FA1" w:rsidRDefault="00C56E29" w:rsidP="00BD1A7C">
      <w:pPr>
        <w:pStyle w:val="a6"/>
        <w:numPr>
          <w:ilvl w:val="0"/>
          <w:numId w:val="13"/>
        </w:numPr>
        <w:jc w:val="both"/>
        <w:rPr>
          <w:rFonts w:ascii="Bookman Old Style" w:hAnsi="Bookman Old Style"/>
          <w:sz w:val="24"/>
          <w:szCs w:val="24"/>
        </w:rPr>
      </w:pPr>
      <w:r w:rsidRPr="00281FA1">
        <w:rPr>
          <w:rFonts w:ascii="Bookman Old Style" w:hAnsi="Bookman Old Style"/>
          <w:sz w:val="24"/>
          <w:szCs w:val="24"/>
        </w:rPr>
        <w:t>Υποκειμενικότητα</w:t>
      </w:r>
    </w:p>
    <w:p w14:paraId="7BC58AB7" w14:textId="77777777" w:rsidR="00C56E29" w:rsidRPr="00281FA1" w:rsidRDefault="00C56E29" w:rsidP="00BD1A7C">
      <w:pPr>
        <w:pStyle w:val="a6"/>
        <w:numPr>
          <w:ilvl w:val="0"/>
          <w:numId w:val="13"/>
        </w:numPr>
        <w:jc w:val="both"/>
        <w:rPr>
          <w:rFonts w:ascii="Bookman Old Style" w:hAnsi="Bookman Old Style"/>
          <w:sz w:val="24"/>
          <w:szCs w:val="24"/>
        </w:rPr>
      </w:pPr>
      <w:r w:rsidRPr="00281FA1">
        <w:rPr>
          <w:rFonts w:ascii="Bookman Old Style" w:hAnsi="Bookman Old Style"/>
          <w:sz w:val="24"/>
          <w:szCs w:val="24"/>
        </w:rPr>
        <w:t>Αμεσότητα/ οικειότητα</w:t>
      </w:r>
    </w:p>
    <w:p w14:paraId="6467883D" w14:textId="7EB407A4" w:rsidR="00C56E29" w:rsidRPr="00281FA1" w:rsidRDefault="00C56E29" w:rsidP="00BD1A7C">
      <w:pPr>
        <w:pStyle w:val="a6"/>
        <w:numPr>
          <w:ilvl w:val="0"/>
          <w:numId w:val="13"/>
        </w:numPr>
        <w:jc w:val="both"/>
        <w:rPr>
          <w:rFonts w:ascii="Bookman Old Style" w:hAnsi="Bookman Old Style"/>
          <w:sz w:val="24"/>
          <w:szCs w:val="24"/>
        </w:rPr>
      </w:pPr>
      <w:r w:rsidRPr="00281FA1">
        <w:rPr>
          <w:rFonts w:ascii="Bookman Old Style" w:hAnsi="Bookman Old Style"/>
          <w:sz w:val="24"/>
          <w:szCs w:val="24"/>
        </w:rPr>
        <w:t>Ζωντάνια/ παραστατικότητα/ δραματικότητα</w:t>
      </w:r>
      <w:r w:rsidR="00757390">
        <w:rPr>
          <w:rFonts w:ascii="Bookman Old Style" w:hAnsi="Bookman Old Style"/>
          <w:sz w:val="24"/>
          <w:szCs w:val="24"/>
        </w:rPr>
        <w:t xml:space="preserve"> / θεατρικότητα</w:t>
      </w:r>
    </w:p>
    <w:p w14:paraId="72E26C71" w14:textId="2A617EAC" w:rsidR="00C56E29" w:rsidRDefault="00C56E29" w:rsidP="00BD1A7C">
      <w:pPr>
        <w:pStyle w:val="a6"/>
        <w:numPr>
          <w:ilvl w:val="0"/>
          <w:numId w:val="13"/>
        </w:numPr>
        <w:jc w:val="both"/>
        <w:rPr>
          <w:rFonts w:ascii="Bookman Old Style" w:hAnsi="Bookman Old Style"/>
          <w:sz w:val="24"/>
          <w:szCs w:val="24"/>
        </w:rPr>
      </w:pPr>
      <w:r w:rsidRPr="00281FA1">
        <w:rPr>
          <w:rFonts w:ascii="Bookman Old Style" w:hAnsi="Bookman Old Style"/>
          <w:sz w:val="24"/>
          <w:szCs w:val="24"/>
        </w:rPr>
        <w:t>Υφολογική ποικιλία</w:t>
      </w:r>
      <w:r w:rsidR="00757390">
        <w:rPr>
          <w:rFonts w:ascii="Bookman Old Style" w:hAnsi="Bookman Old Style"/>
          <w:sz w:val="24"/>
          <w:szCs w:val="24"/>
        </w:rPr>
        <w:t xml:space="preserve"> / αίρουν τη μονοτονία</w:t>
      </w:r>
    </w:p>
    <w:p w14:paraId="6B97956C" w14:textId="79454919" w:rsidR="006B02A4" w:rsidRDefault="006B02A4" w:rsidP="00BD1A7C">
      <w:pPr>
        <w:pStyle w:val="a6"/>
        <w:numPr>
          <w:ilvl w:val="0"/>
          <w:numId w:val="13"/>
        </w:numPr>
        <w:jc w:val="both"/>
        <w:rPr>
          <w:rFonts w:ascii="Bookman Old Style" w:hAnsi="Bookman Old Style"/>
          <w:sz w:val="24"/>
          <w:szCs w:val="24"/>
        </w:rPr>
      </w:pPr>
      <w:r>
        <w:rPr>
          <w:rFonts w:ascii="Bookman Old Style" w:hAnsi="Bookman Old Style"/>
          <w:sz w:val="24"/>
          <w:szCs w:val="24"/>
        </w:rPr>
        <w:t>Έμφαση στα λεγόμενα</w:t>
      </w:r>
    </w:p>
    <w:p w14:paraId="72124242" w14:textId="463975EE" w:rsidR="00757390" w:rsidRPr="00281FA1" w:rsidRDefault="00757390" w:rsidP="00BD1A7C">
      <w:pPr>
        <w:pStyle w:val="a6"/>
        <w:numPr>
          <w:ilvl w:val="0"/>
          <w:numId w:val="13"/>
        </w:numPr>
        <w:jc w:val="both"/>
        <w:rPr>
          <w:rFonts w:ascii="Bookman Old Style" w:hAnsi="Bookman Old Style"/>
          <w:sz w:val="24"/>
          <w:szCs w:val="24"/>
        </w:rPr>
      </w:pPr>
      <w:r>
        <w:rPr>
          <w:rFonts w:ascii="Bookman Old Style" w:hAnsi="Bookman Old Style"/>
          <w:sz w:val="24"/>
          <w:szCs w:val="24"/>
        </w:rPr>
        <w:t>Ειρωνεία στα λεγόμενα</w:t>
      </w:r>
    </w:p>
    <w:p w14:paraId="7367148C" w14:textId="77777777" w:rsidR="004B259B" w:rsidRPr="00281FA1" w:rsidRDefault="004B259B" w:rsidP="00BD1A7C">
      <w:pPr>
        <w:pStyle w:val="a6"/>
        <w:jc w:val="both"/>
        <w:rPr>
          <w:rFonts w:ascii="Bookman Old Style" w:hAnsi="Bookman Old Style"/>
          <w:sz w:val="24"/>
          <w:szCs w:val="24"/>
        </w:rPr>
      </w:pPr>
    </w:p>
    <w:p w14:paraId="548C3578" w14:textId="77777777" w:rsidR="00C56E29" w:rsidRPr="00022CB2" w:rsidRDefault="00C56E29" w:rsidP="00BD1A7C">
      <w:pPr>
        <w:pStyle w:val="a6"/>
        <w:jc w:val="both"/>
        <w:rPr>
          <w:rFonts w:ascii="Bookman Old Style" w:hAnsi="Bookman Old Style"/>
          <w:sz w:val="24"/>
          <w:szCs w:val="24"/>
          <w:u w:val="single"/>
        </w:rPr>
      </w:pPr>
      <w:r w:rsidRPr="00022CB2">
        <w:rPr>
          <w:rFonts w:ascii="Bookman Old Style" w:hAnsi="Bookman Old Style"/>
          <w:sz w:val="24"/>
          <w:szCs w:val="24"/>
          <w:u w:val="single"/>
        </w:rPr>
        <w:t>Ποιος είναι ο σκοπός του πομπού, όταν θέτει ερωτήματα;</w:t>
      </w:r>
    </w:p>
    <w:p w14:paraId="21EC2B1D" w14:textId="77777777" w:rsidR="00C56E29" w:rsidRPr="00281FA1" w:rsidRDefault="00C56E29" w:rsidP="00BD1A7C">
      <w:pPr>
        <w:pStyle w:val="a6"/>
        <w:jc w:val="both"/>
        <w:rPr>
          <w:rFonts w:ascii="Bookman Old Style" w:hAnsi="Bookman Old Style"/>
          <w:sz w:val="24"/>
          <w:szCs w:val="24"/>
        </w:rPr>
      </w:pPr>
    </w:p>
    <w:p w14:paraId="7C3ECE4C" w14:textId="77777777" w:rsidR="00C56E29" w:rsidRPr="00281FA1" w:rsidRDefault="00C56E29" w:rsidP="00BD1A7C">
      <w:pPr>
        <w:pStyle w:val="a6"/>
        <w:numPr>
          <w:ilvl w:val="0"/>
          <w:numId w:val="14"/>
        </w:numPr>
        <w:jc w:val="both"/>
        <w:rPr>
          <w:rFonts w:ascii="Bookman Old Style" w:hAnsi="Bookman Old Style"/>
          <w:sz w:val="24"/>
          <w:szCs w:val="24"/>
        </w:rPr>
      </w:pPr>
      <w:r w:rsidRPr="00281FA1">
        <w:rPr>
          <w:rFonts w:ascii="Bookman Old Style" w:hAnsi="Bookman Old Style"/>
          <w:sz w:val="24"/>
          <w:szCs w:val="24"/>
        </w:rPr>
        <w:t>Να αναπτύξει νοερό διάλογο με το δέκτη.</w:t>
      </w:r>
    </w:p>
    <w:p w14:paraId="107D46DA" w14:textId="77777777" w:rsidR="00C56E29" w:rsidRPr="00281FA1" w:rsidRDefault="00C56E29" w:rsidP="00BD1A7C">
      <w:pPr>
        <w:pStyle w:val="a6"/>
        <w:numPr>
          <w:ilvl w:val="0"/>
          <w:numId w:val="14"/>
        </w:numPr>
        <w:jc w:val="both"/>
        <w:rPr>
          <w:rFonts w:ascii="Bookman Old Style" w:hAnsi="Bookman Old Style"/>
          <w:sz w:val="24"/>
          <w:szCs w:val="24"/>
        </w:rPr>
      </w:pPr>
      <w:r w:rsidRPr="00281FA1">
        <w:rPr>
          <w:rFonts w:ascii="Bookman Old Style" w:hAnsi="Bookman Old Style"/>
          <w:sz w:val="24"/>
          <w:szCs w:val="24"/>
        </w:rPr>
        <w:t>Να εκφράσει την απορία του.</w:t>
      </w:r>
    </w:p>
    <w:p w14:paraId="3113DBCF" w14:textId="77777777" w:rsidR="00C56E29" w:rsidRPr="00281FA1" w:rsidRDefault="00C56E29" w:rsidP="00BD1A7C">
      <w:pPr>
        <w:pStyle w:val="a6"/>
        <w:numPr>
          <w:ilvl w:val="0"/>
          <w:numId w:val="14"/>
        </w:numPr>
        <w:jc w:val="both"/>
        <w:rPr>
          <w:rFonts w:ascii="Bookman Old Style" w:hAnsi="Bookman Old Style"/>
          <w:sz w:val="24"/>
          <w:szCs w:val="24"/>
        </w:rPr>
      </w:pPr>
      <w:r w:rsidRPr="00281FA1">
        <w:rPr>
          <w:rFonts w:ascii="Bookman Old Style" w:hAnsi="Bookman Old Style"/>
          <w:sz w:val="24"/>
          <w:szCs w:val="24"/>
        </w:rPr>
        <w:t>Να εκφράσει την ειρωνεία του.</w:t>
      </w:r>
    </w:p>
    <w:p w14:paraId="61E45A08" w14:textId="77777777" w:rsidR="00C56E29" w:rsidRPr="00281FA1" w:rsidRDefault="00C56E29" w:rsidP="00BD1A7C">
      <w:pPr>
        <w:pStyle w:val="a6"/>
        <w:numPr>
          <w:ilvl w:val="0"/>
          <w:numId w:val="14"/>
        </w:numPr>
        <w:jc w:val="both"/>
        <w:rPr>
          <w:rFonts w:ascii="Bookman Old Style" w:hAnsi="Bookman Old Style"/>
          <w:sz w:val="24"/>
          <w:szCs w:val="24"/>
        </w:rPr>
      </w:pPr>
      <w:r w:rsidRPr="00281FA1">
        <w:rPr>
          <w:rFonts w:ascii="Bookman Old Style" w:hAnsi="Bookman Old Style"/>
          <w:sz w:val="24"/>
          <w:szCs w:val="24"/>
        </w:rPr>
        <w:t>Να εκφράσει την αμφιβολία του.</w:t>
      </w:r>
    </w:p>
    <w:p w14:paraId="105EC9D7" w14:textId="256DF7BD" w:rsidR="00C56E29" w:rsidRDefault="00C56E29" w:rsidP="00BD1A7C">
      <w:pPr>
        <w:pStyle w:val="a6"/>
        <w:numPr>
          <w:ilvl w:val="0"/>
          <w:numId w:val="14"/>
        </w:numPr>
        <w:jc w:val="both"/>
        <w:rPr>
          <w:rFonts w:ascii="Bookman Old Style" w:hAnsi="Bookman Old Style"/>
          <w:sz w:val="24"/>
          <w:szCs w:val="24"/>
        </w:rPr>
      </w:pPr>
      <w:r w:rsidRPr="00281FA1">
        <w:rPr>
          <w:rFonts w:ascii="Bookman Old Style" w:hAnsi="Bookman Old Style"/>
          <w:sz w:val="24"/>
          <w:szCs w:val="24"/>
        </w:rPr>
        <w:t>Να εκφράσει την αποδοκιμασία του.</w:t>
      </w:r>
    </w:p>
    <w:p w14:paraId="06C5E40E" w14:textId="1C0EFBFB" w:rsidR="00757390" w:rsidRDefault="00757390" w:rsidP="00BD1A7C">
      <w:pPr>
        <w:pStyle w:val="a6"/>
        <w:numPr>
          <w:ilvl w:val="0"/>
          <w:numId w:val="14"/>
        </w:numPr>
        <w:jc w:val="both"/>
        <w:rPr>
          <w:rFonts w:ascii="Bookman Old Style" w:hAnsi="Bookman Old Style"/>
          <w:sz w:val="24"/>
          <w:szCs w:val="24"/>
        </w:rPr>
      </w:pPr>
      <w:r>
        <w:rPr>
          <w:rFonts w:ascii="Bookman Old Style" w:hAnsi="Bookman Old Style"/>
          <w:sz w:val="24"/>
          <w:szCs w:val="24"/>
        </w:rPr>
        <w:t>Να εκφράσει άγνοια ή αμηχανία</w:t>
      </w:r>
    </w:p>
    <w:p w14:paraId="0ABCABF1" w14:textId="5E3871F3" w:rsidR="00757390" w:rsidRPr="00757390" w:rsidRDefault="00757390" w:rsidP="00757390">
      <w:pPr>
        <w:pStyle w:val="a6"/>
        <w:numPr>
          <w:ilvl w:val="0"/>
          <w:numId w:val="14"/>
        </w:numPr>
        <w:rPr>
          <w:rFonts w:ascii="Bookman Old Style" w:hAnsi="Bookman Old Style"/>
          <w:sz w:val="24"/>
          <w:szCs w:val="24"/>
        </w:rPr>
      </w:pPr>
      <w:r w:rsidRPr="00757390">
        <w:rPr>
          <w:rFonts w:ascii="Bookman Old Style" w:hAnsi="Bookman Old Style"/>
          <w:sz w:val="24"/>
          <w:szCs w:val="24"/>
        </w:rPr>
        <w:t>Να κεντρίσει το ενδιαφέρον του δέκτη σε συγκεκριμένο θέμα</w:t>
      </w:r>
    </w:p>
    <w:p w14:paraId="1F71E3EC" w14:textId="5B961171" w:rsidR="00C56E29" w:rsidRDefault="00C56E29" w:rsidP="00BD1A7C">
      <w:pPr>
        <w:pStyle w:val="a6"/>
        <w:numPr>
          <w:ilvl w:val="0"/>
          <w:numId w:val="14"/>
        </w:numPr>
        <w:jc w:val="both"/>
        <w:rPr>
          <w:rFonts w:ascii="Bookman Old Style" w:hAnsi="Bookman Old Style"/>
          <w:sz w:val="24"/>
          <w:szCs w:val="24"/>
        </w:rPr>
      </w:pPr>
      <w:r w:rsidRPr="00281FA1">
        <w:rPr>
          <w:rFonts w:ascii="Bookman Old Style" w:hAnsi="Bookman Old Style"/>
          <w:sz w:val="24"/>
          <w:szCs w:val="24"/>
        </w:rPr>
        <w:t>Να αφυπνίσει, να προβληματίσει, να ενεργοποιήσει το</w:t>
      </w:r>
      <w:r w:rsidR="00BD1A7C">
        <w:rPr>
          <w:rFonts w:ascii="Bookman Old Style" w:hAnsi="Bookman Old Style"/>
          <w:sz w:val="24"/>
          <w:szCs w:val="24"/>
        </w:rPr>
        <w:t>ν</w:t>
      </w:r>
      <w:r w:rsidRPr="00281FA1">
        <w:rPr>
          <w:rFonts w:ascii="Bookman Old Style" w:hAnsi="Bookman Old Style"/>
          <w:sz w:val="24"/>
          <w:szCs w:val="24"/>
        </w:rPr>
        <w:t xml:space="preserve"> δέκτη.</w:t>
      </w:r>
    </w:p>
    <w:p w14:paraId="2728076D" w14:textId="0A611943" w:rsidR="00757390" w:rsidRPr="00281FA1" w:rsidRDefault="00757390" w:rsidP="00BD1A7C">
      <w:pPr>
        <w:pStyle w:val="a6"/>
        <w:numPr>
          <w:ilvl w:val="0"/>
          <w:numId w:val="14"/>
        </w:numPr>
        <w:jc w:val="both"/>
        <w:rPr>
          <w:rFonts w:ascii="Bookman Old Style" w:hAnsi="Bookman Old Style"/>
          <w:sz w:val="24"/>
          <w:szCs w:val="24"/>
        </w:rPr>
      </w:pPr>
      <w:r>
        <w:rPr>
          <w:rFonts w:ascii="Bookman Old Style" w:hAnsi="Bookman Old Style"/>
          <w:sz w:val="24"/>
          <w:szCs w:val="24"/>
        </w:rPr>
        <w:t>Να οδηγηθεί ο δέκτης στον εσωτερικό διάλογο, στην αυτοκριτική, στην κατανόηση των ευθυνών που του αναλογούν</w:t>
      </w:r>
    </w:p>
    <w:p w14:paraId="6F418BA7" w14:textId="05E57D91" w:rsidR="00C56E29" w:rsidRDefault="00C56E29" w:rsidP="00BD1A7C">
      <w:pPr>
        <w:pStyle w:val="a6"/>
        <w:numPr>
          <w:ilvl w:val="0"/>
          <w:numId w:val="14"/>
        </w:numPr>
        <w:jc w:val="both"/>
        <w:rPr>
          <w:rFonts w:ascii="Bookman Old Style" w:hAnsi="Bookman Old Style"/>
          <w:sz w:val="24"/>
          <w:szCs w:val="24"/>
        </w:rPr>
      </w:pPr>
      <w:r w:rsidRPr="00281FA1">
        <w:rPr>
          <w:rFonts w:ascii="Bookman Old Style" w:hAnsi="Bookman Old Style"/>
          <w:sz w:val="24"/>
          <w:szCs w:val="24"/>
        </w:rPr>
        <w:t xml:space="preserve">Να προκαλέσει συναισθήματα στο δέκτη (να ευαισθητοποιήσει, να συγκινήσει </w:t>
      </w:r>
      <w:proofErr w:type="spellStart"/>
      <w:r w:rsidRPr="00281FA1">
        <w:rPr>
          <w:rFonts w:ascii="Bookman Old Style" w:hAnsi="Bookman Old Style"/>
          <w:sz w:val="24"/>
          <w:szCs w:val="24"/>
        </w:rPr>
        <w:t>κ.ο.κ.</w:t>
      </w:r>
      <w:proofErr w:type="spellEnd"/>
      <w:r w:rsidRPr="00281FA1">
        <w:rPr>
          <w:rFonts w:ascii="Bookman Old Style" w:hAnsi="Bookman Old Style"/>
          <w:sz w:val="24"/>
          <w:szCs w:val="24"/>
        </w:rPr>
        <w:t>).</w:t>
      </w:r>
    </w:p>
    <w:p w14:paraId="500ECBB0" w14:textId="77777777" w:rsidR="00757390" w:rsidRDefault="00757390" w:rsidP="00757390">
      <w:pPr>
        <w:pStyle w:val="a6"/>
        <w:ind w:left="1440"/>
        <w:jc w:val="both"/>
        <w:rPr>
          <w:rFonts w:ascii="Bookman Old Style" w:hAnsi="Bookman Old Style"/>
          <w:sz w:val="24"/>
          <w:szCs w:val="24"/>
        </w:rPr>
      </w:pPr>
    </w:p>
    <w:p w14:paraId="2316213F" w14:textId="08A9FF5B" w:rsidR="006B02A4" w:rsidRDefault="006B02A4" w:rsidP="006B02A4">
      <w:pPr>
        <w:pStyle w:val="a6"/>
        <w:rPr>
          <w:rFonts w:ascii="Bookman Old Style" w:hAnsi="Bookman Old Style"/>
          <w:sz w:val="24"/>
          <w:szCs w:val="24"/>
          <w:u w:val="single"/>
        </w:rPr>
      </w:pPr>
      <w:r w:rsidRPr="006B02A4">
        <w:rPr>
          <w:rFonts w:ascii="Bookman Old Style" w:hAnsi="Bookman Old Style"/>
          <w:sz w:val="24"/>
          <w:szCs w:val="24"/>
          <w:u w:val="single"/>
        </w:rPr>
        <w:t xml:space="preserve">Τι είναι οι </w:t>
      </w:r>
      <w:r>
        <w:rPr>
          <w:rFonts w:ascii="Bookman Old Style" w:hAnsi="Bookman Old Style"/>
          <w:sz w:val="24"/>
          <w:szCs w:val="24"/>
          <w:u w:val="single"/>
        </w:rPr>
        <w:t xml:space="preserve">απλές - </w:t>
      </w:r>
      <w:r w:rsidRPr="006B02A4">
        <w:rPr>
          <w:rFonts w:ascii="Bookman Old Style" w:hAnsi="Bookman Old Style"/>
          <w:sz w:val="24"/>
          <w:szCs w:val="24"/>
          <w:u w:val="single"/>
        </w:rPr>
        <w:t xml:space="preserve">ευθείες ερωτήσεις; </w:t>
      </w:r>
    </w:p>
    <w:p w14:paraId="3B07C0CA" w14:textId="77777777" w:rsidR="006B02A4" w:rsidRPr="006B02A4" w:rsidRDefault="006B02A4" w:rsidP="006B02A4">
      <w:pPr>
        <w:pStyle w:val="a6"/>
        <w:rPr>
          <w:rFonts w:ascii="Bookman Old Style" w:hAnsi="Bookman Old Style"/>
          <w:sz w:val="24"/>
          <w:szCs w:val="24"/>
          <w:u w:val="single"/>
        </w:rPr>
      </w:pPr>
    </w:p>
    <w:p w14:paraId="23063406" w14:textId="77777777" w:rsidR="006B02A4" w:rsidRPr="006B02A4" w:rsidRDefault="006B02A4" w:rsidP="006B02A4">
      <w:pPr>
        <w:pStyle w:val="a6"/>
        <w:ind w:firstLine="720"/>
        <w:jc w:val="both"/>
        <w:rPr>
          <w:rFonts w:ascii="Bookman Old Style" w:hAnsi="Bookman Old Style"/>
          <w:sz w:val="24"/>
          <w:szCs w:val="24"/>
        </w:rPr>
      </w:pPr>
      <w:r w:rsidRPr="006B02A4">
        <w:rPr>
          <w:rFonts w:ascii="Bookman Old Style" w:hAnsi="Bookman Old Style"/>
          <w:sz w:val="24"/>
          <w:szCs w:val="24"/>
        </w:rPr>
        <w:t xml:space="preserve">Οι ευθείες ερωτήσεις είναι ένα πολύ ισχυρό εκφραστικό μέσο. Θέτουν ένα ερώτημα προκειμένου να προετοιμάσουν τον αναγνώστη για μία θέση – άποψη που θα υποστηριχθεί στη συνέχεια. Επίσης, υπάρχει περίπτωση η ερώτηση αυτή να συνοψίζει μία θέση που προαναφέρθηκε ή τη γενικότερη θέση του κειμένου. Μπορούν, λοιπόν, να λειτουργήσουν και ως συνδετικό στοιχείο ανάμεσα σε δύο ενότητες. </w:t>
      </w:r>
    </w:p>
    <w:p w14:paraId="06B32EC6" w14:textId="77777777" w:rsidR="006B02A4" w:rsidRDefault="006B02A4" w:rsidP="00BD1A7C">
      <w:pPr>
        <w:pStyle w:val="a6"/>
        <w:jc w:val="both"/>
        <w:rPr>
          <w:rFonts w:ascii="Bookman Old Style" w:hAnsi="Bookman Old Style"/>
          <w:sz w:val="24"/>
          <w:szCs w:val="24"/>
          <w:u w:val="single"/>
        </w:rPr>
      </w:pPr>
    </w:p>
    <w:p w14:paraId="19177DFC" w14:textId="196D0706" w:rsidR="00C56E29" w:rsidRPr="00022CB2" w:rsidRDefault="00C56E29" w:rsidP="00BD1A7C">
      <w:pPr>
        <w:pStyle w:val="a6"/>
        <w:jc w:val="both"/>
        <w:rPr>
          <w:rFonts w:ascii="Bookman Old Style" w:hAnsi="Bookman Old Style"/>
          <w:sz w:val="24"/>
          <w:szCs w:val="24"/>
          <w:u w:val="single"/>
        </w:rPr>
      </w:pPr>
      <w:r w:rsidRPr="00022CB2">
        <w:rPr>
          <w:rFonts w:ascii="Bookman Old Style" w:hAnsi="Bookman Old Style"/>
          <w:sz w:val="24"/>
          <w:szCs w:val="24"/>
          <w:u w:val="single"/>
        </w:rPr>
        <w:lastRenderedPageBreak/>
        <w:t>Τι είναι οι ρητορικές ερωτήσεις και πώς τις αναγνωρίζουμε μέσα στο λόγο;</w:t>
      </w:r>
    </w:p>
    <w:p w14:paraId="3548EFC2" w14:textId="77777777" w:rsidR="004B259B" w:rsidRPr="00281FA1" w:rsidRDefault="004B259B" w:rsidP="00BD1A7C">
      <w:pPr>
        <w:pStyle w:val="a6"/>
        <w:jc w:val="both"/>
        <w:rPr>
          <w:rFonts w:ascii="Bookman Old Style" w:hAnsi="Bookman Old Style"/>
          <w:sz w:val="24"/>
          <w:szCs w:val="24"/>
        </w:rPr>
      </w:pPr>
    </w:p>
    <w:p w14:paraId="4A22BCB1" w14:textId="77777777" w:rsidR="00C56E29" w:rsidRPr="00281FA1" w:rsidRDefault="00C56E29" w:rsidP="00BD1A7C">
      <w:pPr>
        <w:pStyle w:val="a6"/>
        <w:numPr>
          <w:ilvl w:val="0"/>
          <w:numId w:val="15"/>
        </w:numPr>
        <w:jc w:val="both"/>
        <w:rPr>
          <w:rFonts w:ascii="Bookman Old Style" w:hAnsi="Bookman Old Style"/>
          <w:sz w:val="24"/>
          <w:szCs w:val="24"/>
        </w:rPr>
      </w:pPr>
      <w:r w:rsidRPr="00281FA1">
        <w:rPr>
          <w:rFonts w:ascii="Bookman Old Style" w:hAnsi="Bookman Old Style"/>
          <w:sz w:val="24"/>
          <w:szCs w:val="24"/>
        </w:rPr>
        <w:t>Είναι οι ερωτήσεις που διατυπώνονται απλώς </w:t>
      </w:r>
      <w:r w:rsidRPr="00281FA1">
        <w:rPr>
          <w:rFonts w:ascii="Bookman Old Style" w:hAnsi="Bookman Old Style"/>
          <w:bCs/>
          <w:sz w:val="24"/>
          <w:szCs w:val="24"/>
        </w:rPr>
        <w:t>ως σχήματα λόγου</w:t>
      </w:r>
      <w:r w:rsidRPr="00281FA1">
        <w:rPr>
          <w:rFonts w:ascii="Bookman Old Style" w:hAnsi="Bookman Old Style"/>
          <w:sz w:val="24"/>
          <w:szCs w:val="24"/>
        </w:rPr>
        <w:t> </w:t>
      </w:r>
      <w:r w:rsidRPr="00281FA1">
        <w:rPr>
          <w:rFonts w:ascii="Bookman Old Style" w:hAnsi="Bookman Old Style"/>
          <w:bCs/>
          <w:sz w:val="24"/>
          <w:szCs w:val="24"/>
        </w:rPr>
        <w:t>και όχι για να απαντηθούν,</w:t>
      </w:r>
      <w:r w:rsidRPr="00281FA1">
        <w:rPr>
          <w:rFonts w:ascii="Bookman Old Style" w:hAnsi="Bookman Old Style"/>
          <w:sz w:val="24"/>
          <w:szCs w:val="24"/>
        </w:rPr>
        <w:t> καθώς οι απαντήσεις τους είτε είναι αυτονόητες είτε εντελώς περιττές.</w:t>
      </w:r>
    </w:p>
    <w:p w14:paraId="31ADBCA0" w14:textId="77777777" w:rsidR="00C56E29" w:rsidRPr="00281FA1" w:rsidRDefault="00C56E29" w:rsidP="00BD1A7C">
      <w:pPr>
        <w:pStyle w:val="a6"/>
        <w:numPr>
          <w:ilvl w:val="0"/>
          <w:numId w:val="15"/>
        </w:numPr>
        <w:jc w:val="both"/>
        <w:rPr>
          <w:rFonts w:ascii="Bookman Old Style" w:hAnsi="Bookman Old Style"/>
          <w:sz w:val="24"/>
          <w:szCs w:val="24"/>
        </w:rPr>
      </w:pPr>
      <w:r w:rsidRPr="00281FA1">
        <w:rPr>
          <w:rFonts w:ascii="Bookman Old Style" w:hAnsi="Bookman Old Style"/>
          <w:sz w:val="24"/>
          <w:szCs w:val="24"/>
        </w:rPr>
        <w:t>Οι απαντήσεις εξυπακούονται και </w:t>
      </w:r>
      <w:r w:rsidRPr="00281FA1">
        <w:rPr>
          <w:rFonts w:ascii="Bookman Old Style" w:hAnsi="Bookman Old Style"/>
          <w:bCs/>
          <w:sz w:val="24"/>
          <w:szCs w:val="24"/>
        </w:rPr>
        <w:t>δίνονται νοερά</w:t>
      </w:r>
      <w:r w:rsidRPr="00281FA1">
        <w:rPr>
          <w:rFonts w:ascii="Bookman Old Style" w:hAnsi="Bookman Old Style"/>
          <w:sz w:val="24"/>
          <w:szCs w:val="24"/>
        </w:rPr>
        <w:t> </w:t>
      </w:r>
      <w:r w:rsidRPr="00281FA1">
        <w:rPr>
          <w:rFonts w:ascii="Bookman Old Style" w:hAnsi="Bookman Old Style"/>
          <w:bCs/>
          <w:sz w:val="24"/>
          <w:szCs w:val="24"/>
        </w:rPr>
        <w:t>από τον αναγνώστη.</w:t>
      </w:r>
    </w:p>
    <w:p w14:paraId="712A164C" w14:textId="77777777" w:rsidR="00C56E29" w:rsidRPr="00281FA1" w:rsidRDefault="00C56E29" w:rsidP="00BD1A7C">
      <w:pPr>
        <w:pStyle w:val="a6"/>
        <w:numPr>
          <w:ilvl w:val="0"/>
          <w:numId w:val="15"/>
        </w:numPr>
        <w:jc w:val="both"/>
        <w:rPr>
          <w:rFonts w:ascii="Bookman Old Style" w:hAnsi="Bookman Old Style"/>
          <w:sz w:val="24"/>
          <w:szCs w:val="24"/>
        </w:rPr>
      </w:pPr>
      <w:r w:rsidRPr="00281FA1">
        <w:rPr>
          <w:rFonts w:ascii="Bookman Old Style" w:hAnsi="Bookman Old Style"/>
          <w:sz w:val="24"/>
          <w:szCs w:val="24"/>
        </w:rPr>
        <w:t xml:space="preserve">Οι απαντήσεις των ρητορικών ερωτήσεων είναι συνήθως μονολεκτικές (όχι, κανένας, </w:t>
      </w:r>
      <w:proofErr w:type="spellStart"/>
      <w:r w:rsidRPr="00281FA1">
        <w:rPr>
          <w:rFonts w:ascii="Bookman Old Style" w:hAnsi="Bookman Old Style"/>
          <w:sz w:val="24"/>
          <w:szCs w:val="24"/>
        </w:rPr>
        <w:t>κ.ο.κ.</w:t>
      </w:r>
      <w:proofErr w:type="spellEnd"/>
      <w:r w:rsidRPr="00281FA1">
        <w:rPr>
          <w:rFonts w:ascii="Bookman Old Style" w:hAnsi="Bookman Old Style"/>
          <w:sz w:val="24"/>
          <w:szCs w:val="24"/>
        </w:rPr>
        <w:t>) και δίνονται απερίφραστα.</w:t>
      </w:r>
    </w:p>
    <w:p w14:paraId="76A64915" w14:textId="77777777" w:rsidR="004B259B" w:rsidRPr="00281FA1" w:rsidRDefault="004B259B" w:rsidP="00BD1A7C">
      <w:pPr>
        <w:pStyle w:val="a6"/>
        <w:jc w:val="both"/>
        <w:rPr>
          <w:rFonts w:ascii="Bookman Old Style" w:hAnsi="Bookman Old Style"/>
          <w:sz w:val="24"/>
          <w:szCs w:val="24"/>
        </w:rPr>
      </w:pPr>
    </w:p>
    <w:p w14:paraId="644EA4FC" w14:textId="0756FC3A" w:rsidR="004B259B" w:rsidRPr="00281FA1" w:rsidRDefault="00C56E29" w:rsidP="00BD1A7C">
      <w:pPr>
        <w:pStyle w:val="a6"/>
        <w:ind w:firstLine="360"/>
        <w:jc w:val="both"/>
        <w:rPr>
          <w:rFonts w:ascii="Bookman Old Style" w:hAnsi="Bookman Old Style"/>
          <w:sz w:val="24"/>
          <w:szCs w:val="24"/>
        </w:rPr>
      </w:pPr>
      <w:r w:rsidRPr="00281FA1">
        <w:rPr>
          <w:rFonts w:ascii="Bookman Old Style" w:hAnsi="Bookman Old Style"/>
          <w:sz w:val="24"/>
          <w:szCs w:val="24"/>
        </w:rPr>
        <w:t xml:space="preserve">Οι ρητορικές ερωτήσεις χρωματίζουν συναισθηματικά το λόγο και συνδέονται με την </w:t>
      </w:r>
      <w:r w:rsidR="00757390">
        <w:rPr>
          <w:rFonts w:ascii="Bookman Old Style" w:hAnsi="Bookman Old Style"/>
          <w:sz w:val="24"/>
          <w:szCs w:val="24"/>
        </w:rPr>
        <w:t>ε</w:t>
      </w:r>
      <w:r w:rsidRPr="00281FA1">
        <w:rPr>
          <w:rFonts w:ascii="Bookman Old Style" w:hAnsi="Bookman Old Style"/>
          <w:sz w:val="24"/>
          <w:szCs w:val="24"/>
        </w:rPr>
        <w:t>πίκληση στο συναίσθημα ως τρόπο πειθούς. </w:t>
      </w:r>
    </w:p>
    <w:p w14:paraId="381C4937" w14:textId="48167CEF" w:rsidR="004B259B" w:rsidRDefault="00D21499" w:rsidP="00BD1A7C">
      <w:pPr>
        <w:pStyle w:val="a6"/>
        <w:ind w:firstLine="360"/>
        <w:jc w:val="both"/>
        <w:rPr>
          <w:rFonts w:ascii="Bookman Old Style" w:hAnsi="Bookman Old Style"/>
          <w:sz w:val="24"/>
          <w:szCs w:val="24"/>
        </w:rPr>
      </w:pPr>
      <w:r>
        <w:rPr>
          <w:rFonts w:ascii="Bookman Old Style" w:hAnsi="Bookman Old Style"/>
          <w:sz w:val="24"/>
          <w:szCs w:val="24"/>
        </w:rPr>
        <w:t xml:space="preserve">Αν τοποθετηθούν στην αρχή εισάγουν κατευθείαν στο θέμα. </w:t>
      </w:r>
      <w:r w:rsidR="00C56E29" w:rsidRPr="00281FA1">
        <w:rPr>
          <w:rFonts w:ascii="Bookman Old Style" w:hAnsi="Bookman Old Style"/>
          <w:sz w:val="24"/>
          <w:szCs w:val="24"/>
        </w:rPr>
        <w:t>Ορισμένες φορές</w:t>
      </w:r>
      <w:r>
        <w:rPr>
          <w:rFonts w:ascii="Bookman Old Style" w:hAnsi="Bookman Old Style"/>
          <w:sz w:val="24"/>
          <w:szCs w:val="24"/>
        </w:rPr>
        <w:t xml:space="preserve"> – όταν τοποθετούνται στη μέση του κειμένου - </w:t>
      </w:r>
      <w:r w:rsidR="00C56E29" w:rsidRPr="00281FA1">
        <w:rPr>
          <w:rFonts w:ascii="Bookman Old Style" w:hAnsi="Bookman Old Style"/>
          <w:sz w:val="24"/>
          <w:szCs w:val="24"/>
        </w:rPr>
        <w:t xml:space="preserve"> οι ερωτήσεις χρησιμοποιούνται από τον πομπό, για να μπορέσουμε να μεταβούμε πιο ομαλά από ένα θέμα σε ένα άλλο</w:t>
      </w:r>
      <w:r w:rsidR="00757390">
        <w:rPr>
          <w:rFonts w:ascii="Bookman Old Style" w:hAnsi="Bookman Old Style"/>
          <w:sz w:val="24"/>
          <w:szCs w:val="24"/>
        </w:rPr>
        <w:t xml:space="preserve"> ή για την εισαγωγή σε νέο θέμα</w:t>
      </w:r>
      <w:r w:rsidR="00C56E29" w:rsidRPr="00281FA1">
        <w:rPr>
          <w:rFonts w:ascii="Bookman Old Style" w:hAnsi="Bookman Old Style"/>
          <w:sz w:val="24"/>
          <w:szCs w:val="24"/>
        </w:rPr>
        <w:t>. Συνεισφέρουν, με άλλα λόγια,  </w:t>
      </w:r>
      <w:r w:rsidR="00C56E29" w:rsidRPr="00281FA1">
        <w:rPr>
          <w:rFonts w:ascii="Bookman Old Style" w:hAnsi="Bookman Old Style"/>
          <w:bCs/>
          <w:sz w:val="24"/>
          <w:szCs w:val="24"/>
        </w:rPr>
        <w:t>στη συνοχή</w:t>
      </w:r>
      <w:r w:rsidR="00C56E29" w:rsidRPr="00281FA1">
        <w:rPr>
          <w:rFonts w:ascii="Bookman Old Style" w:hAnsi="Bookman Old Style"/>
          <w:sz w:val="24"/>
          <w:szCs w:val="24"/>
        </w:rPr>
        <w:t> (εξωτερική σύνδεση) των λεγομένων και </w:t>
      </w:r>
      <w:r w:rsidR="00C56E29" w:rsidRPr="00281FA1">
        <w:rPr>
          <w:rFonts w:ascii="Bookman Old Style" w:hAnsi="Bookman Old Style"/>
          <w:bCs/>
          <w:sz w:val="24"/>
          <w:szCs w:val="24"/>
        </w:rPr>
        <w:t>στη συνεκτικότητα</w:t>
      </w:r>
      <w:r w:rsidR="00C56E29" w:rsidRPr="00281FA1">
        <w:rPr>
          <w:rFonts w:ascii="Bookman Old Style" w:hAnsi="Bookman Old Style"/>
          <w:sz w:val="24"/>
          <w:szCs w:val="24"/>
        </w:rPr>
        <w:t> (εσωτερική σύνδεση) των νοημάτων.</w:t>
      </w:r>
      <w:r>
        <w:rPr>
          <w:rFonts w:ascii="Bookman Old Style" w:hAnsi="Bookman Old Style"/>
          <w:sz w:val="24"/>
          <w:szCs w:val="24"/>
        </w:rPr>
        <w:t xml:space="preserve"> Όταν τοποθετούνται στο τέλος του κειμένου συμπυκνώνουν τις ιδέες του κειμένου και αφήνουν μία τελευταία εντύπωση στον αναγνώστη. </w:t>
      </w:r>
    </w:p>
    <w:p w14:paraId="66B42B03" w14:textId="77777777" w:rsidR="004B259B" w:rsidRPr="00281FA1" w:rsidRDefault="004B259B" w:rsidP="00BD1A7C">
      <w:pPr>
        <w:pStyle w:val="a6"/>
        <w:jc w:val="both"/>
        <w:rPr>
          <w:rFonts w:ascii="Bookman Old Style" w:hAnsi="Bookman Old Style"/>
          <w:sz w:val="24"/>
          <w:szCs w:val="24"/>
        </w:rPr>
      </w:pPr>
    </w:p>
    <w:p w14:paraId="28E2FD04" w14:textId="77777777" w:rsidR="00C56E29" w:rsidRPr="00022CB2" w:rsidRDefault="00C56E29" w:rsidP="00BD1A7C">
      <w:pPr>
        <w:pStyle w:val="a6"/>
        <w:jc w:val="both"/>
        <w:rPr>
          <w:rFonts w:ascii="Bookman Old Style" w:hAnsi="Bookman Old Style"/>
          <w:sz w:val="24"/>
          <w:szCs w:val="24"/>
          <w:u w:val="single"/>
        </w:rPr>
      </w:pPr>
      <w:r w:rsidRPr="00022CB2">
        <w:rPr>
          <w:rFonts w:ascii="Bookman Old Style" w:hAnsi="Bookman Old Style"/>
          <w:sz w:val="24"/>
          <w:szCs w:val="24"/>
          <w:u w:val="single"/>
        </w:rPr>
        <w:t>Σε ποια είδη λόγου μπορεί να συναντήσουμε ερωτήσεις</w:t>
      </w:r>
      <w:r w:rsidRPr="00D21499">
        <w:rPr>
          <w:rFonts w:ascii="Bookman Old Style" w:hAnsi="Bookman Old Style"/>
          <w:sz w:val="24"/>
          <w:szCs w:val="24"/>
        </w:rPr>
        <w:t>; </w:t>
      </w:r>
    </w:p>
    <w:p w14:paraId="27113DA6" w14:textId="77777777" w:rsidR="004B259B" w:rsidRPr="00281FA1" w:rsidRDefault="004B259B" w:rsidP="00BD1A7C">
      <w:pPr>
        <w:pStyle w:val="a6"/>
        <w:jc w:val="both"/>
        <w:rPr>
          <w:rFonts w:ascii="Bookman Old Style" w:hAnsi="Bookman Old Style"/>
          <w:sz w:val="24"/>
          <w:szCs w:val="24"/>
        </w:rPr>
      </w:pPr>
    </w:p>
    <w:p w14:paraId="5B76CFD0" w14:textId="77777777" w:rsidR="00C56E29" w:rsidRPr="00281FA1" w:rsidRDefault="00C56E29" w:rsidP="00BD1A7C">
      <w:pPr>
        <w:pStyle w:val="a6"/>
        <w:ind w:firstLine="720"/>
        <w:jc w:val="both"/>
        <w:rPr>
          <w:rFonts w:ascii="Bookman Old Style" w:hAnsi="Bookman Old Style"/>
          <w:sz w:val="24"/>
          <w:szCs w:val="24"/>
        </w:rPr>
      </w:pPr>
      <w:r w:rsidRPr="00281FA1">
        <w:rPr>
          <w:rFonts w:ascii="Bookman Old Style" w:hAnsi="Bookman Old Style"/>
          <w:sz w:val="24"/>
          <w:szCs w:val="24"/>
        </w:rPr>
        <w:t xml:space="preserve">Δεν υπάρχει περιορισμός. Μπορεί να συναντήσουμε ερωτήσεις σε δοκίμια, άρθρα, ομιλίες, επιστημονικά κείμενα, πολιτικό και δικανικό λόγο, διαφήμιση </w:t>
      </w:r>
      <w:proofErr w:type="spellStart"/>
      <w:r w:rsidRPr="00281FA1">
        <w:rPr>
          <w:rFonts w:ascii="Bookman Old Style" w:hAnsi="Bookman Old Style"/>
          <w:sz w:val="24"/>
          <w:szCs w:val="24"/>
        </w:rPr>
        <w:t>κ.ο.κ.</w:t>
      </w:r>
      <w:proofErr w:type="spellEnd"/>
      <w:r w:rsidRPr="00281FA1">
        <w:rPr>
          <w:rFonts w:ascii="Bookman Old Style" w:hAnsi="Bookman Old Style"/>
          <w:sz w:val="24"/>
          <w:szCs w:val="24"/>
        </w:rPr>
        <w:t xml:space="preserve"> Αυτό που πρέπει </w:t>
      </w:r>
      <w:r w:rsidRPr="00281FA1">
        <w:rPr>
          <w:rFonts w:ascii="Bookman Old Style" w:hAnsi="Bookman Old Style"/>
          <w:bCs/>
          <w:sz w:val="24"/>
          <w:szCs w:val="24"/>
        </w:rPr>
        <w:t>να διερευνούμε κάθε φορά</w:t>
      </w:r>
      <w:r w:rsidRPr="00281FA1">
        <w:rPr>
          <w:rFonts w:ascii="Bookman Old Style" w:hAnsi="Bookman Old Style"/>
          <w:sz w:val="24"/>
          <w:szCs w:val="24"/>
        </w:rPr>
        <w:t> είναι ποια είναι </w:t>
      </w:r>
      <w:r w:rsidRPr="00281FA1">
        <w:rPr>
          <w:rFonts w:ascii="Bookman Old Style" w:hAnsi="Bookman Old Style"/>
          <w:bCs/>
          <w:sz w:val="24"/>
          <w:szCs w:val="24"/>
        </w:rPr>
        <w:t>η πρόθεση του πομπού.</w:t>
      </w:r>
    </w:p>
    <w:p w14:paraId="780F357A" w14:textId="77777777" w:rsidR="004B259B" w:rsidRPr="00281FA1" w:rsidRDefault="004B259B" w:rsidP="00BD1A7C">
      <w:pPr>
        <w:pStyle w:val="a6"/>
        <w:jc w:val="both"/>
        <w:rPr>
          <w:rFonts w:ascii="Bookman Old Style" w:hAnsi="Bookman Old Style"/>
          <w:sz w:val="24"/>
          <w:szCs w:val="24"/>
        </w:rPr>
      </w:pPr>
    </w:p>
    <w:p w14:paraId="7A837E21" w14:textId="77777777" w:rsidR="004B259B" w:rsidRPr="00281FA1" w:rsidRDefault="004B259B" w:rsidP="00BD1A7C">
      <w:pPr>
        <w:pStyle w:val="a6"/>
        <w:jc w:val="both"/>
        <w:rPr>
          <w:rFonts w:ascii="Bookman Old Style" w:hAnsi="Bookman Old Style"/>
          <w:sz w:val="24"/>
          <w:szCs w:val="24"/>
        </w:rPr>
      </w:pPr>
    </w:p>
    <w:p w14:paraId="218ABF16" w14:textId="77777777" w:rsidR="00C56E29" w:rsidRPr="00BD1A7C" w:rsidRDefault="00BD1A7C" w:rsidP="00BD1A7C">
      <w:pPr>
        <w:pStyle w:val="a6"/>
        <w:jc w:val="both"/>
        <w:rPr>
          <w:rFonts w:ascii="Bookman Old Style" w:hAnsi="Bookman Old Style"/>
          <w:b/>
          <w:sz w:val="24"/>
          <w:szCs w:val="24"/>
        </w:rPr>
      </w:pPr>
      <w:r w:rsidRPr="00BD1A7C">
        <w:rPr>
          <w:rFonts w:ascii="Bookman Old Style" w:hAnsi="Bookman Old Style"/>
          <w:b/>
          <w:sz w:val="24"/>
          <w:szCs w:val="24"/>
        </w:rPr>
        <w:t xml:space="preserve">Παραδείγματα: </w:t>
      </w:r>
    </w:p>
    <w:p w14:paraId="62D175A6" w14:textId="1BFF2A71" w:rsidR="00BD1A7C" w:rsidRDefault="00BD1A7C" w:rsidP="00BD1A7C">
      <w:pPr>
        <w:pStyle w:val="a6"/>
        <w:jc w:val="both"/>
        <w:rPr>
          <w:rFonts w:ascii="Bookman Old Style" w:hAnsi="Bookman Old Style"/>
          <w:sz w:val="24"/>
          <w:szCs w:val="24"/>
        </w:rPr>
      </w:pPr>
    </w:p>
    <w:p w14:paraId="270BF1A4" w14:textId="4E4F6B7D" w:rsidR="00022CB2" w:rsidRPr="00022CB2" w:rsidRDefault="00022CB2" w:rsidP="00022CB2">
      <w:pPr>
        <w:pStyle w:val="a6"/>
        <w:numPr>
          <w:ilvl w:val="0"/>
          <w:numId w:val="16"/>
        </w:numPr>
        <w:jc w:val="both"/>
        <w:rPr>
          <w:rFonts w:ascii="Bookman Old Style" w:hAnsi="Bookman Old Style"/>
          <w:b/>
          <w:bCs/>
          <w:sz w:val="24"/>
          <w:szCs w:val="24"/>
          <w:lang w:val="en-US"/>
        </w:rPr>
      </w:pPr>
    </w:p>
    <w:p w14:paraId="189B4629" w14:textId="7E40B9E6" w:rsidR="00C56E29" w:rsidRPr="00281FA1" w:rsidRDefault="00022CB2" w:rsidP="00BD1A7C">
      <w:pPr>
        <w:pStyle w:val="a6"/>
        <w:ind w:firstLine="720"/>
        <w:jc w:val="both"/>
        <w:rPr>
          <w:rFonts w:ascii="Bookman Old Style" w:hAnsi="Bookman Old Style"/>
          <w:sz w:val="24"/>
          <w:szCs w:val="24"/>
        </w:rPr>
      </w:pPr>
      <w:r>
        <w:rPr>
          <w:rFonts w:ascii="Bookman Old Style" w:hAnsi="Bookman Old Style"/>
          <w:sz w:val="24"/>
          <w:szCs w:val="24"/>
        </w:rPr>
        <w:t>«</w:t>
      </w:r>
      <w:r w:rsidR="00C56E29" w:rsidRPr="00281FA1">
        <w:rPr>
          <w:rFonts w:ascii="Bookman Old Style" w:hAnsi="Bookman Old Style"/>
          <w:sz w:val="24"/>
          <w:szCs w:val="24"/>
        </w:rPr>
        <w:t xml:space="preserve">Αναλογίζομαι τις ηλικίες των θυμάτων της </w:t>
      </w:r>
      <w:proofErr w:type="spellStart"/>
      <w:r w:rsidR="00C56E29" w:rsidRPr="00281FA1">
        <w:rPr>
          <w:rFonts w:ascii="Bookman Old Style" w:hAnsi="Bookman Old Style"/>
          <w:sz w:val="24"/>
          <w:szCs w:val="24"/>
        </w:rPr>
        <w:t>Charlie</w:t>
      </w:r>
      <w:proofErr w:type="spellEnd"/>
      <w:r w:rsidR="00C56E29" w:rsidRPr="00281FA1">
        <w:rPr>
          <w:rFonts w:ascii="Bookman Old Style" w:hAnsi="Bookman Old Style"/>
          <w:sz w:val="24"/>
          <w:szCs w:val="24"/>
        </w:rPr>
        <w:t xml:space="preserve"> </w:t>
      </w:r>
      <w:proofErr w:type="spellStart"/>
      <w:r w:rsidR="00C56E29" w:rsidRPr="00281FA1">
        <w:rPr>
          <w:rFonts w:ascii="Bookman Old Style" w:hAnsi="Bookman Old Style"/>
          <w:sz w:val="24"/>
          <w:szCs w:val="24"/>
        </w:rPr>
        <w:t>Hebdo</w:t>
      </w:r>
      <w:proofErr w:type="spellEnd"/>
      <w:r w:rsidR="00C56E29" w:rsidRPr="00281FA1">
        <w:rPr>
          <w:rFonts w:ascii="Bookman Old Style" w:hAnsi="Bookman Old Style"/>
          <w:sz w:val="24"/>
          <w:szCs w:val="24"/>
        </w:rPr>
        <w:t>: με λίγες εξαιρέσεις, κυμαίνονται κάπου στα 70 με 80 χρόνια. […] Αντίστροφα, η ηλικία των εκτελεστών κυμαίνεται κάπου ανάμεσα στα 25 – 35. </w:t>
      </w:r>
      <w:r w:rsidR="00C56E29" w:rsidRPr="00281FA1">
        <w:rPr>
          <w:rFonts w:ascii="Bookman Old Style" w:hAnsi="Bookman Old Style"/>
          <w:bCs/>
          <w:i/>
          <w:iCs/>
          <w:sz w:val="24"/>
          <w:szCs w:val="24"/>
        </w:rPr>
        <w:t>Σημαίνει κάτι αυτή η αριθμολογία;</w:t>
      </w:r>
      <w:r w:rsidR="00C56E29" w:rsidRPr="00281FA1">
        <w:rPr>
          <w:rFonts w:ascii="Bookman Old Style" w:hAnsi="Bookman Old Style"/>
          <w:sz w:val="24"/>
          <w:szCs w:val="24"/>
        </w:rPr>
        <w:t> Ενδεχομένως: οι άνθρωποι που δολοφονήθηκαν, μολονότι ηλικιωμένοι, συμβόλιζαν ό,τι πιο φιλελεύθερο, προοδευτικό, ανοιχτό είχε αναδείξει η Ευρώπη, και ειδικά η Γαλλία, από τη δεκαετία του ΄60 κι έπειτα. Τέκνα, λίγο πολύ, του Μάη του ΄68, στηλίτευαν το θρησκευτικό φανατισμό όπως και κάθε είδους φανατισμό. Εκπροσωπούσαν ευρωπαϊκές αξίες στην κορυφαία τους ίσως στιγμή, αξίες που φαίνεται πως η ίδια η Ευρώπη είτε θεωρεί αυτονόητες και δεδομένες είτε τις απαξιώνει</w:t>
      </w:r>
      <w:r>
        <w:rPr>
          <w:rFonts w:ascii="Bookman Old Style" w:hAnsi="Bookman Old Style"/>
          <w:sz w:val="24"/>
          <w:szCs w:val="24"/>
        </w:rPr>
        <w:t>»</w:t>
      </w:r>
      <w:r w:rsidR="00C56E29" w:rsidRPr="00281FA1">
        <w:rPr>
          <w:rFonts w:ascii="Bookman Old Style" w:hAnsi="Bookman Old Style"/>
          <w:sz w:val="24"/>
          <w:szCs w:val="24"/>
        </w:rPr>
        <w:t>.</w:t>
      </w:r>
    </w:p>
    <w:p w14:paraId="17DF591B" w14:textId="758436B9" w:rsidR="00C56E29" w:rsidRPr="00BD1A7C" w:rsidRDefault="00C56E29" w:rsidP="00022CB2">
      <w:pPr>
        <w:pStyle w:val="a6"/>
        <w:jc w:val="right"/>
        <w:rPr>
          <w:rFonts w:ascii="Bookman Old Style" w:hAnsi="Bookman Old Style"/>
          <w:sz w:val="20"/>
          <w:szCs w:val="20"/>
        </w:rPr>
      </w:pPr>
      <w:r w:rsidRPr="00BD1A7C">
        <w:rPr>
          <w:rFonts w:ascii="Bookman Old Style" w:hAnsi="Bookman Old Style"/>
          <w:sz w:val="20"/>
          <w:szCs w:val="20"/>
        </w:rPr>
        <w:t xml:space="preserve">Ηλίας </w:t>
      </w:r>
      <w:proofErr w:type="spellStart"/>
      <w:r w:rsidRPr="00BD1A7C">
        <w:rPr>
          <w:rFonts w:ascii="Bookman Old Style" w:hAnsi="Bookman Old Style"/>
          <w:sz w:val="20"/>
          <w:szCs w:val="20"/>
        </w:rPr>
        <w:t>Μαγκλίνης</w:t>
      </w:r>
      <w:proofErr w:type="spellEnd"/>
      <w:r w:rsidRPr="00BD1A7C">
        <w:rPr>
          <w:rFonts w:ascii="Bookman Old Style" w:hAnsi="Bookman Old Style"/>
          <w:sz w:val="20"/>
          <w:szCs w:val="20"/>
        </w:rPr>
        <w:t xml:space="preserve">, Οι νέοι, οι γέροι και το χιούμορ, </w:t>
      </w:r>
      <w:proofErr w:type="spellStart"/>
      <w:r w:rsidRPr="00BD1A7C">
        <w:rPr>
          <w:rFonts w:ascii="Bookman Old Style" w:hAnsi="Bookman Old Style"/>
          <w:sz w:val="20"/>
          <w:szCs w:val="20"/>
        </w:rPr>
        <w:t>εφημ</w:t>
      </w:r>
      <w:proofErr w:type="spellEnd"/>
      <w:r w:rsidRPr="00BD1A7C">
        <w:rPr>
          <w:rFonts w:ascii="Bookman Old Style" w:hAnsi="Bookman Old Style"/>
          <w:sz w:val="20"/>
          <w:szCs w:val="20"/>
        </w:rPr>
        <w:t>. Καθημερινή, 25/1/2015</w:t>
      </w:r>
    </w:p>
    <w:p w14:paraId="2E3E1200" w14:textId="77777777" w:rsidR="00022CB2" w:rsidRDefault="00022CB2" w:rsidP="00BD1A7C">
      <w:pPr>
        <w:pStyle w:val="a6"/>
        <w:ind w:firstLine="720"/>
        <w:jc w:val="both"/>
        <w:rPr>
          <w:rFonts w:ascii="Bookman Old Style" w:hAnsi="Bookman Old Style"/>
          <w:sz w:val="24"/>
          <w:szCs w:val="24"/>
        </w:rPr>
      </w:pPr>
    </w:p>
    <w:p w14:paraId="6E6A1BD9" w14:textId="6C345216" w:rsidR="00C56E29" w:rsidRPr="00022CB2" w:rsidRDefault="00C56E29" w:rsidP="00BD1A7C">
      <w:pPr>
        <w:pStyle w:val="a6"/>
        <w:ind w:firstLine="720"/>
        <w:jc w:val="both"/>
        <w:rPr>
          <w:rFonts w:ascii="Bookman Old Style" w:hAnsi="Bookman Old Style"/>
          <w:i/>
          <w:iCs/>
          <w:sz w:val="24"/>
          <w:szCs w:val="24"/>
        </w:rPr>
      </w:pPr>
      <w:r w:rsidRPr="00022CB2">
        <w:rPr>
          <w:rFonts w:ascii="Bookman Old Style" w:hAnsi="Bookman Old Style"/>
          <w:i/>
          <w:iCs/>
          <w:sz w:val="24"/>
          <w:szCs w:val="24"/>
        </w:rPr>
        <w:t>Το παραπάνω απόσπασμα από άρθρο χαρακτηρίζεται εμφανώς από </w:t>
      </w:r>
      <w:r w:rsidRPr="00022CB2">
        <w:rPr>
          <w:rFonts w:ascii="Bookman Old Style" w:hAnsi="Bookman Old Style"/>
          <w:bCs/>
          <w:i/>
          <w:iCs/>
          <w:sz w:val="24"/>
          <w:szCs w:val="24"/>
        </w:rPr>
        <w:t>προσωπικό ύφος/ υποκειμενικότητα.</w:t>
      </w:r>
      <w:r w:rsidRPr="00022CB2">
        <w:rPr>
          <w:rFonts w:ascii="Bookman Old Style" w:hAnsi="Bookman Old Style"/>
          <w:i/>
          <w:iCs/>
          <w:sz w:val="24"/>
          <w:szCs w:val="24"/>
        </w:rPr>
        <w:t xml:space="preserve"> Αυτό φαίνεται από την πρώτη λέξη του άρθρου (ρ. </w:t>
      </w:r>
      <w:r w:rsidRPr="00022CB2">
        <w:rPr>
          <w:rFonts w:ascii="Bookman Old Style" w:hAnsi="Bookman Old Style"/>
          <w:i/>
          <w:iCs/>
          <w:sz w:val="24"/>
          <w:szCs w:val="24"/>
        </w:rPr>
        <w:lastRenderedPageBreak/>
        <w:t xml:space="preserve">αναλογίζομαι). Ο αρθρογράφος εκθέτει την προσωπική του άποψη σε σχέση με το τρομοκρατικό χτύπημα στους σκιτσογράφους του περιοδικού </w:t>
      </w:r>
      <w:proofErr w:type="spellStart"/>
      <w:r w:rsidRPr="00022CB2">
        <w:rPr>
          <w:rFonts w:ascii="Bookman Old Style" w:hAnsi="Bookman Old Style"/>
          <w:i/>
          <w:iCs/>
          <w:sz w:val="24"/>
          <w:szCs w:val="24"/>
        </w:rPr>
        <w:t>Charlie</w:t>
      </w:r>
      <w:proofErr w:type="spellEnd"/>
      <w:r w:rsidRPr="00022CB2">
        <w:rPr>
          <w:rFonts w:ascii="Bookman Old Style" w:hAnsi="Bookman Old Style"/>
          <w:i/>
          <w:iCs/>
          <w:sz w:val="24"/>
          <w:szCs w:val="24"/>
        </w:rPr>
        <w:t xml:space="preserve"> </w:t>
      </w:r>
      <w:proofErr w:type="spellStart"/>
      <w:r w:rsidRPr="00022CB2">
        <w:rPr>
          <w:rFonts w:ascii="Bookman Old Style" w:hAnsi="Bookman Old Style"/>
          <w:i/>
          <w:iCs/>
          <w:sz w:val="24"/>
          <w:szCs w:val="24"/>
        </w:rPr>
        <w:t>Hebdo</w:t>
      </w:r>
      <w:proofErr w:type="spellEnd"/>
      <w:r w:rsidRPr="00022CB2">
        <w:rPr>
          <w:rFonts w:ascii="Bookman Old Style" w:hAnsi="Bookman Old Style"/>
          <w:i/>
          <w:iCs/>
          <w:sz w:val="24"/>
          <w:szCs w:val="24"/>
        </w:rPr>
        <w:t>.</w:t>
      </w:r>
    </w:p>
    <w:p w14:paraId="77BB5920" w14:textId="77777777" w:rsidR="00C56E29" w:rsidRPr="00022CB2" w:rsidRDefault="00C56E29" w:rsidP="00BD1A7C">
      <w:pPr>
        <w:pStyle w:val="a6"/>
        <w:jc w:val="both"/>
        <w:rPr>
          <w:rFonts w:ascii="Bookman Old Style" w:hAnsi="Bookman Old Style"/>
          <w:i/>
          <w:iCs/>
          <w:sz w:val="24"/>
          <w:szCs w:val="24"/>
        </w:rPr>
      </w:pPr>
      <w:r w:rsidRPr="00022CB2">
        <w:rPr>
          <w:rFonts w:ascii="Bookman Old Style" w:hAnsi="Bookman Old Style"/>
          <w:i/>
          <w:iCs/>
          <w:sz w:val="24"/>
          <w:szCs w:val="24"/>
        </w:rPr>
        <w:t>Η ερώτηση που ακολουθεί συνάδει τόσο με το προσωπικό ύφος, όσο και με την πρόθεσή του </w:t>
      </w:r>
      <w:r w:rsidRPr="00022CB2">
        <w:rPr>
          <w:rFonts w:ascii="Bookman Old Style" w:hAnsi="Bookman Old Style"/>
          <w:bCs/>
          <w:i/>
          <w:iCs/>
          <w:sz w:val="24"/>
          <w:szCs w:val="24"/>
        </w:rPr>
        <w:t>να προβληματίσει</w:t>
      </w:r>
      <w:r w:rsidRPr="00022CB2">
        <w:rPr>
          <w:rFonts w:ascii="Bookman Old Style" w:hAnsi="Bookman Old Style"/>
          <w:i/>
          <w:iCs/>
          <w:sz w:val="24"/>
          <w:szCs w:val="24"/>
        </w:rPr>
        <w:t> τον αναγνώστη σε σχέση με την αντίστροφη αναλογία των ηλικιών και του τρόπου σκέψης και δράσης των ατόμων.</w:t>
      </w:r>
    </w:p>
    <w:p w14:paraId="69572638" w14:textId="77777777" w:rsidR="00C56E29" w:rsidRPr="00281FA1" w:rsidRDefault="00C56E29" w:rsidP="00BD1A7C">
      <w:pPr>
        <w:pStyle w:val="a6"/>
        <w:jc w:val="both"/>
        <w:rPr>
          <w:rFonts w:ascii="Bookman Old Style" w:hAnsi="Bookman Old Style"/>
          <w:sz w:val="24"/>
          <w:szCs w:val="24"/>
        </w:rPr>
      </w:pPr>
    </w:p>
    <w:p w14:paraId="7B4FBF0E" w14:textId="7CF74EA3" w:rsidR="00022CB2" w:rsidRPr="00022CB2" w:rsidRDefault="00022CB2" w:rsidP="00022CB2">
      <w:pPr>
        <w:pStyle w:val="a6"/>
        <w:numPr>
          <w:ilvl w:val="0"/>
          <w:numId w:val="16"/>
        </w:numPr>
        <w:jc w:val="both"/>
        <w:rPr>
          <w:rFonts w:ascii="Bookman Old Style" w:hAnsi="Bookman Old Style"/>
          <w:b/>
          <w:bCs/>
          <w:sz w:val="24"/>
          <w:szCs w:val="24"/>
        </w:rPr>
      </w:pPr>
    </w:p>
    <w:p w14:paraId="4F622D73" w14:textId="36FA696E" w:rsidR="00C56E29" w:rsidRPr="00281FA1" w:rsidRDefault="00022CB2" w:rsidP="00BD1A7C">
      <w:pPr>
        <w:pStyle w:val="a6"/>
        <w:ind w:firstLine="720"/>
        <w:jc w:val="both"/>
        <w:rPr>
          <w:rFonts w:ascii="Bookman Old Style" w:hAnsi="Bookman Old Style"/>
          <w:sz w:val="24"/>
          <w:szCs w:val="24"/>
        </w:rPr>
      </w:pPr>
      <w:r>
        <w:rPr>
          <w:rFonts w:ascii="Bookman Old Style" w:hAnsi="Bookman Old Style"/>
          <w:sz w:val="24"/>
          <w:szCs w:val="24"/>
        </w:rPr>
        <w:t>«</w:t>
      </w:r>
      <w:r w:rsidR="00C56E29" w:rsidRPr="00281FA1">
        <w:rPr>
          <w:rFonts w:ascii="Bookman Old Style" w:hAnsi="Bookman Old Style"/>
          <w:sz w:val="24"/>
          <w:szCs w:val="24"/>
        </w:rPr>
        <w:t>Μόλις έγινε ανεξάρτητη η Ελλάδα, ένα από τα πρώτα νομοθετικά διατάγματα που πέρασαν από την ελληνική κυβέρνηση ήταν εκείνο για την προστασία και συντήρηση των εθνικών μνημείων. </w:t>
      </w:r>
      <w:r w:rsidR="00C56E29" w:rsidRPr="00281FA1">
        <w:rPr>
          <w:rFonts w:ascii="Bookman Old Style" w:hAnsi="Bookman Old Style"/>
          <w:bCs/>
          <w:i/>
          <w:iCs/>
          <w:sz w:val="24"/>
          <w:szCs w:val="24"/>
        </w:rPr>
        <w:t>Είναι αυτό αδιαφορία; </w:t>
      </w:r>
      <w:r w:rsidR="00C56E29" w:rsidRPr="00281FA1">
        <w:rPr>
          <w:rFonts w:ascii="Bookman Old Style" w:hAnsi="Bookman Old Style"/>
          <w:sz w:val="24"/>
          <w:szCs w:val="24"/>
        </w:rPr>
        <w:t xml:space="preserve">Θεωρούμε αυτή την κατηγορία τερατώδη. Θα έχετε σίγουρα ακούσει, αλλά επιτρέψτε μου να επαναλάβω τι είπε ένας γέρος καρδιοπαθής Έλληνας στον J.C. </w:t>
      </w:r>
      <w:proofErr w:type="spellStart"/>
      <w:r w:rsidR="00C56E29" w:rsidRPr="00281FA1">
        <w:rPr>
          <w:rFonts w:ascii="Bookman Old Style" w:hAnsi="Bookman Old Style"/>
          <w:sz w:val="24"/>
          <w:szCs w:val="24"/>
        </w:rPr>
        <w:t>Hobhouse</w:t>
      </w:r>
      <w:proofErr w:type="spellEnd"/>
      <w:r w:rsidR="00C56E29" w:rsidRPr="00281FA1">
        <w:rPr>
          <w:rFonts w:ascii="Bookman Old Style" w:hAnsi="Bookman Old Style"/>
          <w:sz w:val="24"/>
          <w:szCs w:val="24"/>
        </w:rPr>
        <w:t>. «Παίρνετε τους θησαυρούς μας. Σας παρακαλώ να τους φυλάξετε καλά. Μια μέρα θα τους ζητήσουμε πίσω». </w:t>
      </w:r>
      <w:r w:rsidR="00C56E29" w:rsidRPr="00281FA1">
        <w:rPr>
          <w:rFonts w:ascii="Bookman Old Style" w:hAnsi="Bookman Old Style"/>
          <w:bCs/>
          <w:i/>
          <w:iCs/>
          <w:sz w:val="24"/>
          <w:szCs w:val="24"/>
        </w:rPr>
        <w:t>Μπορούμε να πιστέψουμε ότι ο άνθρωπος αυτός μιλούσε για λογαριασμό του; […]</w:t>
      </w:r>
    </w:p>
    <w:p w14:paraId="04767F54" w14:textId="77777777" w:rsidR="00C56E29" w:rsidRPr="00281FA1" w:rsidRDefault="00C56E29" w:rsidP="00BD1A7C">
      <w:pPr>
        <w:pStyle w:val="a6"/>
        <w:jc w:val="both"/>
        <w:rPr>
          <w:rFonts w:ascii="Bookman Old Style" w:hAnsi="Bookman Old Style"/>
          <w:sz w:val="24"/>
          <w:szCs w:val="24"/>
        </w:rPr>
      </w:pPr>
      <w:r w:rsidRPr="00281FA1">
        <w:rPr>
          <w:rFonts w:ascii="Bookman Old Style" w:hAnsi="Bookman Old Style"/>
          <w:sz w:val="24"/>
          <w:szCs w:val="24"/>
        </w:rPr>
        <w:t xml:space="preserve">Αν τα μάρμαρα επιστραφούν, αυτό θα αποτελέσει ένα προηγούμενο που μπορεί να οδηγήσει στην εκκένωση των μουσείων. </w:t>
      </w:r>
      <w:proofErr w:type="spellStart"/>
      <w:r w:rsidRPr="00281FA1">
        <w:rPr>
          <w:rFonts w:ascii="Bookman Old Style" w:hAnsi="Bookman Old Style"/>
          <w:sz w:val="24"/>
          <w:szCs w:val="24"/>
        </w:rPr>
        <w:t>Συγχωρέστε</w:t>
      </w:r>
      <w:proofErr w:type="spellEnd"/>
      <w:r w:rsidRPr="00281FA1">
        <w:rPr>
          <w:rFonts w:ascii="Bookman Old Style" w:hAnsi="Bookman Old Style"/>
          <w:sz w:val="24"/>
          <w:szCs w:val="24"/>
        </w:rPr>
        <w:t xml:space="preserve"> με, αλλά αυτό είναι κοινή κολακεία</w:t>
      </w:r>
      <w:r w:rsidRPr="00281FA1">
        <w:rPr>
          <w:rFonts w:ascii="Bookman Old Style" w:hAnsi="Bookman Old Style"/>
          <w:bCs/>
          <w:i/>
          <w:iCs/>
          <w:sz w:val="24"/>
          <w:szCs w:val="24"/>
        </w:rPr>
        <w:t>. Ποιος πρόκειται να ζητήσει και ποιος πρόκειται να επιτρέψει το άδειασμα των μουσείων;</w:t>
      </w:r>
    </w:p>
    <w:p w14:paraId="50FF783B" w14:textId="301461D6" w:rsidR="00C56E29" w:rsidRPr="00BD1A7C" w:rsidRDefault="00C56E29" w:rsidP="00BD1A7C">
      <w:pPr>
        <w:pStyle w:val="a6"/>
        <w:jc w:val="right"/>
        <w:rPr>
          <w:rFonts w:ascii="Bookman Old Style" w:hAnsi="Bookman Old Style"/>
          <w:sz w:val="20"/>
          <w:szCs w:val="20"/>
        </w:rPr>
      </w:pPr>
      <w:r w:rsidRPr="00BD1A7C">
        <w:rPr>
          <w:rFonts w:ascii="Bookman Old Style" w:hAnsi="Bookman Old Style"/>
          <w:sz w:val="20"/>
          <w:szCs w:val="20"/>
        </w:rPr>
        <w:t xml:space="preserve">Αποσπάσματα από την ομιλία της Μελίνας Μερκούρη στην </w:t>
      </w:r>
      <w:proofErr w:type="spellStart"/>
      <w:r w:rsidRPr="00BD1A7C">
        <w:rPr>
          <w:rFonts w:ascii="Bookman Old Style" w:hAnsi="Bookman Old Style"/>
          <w:sz w:val="20"/>
          <w:szCs w:val="20"/>
        </w:rPr>
        <w:t>Oxford</w:t>
      </w:r>
      <w:proofErr w:type="spellEnd"/>
      <w:r w:rsidRPr="00BD1A7C">
        <w:rPr>
          <w:rFonts w:ascii="Bookman Old Style" w:hAnsi="Bookman Old Style"/>
          <w:sz w:val="20"/>
          <w:szCs w:val="20"/>
        </w:rPr>
        <w:t xml:space="preserve"> Union για την επιστροφή των γλυπτών του Παρθενώνα</w:t>
      </w:r>
    </w:p>
    <w:p w14:paraId="4E5000AF" w14:textId="77777777" w:rsidR="00022CB2" w:rsidRPr="00022CB2" w:rsidRDefault="00022CB2" w:rsidP="00BD1A7C">
      <w:pPr>
        <w:pStyle w:val="a6"/>
        <w:ind w:firstLine="720"/>
        <w:jc w:val="both"/>
        <w:rPr>
          <w:rFonts w:ascii="Bookman Old Style" w:hAnsi="Bookman Old Style"/>
          <w:i/>
          <w:iCs/>
          <w:sz w:val="24"/>
          <w:szCs w:val="24"/>
        </w:rPr>
      </w:pPr>
    </w:p>
    <w:p w14:paraId="73B44A8B" w14:textId="18FA1DA5" w:rsidR="00C56E29" w:rsidRPr="00022CB2" w:rsidRDefault="00C56E29" w:rsidP="00BD1A7C">
      <w:pPr>
        <w:pStyle w:val="a6"/>
        <w:ind w:firstLine="720"/>
        <w:jc w:val="both"/>
        <w:rPr>
          <w:rFonts w:ascii="Bookman Old Style" w:hAnsi="Bookman Old Style"/>
          <w:i/>
          <w:iCs/>
          <w:sz w:val="24"/>
          <w:szCs w:val="24"/>
        </w:rPr>
      </w:pPr>
      <w:r w:rsidRPr="00022CB2">
        <w:rPr>
          <w:rFonts w:ascii="Bookman Old Style" w:hAnsi="Bookman Old Style"/>
          <w:i/>
          <w:iCs/>
          <w:sz w:val="24"/>
          <w:szCs w:val="24"/>
        </w:rPr>
        <w:t>Σε αυτή την ομιλία, πράγματι, καταξιώνονται οι ευθείες ερωτήσεις ως ένα απ</w:t>
      </w:r>
      <w:r w:rsidR="00BD1A7C" w:rsidRPr="00022CB2">
        <w:rPr>
          <w:rFonts w:ascii="Bookman Old Style" w:hAnsi="Bookman Old Style"/>
          <w:i/>
          <w:iCs/>
          <w:sz w:val="24"/>
          <w:szCs w:val="24"/>
        </w:rPr>
        <w:t>ό τα πιο ισχυρά εκφραστικά μέσα.</w:t>
      </w:r>
    </w:p>
    <w:p w14:paraId="669CB1E7" w14:textId="77777777" w:rsidR="00C56E29" w:rsidRPr="00022CB2" w:rsidRDefault="00C56E29" w:rsidP="00BD1A7C">
      <w:pPr>
        <w:pStyle w:val="a6"/>
        <w:ind w:firstLine="720"/>
        <w:jc w:val="both"/>
        <w:rPr>
          <w:rFonts w:ascii="Bookman Old Style" w:hAnsi="Bookman Old Style"/>
          <w:i/>
          <w:iCs/>
          <w:sz w:val="24"/>
          <w:szCs w:val="24"/>
        </w:rPr>
      </w:pPr>
      <w:r w:rsidRPr="00022CB2">
        <w:rPr>
          <w:rFonts w:ascii="Bookman Old Style" w:hAnsi="Bookman Old Style"/>
          <w:i/>
          <w:iCs/>
          <w:sz w:val="24"/>
          <w:szCs w:val="24"/>
        </w:rPr>
        <w:t>Το πρώτο ερώτημα (Είναι αυτό αδιαφορία;) είναι σαφώς </w:t>
      </w:r>
      <w:r w:rsidRPr="00022CB2">
        <w:rPr>
          <w:rFonts w:ascii="Bookman Old Style" w:hAnsi="Bookman Old Style"/>
          <w:bCs/>
          <w:i/>
          <w:iCs/>
          <w:sz w:val="24"/>
          <w:szCs w:val="24"/>
        </w:rPr>
        <w:t>ρητορικό </w:t>
      </w:r>
      <w:r w:rsidRPr="00022CB2">
        <w:rPr>
          <w:rFonts w:ascii="Bookman Old Style" w:hAnsi="Bookman Old Style"/>
          <w:i/>
          <w:iCs/>
          <w:sz w:val="24"/>
          <w:szCs w:val="24"/>
        </w:rPr>
        <w:t>και σαφώς η ομιλήτρια επιδιώκει να επηρεάσει συναισθηματικά το ακροατήριο. Σκοπός της είναι </w:t>
      </w:r>
      <w:r w:rsidRPr="00022CB2">
        <w:rPr>
          <w:rFonts w:ascii="Bookman Old Style" w:hAnsi="Bookman Old Style"/>
          <w:bCs/>
          <w:i/>
          <w:iCs/>
          <w:sz w:val="24"/>
          <w:szCs w:val="24"/>
        </w:rPr>
        <w:t>να ευαισθητοποιήσει/ συγκινήσει</w:t>
      </w:r>
      <w:r w:rsidRPr="00022CB2">
        <w:rPr>
          <w:rFonts w:ascii="Bookman Old Style" w:hAnsi="Bookman Old Style"/>
          <w:i/>
          <w:iCs/>
          <w:sz w:val="24"/>
          <w:szCs w:val="24"/>
        </w:rPr>
        <w:t> ακόμη και τους πιο ανένδοτους από τους παρευρισκόμενους.</w:t>
      </w:r>
    </w:p>
    <w:p w14:paraId="2461CB0E" w14:textId="77777777" w:rsidR="00C56E29" w:rsidRPr="00022CB2" w:rsidRDefault="00C56E29" w:rsidP="00BD1A7C">
      <w:pPr>
        <w:pStyle w:val="a6"/>
        <w:ind w:firstLine="720"/>
        <w:jc w:val="both"/>
        <w:rPr>
          <w:rFonts w:ascii="Bookman Old Style" w:hAnsi="Bookman Old Style"/>
          <w:i/>
          <w:iCs/>
          <w:sz w:val="24"/>
          <w:szCs w:val="24"/>
        </w:rPr>
      </w:pPr>
      <w:r w:rsidRPr="00022CB2">
        <w:rPr>
          <w:rFonts w:ascii="Bookman Old Style" w:hAnsi="Bookman Old Style"/>
          <w:i/>
          <w:iCs/>
          <w:sz w:val="24"/>
          <w:szCs w:val="24"/>
        </w:rPr>
        <w:t>Το δεύτερο ερώτημα είναι και αυτό </w:t>
      </w:r>
      <w:r w:rsidRPr="00022CB2">
        <w:rPr>
          <w:rFonts w:ascii="Bookman Old Style" w:hAnsi="Bookman Old Style"/>
          <w:bCs/>
          <w:i/>
          <w:iCs/>
          <w:sz w:val="24"/>
          <w:szCs w:val="24"/>
        </w:rPr>
        <w:t>ρητορικό</w:t>
      </w:r>
      <w:r w:rsidRPr="00022CB2">
        <w:rPr>
          <w:rFonts w:ascii="Bookman Old Style" w:hAnsi="Bookman Old Style"/>
          <w:i/>
          <w:iCs/>
          <w:sz w:val="24"/>
          <w:szCs w:val="24"/>
        </w:rPr>
        <w:t> (Μπορούμε να πιστέψουμε ότι ο άνθρωπος αυτός μιλούσε για λογαριασμό του;) </w:t>
      </w:r>
      <w:r w:rsidRPr="00022CB2">
        <w:rPr>
          <w:rFonts w:ascii="Bookman Old Style" w:hAnsi="Bookman Old Style"/>
          <w:bCs/>
          <w:i/>
          <w:iCs/>
          <w:sz w:val="24"/>
          <w:szCs w:val="24"/>
        </w:rPr>
        <w:t>αποσκοπεί και αυτό στο συναίσθημα του δέκτη.</w:t>
      </w:r>
      <w:r w:rsidRPr="00022CB2">
        <w:rPr>
          <w:rFonts w:ascii="Bookman Old Style" w:hAnsi="Bookman Old Style"/>
          <w:i/>
          <w:iCs/>
          <w:sz w:val="24"/>
          <w:szCs w:val="24"/>
        </w:rPr>
        <w:t xml:space="preserve"> Ένας ηλικιωμένος καρδιοπαθής απευθύνεται στο χρονικογράφο J.C. </w:t>
      </w:r>
      <w:proofErr w:type="spellStart"/>
      <w:r w:rsidRPr="00022CB2">
        <w:rPr>
          <w:rFonts w:ascii="Bookman Old Style" w:hAnsi="Bookman Old Style"/>
          <w:i/>
          <w:iCs/>
          <w:sz w:val="24"/>
          <w:szCs w:val="24"/>
        </w:rPr>
        <w:t>Hobhouse</w:t>
      </w:r>
      <w:proofErr w:type="spellEnd"/>
      <w:r w:rsidRPr="00022CB2">
        <w:rPr>
          <w:rFonts w:ascii="Bookman Old Style" w:hAnsi="Bookman Old Style"/>
          <w:i/>
          <w:iCs/>
          <w:sz w:val="24"/>
          <w:szCs w:val="24"/>
        </w:rPr>
        <w:t xml:space="preserve"> και τον παρακαλεί με μια αξιοπρεπέστατη λακωνικότητα να επιστρέψει τους θησαυρούς (θησαυρούς μας). Μιλάει εξ ονόματος όλων των Ελλήνων και των επερχόμενων γενεών. Η ομιλήτρια, με την υποβολή του ερωτήματος στο τέλος, </w:t>
      </w:r>
      <w:r w:rsidRPr="00022CB2">
        <w:rPr>
          <w:rFonts w:ascii="Bookman Old Style" w:hAnsi="Bookman Old Style"/>
          <w:bCs/>
          <w:i/>
          <w:iCs/>
          <w:sz w:val="24"/>
          <w:szCs w:val="24"/>
        </w:rPr>
        <w:t>«φωτίζει»</w:t>
      </w:r>
      <w:r w:rsidRPr="00022CB2">
        <w:rPr>
          <w:rFonts w:ascii="Bookman Old Style" w:hAnsi="Bookman Old Style"/>
          <w:i/>
          <w:iCs/>
          <w:sz w:val="24"/>
          <w:szCs w:val="24"/>
        </w:rPr>
        <w:t> </w:t>
      </w:r>
      <w:r w:rsidRPr="00022CB2">
        <w:rPr>
          <w:rFonts w:ascii="Bookman Old Style" w:hAnsi="Bookman Old Style"/>
          <w:bCs/>
          <w:i/>
          <w:iCs/>
          <w:sz w:val="24"/>
          <w:szCs w:val="24"/>
        </w:rPr>
        <w:t>το αυτονόητο</w:t>
      </w:r>
      <w:r w:rsidRPr="00022CB2">
        <w:rPr>
          <w:rFonts w:ascii="Bookman Old Style" w:hAnsi="Bookman Old Style"/>
          <w:i/>
          <w:iCs/>
          <w:sz w:val="24"/>
          <w:szCs w:val="24"/>
        </w:rPr>
        <w:t>: δε μιλάει για λογαριασμό του!</w:t>
      </w:r>
    </w:p>
    <w:p w14:paraId="56B78D49" w14:textId="77777777" w:rsidR="00C56E29" w:rsidRPr="00022CB2" w:rsidRDefault="00C56E29" w:rsidP="00BD1A7C">
      <w:pPr>
        <w:pStyle w:val="a6"/>
        <w:ind w:firstLine="720"/>
        <w:jc w:val="both"/>
        <w:rPr>
          <w:rFonts w:ascii="Bookman Old Style" w:hAnsi="Bookman Old Style"/>
          <w:i/>
          <w:iCs/>
          <w:sz w:val="24"/>
          <w:szCs w:val="24"/>
        </w:rPr>
      </w:pPr>
      <w:r w:rsidRPr="00022CB2">
        <w:rPr>
          <w:rFonts w:ascii="Bookman Old Style" w:hAnsi="Bookman Old Style"/>
          <w:i/>
          <w:iCs/>
          <w:sz w:val="24"/>
          <w:szCs w:val="24"/>
        </w:rPr>
        <w:t>Το τρίτο ερώτημα (Ποιος πρόκειται να ζητήσει και ποιος πρόκειται να επιτρέψει το άδειασμα των μουσείων;) είναι σαφώς </w:t>
      </w:r>
      <w:r w:rsidRPr="00022CB2">
        <w:rPr>
          <w:rFonts w:ascii="Bookman Old Style" w:hAnsi="Bookman Old Style"/>
          <w:bCs/>
          <w:i/>
          <w:iCs/>
          <w:sz w:val="24"/>
          <w:szCs w:val="24"/>
        </w:rPr>
        <w:t>ειρωνικό.</w:t>
      </w:r>
      <w:r w:rsidRPr="00022CB2">
        <w:rPr>
          <w:rFonts w:ascii="Bookman Old Style" w:hAnsi="Bookman Old Style"/>
          <w:i/>
          <w:iCs/>
          <w:sz w:val="24"/>
          <w:szCs w:val="24"/>
        </w:rPr>
        <w:t> </w:t>
      </w:r>
      <w:r w:rsidRPr="00022CB2">
        <w:rPr>
          <w:rFonts w:ascii="Bookman Old Style" w:hAnsi="Bookman Old Style"/>
          <w:bCs/>
          <w:i/>
          <w:iCs/>
          <w:sz w:val="24"/>
          <w:szCs w:val="24"/>
        </w:rPr>
        <w:t>Αναιρεί</w:t>
      </w:r>
      <w:r w:rsidRPr="00022CB2">
        <w:rPr>
          <w:rFonts w:ascii="Bookman Old Style" w:hAnsi="Bookman Old Style"/>
          <w:i/>
          <w:iCs/>
          <w:sz w:val="24"/>
          <w:szCs w:val="24"/>
        </w:rPr>
        <w:t> με τη διπλή επανάληψη της ερωτηματικής αντωνυμίας «ποιος» έναν υπερβολικό έως και ανεδαφικό ισχυρισμό, που κανείς νοήμων άνθρωπος δεν μπορεί να πιστέψει.</w:t>
      </w:r>
    </w:p>
    <w:p w14:paraId="38488F9F" w14:textId="77777777" w:rsidR="00022CB2" w:rsidRDefault="00022CB2" w:rsidP="00BD1A7C">
      <w:pPr>
        <w:pStyle w:val="a6"/>
        <w:jc w:val="both"/>
        <w:rPr>
          <w:rFonts w:ascii="Bookman Old Style" w:hAnsi="Bookman Old Style"/>
          <w:sz w:val="24"/>
          <w:szCs w:val="24"/>
        </w:rPr>
      </w:pPr>
    </w:p>
    <w:p w14:paraId="5AB40202" w14:textId="500DB0E8" w:rsidR="00C56E29" w:rsidRPr="00022CB2" w:rsidRDefault="00C56E29" w:rsidP="00022CB2">
      <w:pPr>
        <w:pStyle w:val="a6"/>
        <w:jc w:val="both"/>
        <w:rPr>
          <w:rFonts w:ascii="Bookman Old Style" w:hAnsi="Bookman Old Style"/>
          <w:b/>
          <w:bCs/>
          <w:sz w:val="24"/>
          <w:szCs w:val="24"/>
        </w:rPr>
      </w:pPr>
      <w:r w:rsidRPr="00022CB2">
        <w:rPr>
          <w:rFonts w:ascii="Bookman Old Style" w:hAnsi="Bookman Old Style"/>
          <w:b/>
          <w:bCs/>
          <w:sz w:val="24"/>
          <w:szCs w:val="24"/>
        </w:rPr>
        <w:t>Ασκήσεις Πανελλαδικών</w:t>
      </w:r>
    </w:p>
    <w:p w14:paraId="46BDF46C" w14:textId="77777777" w:rsidR="00BD1A7C" w:rsidRDefault="00BD1A7C" w:rsidP="00022CB2">
      <w:pPr>
        <w:pStyle w:val="a6"/>
        <w:jc w:val="center"/>
      </w:pPr>
    </w:p>
    <w:p w14:paraId="6380BA3E" w14:textId="066EFC5C" w:rsidR="00C56E29" w:rsidRPr="00895108" w:rsidRDefault="00283790" w:rsidP="00895108">
      <w:pPr>
        <w:pStyle w:val="a6"/>
        <w:numPr>
          <w:ilvl w:val="0"/>
          <w:numId w:val="17"/>
        </w:numPr>
        <w:jc w:val="both"/>
        <w:rPr>
          <w:rFonts w:ascii="Bookman Old Style" w:hAnsi="Bookman Old Style"/>
          <w:sz w:val="24"/>
          <w:szCs w:val="24"/>
        </w:rPr>
      </w:pPr>
      <w:hyperlink r:id="rId7" w:tgtFrame="_blank" w:history="1">
        <w:r w:rsidR="00C56E29" w:rsidRPr="00895108">
          <w:rPr>
            <w:rStyle w:val="-"/>
            <w:rFonts w:ascii="Bookman Old Style" w:hAnsi="Bookman Old Style"/>
            <w:b/>
            <w:bCs/>
            <w:color w:val="auto"/>
            <w:sz w:val="24"/>
            <w:szCs w:val="24"/>
            <w:u w:val="none"/>
          </w:rPr>
          <w:t>Πανελλήνιες 2003 Ημερήσια Λύκεια</w:t>
        </w:r>
      </w:hyperlink>
    </w:p>
    <w:p w14:paraId="29060873" w14:textId="3581D98C" w:rsidR="00895108" w:rsidRDefault="00895108" w:rsidP="00BD1A7C">
      <w:pPr>
        <w:pStyle w:val="a6"/>
        <w:jc w:val="both"/>
        <w:rPr>
          <w:rFonts w:ascii="Bookman Old Style" w:hAnsi="Bookman Old Style"/>
          <w:sz w:val="24"/>
          <w:szCs w:val="24"/>
        </w:rPr>
      </w:pPr>
      <w:r>
        <w:rPr>
          <w:rFonts w:ascii="Bookman Old Style" w:hAnsi="Bookman Old Style"/>
          <w:sz w:val="24"/>
          <w:szCs w:val="24"/>
        </w:rPr>
        <w:t xml:space="preserve"> </w:t>
      </w:r>
    </w:p>
    <w:p w14:paraId="5C75C38C" w14:textId="59BF54B2" w:rsidR="00C56E29" w:rsidRPr="00281FA1" w:rsidRDefault="00895108" w:rsidP="00BD1A7C">
      <w:pPr>
        <w:pStyle w:val="a6"/>
        <w:jc w:val="both"/>
        <w:rPr>
          <w:rFonts w:ascii="Bookman Old Style" w:hAnsi="Bookman Old Style"/>
          <w:sz w:val="24"/>
          <w:szCs w:val="24"/>
        </w:rPr>
      </w:pPr>
      <w:r>
        <w:rPr>
          <w:rFonts w:ascii="Bookman Old Style" w:hAnsi="Bookman Old Style"/>
          <w:sz w:val="24"/>
          <w:szCs w:val="24"/>
        </w:rPr>
        <w:t>«</w:t>
      </w:r>
      <w:r w:rsidR="00C56E29" w:rsidRPr="00281FA1">
        <w:rPr>
          <w:rFonts w:ascii="Bookman Old Style" w:hAnsi="Bookman Old Style"/>
          <w:sz w:val="24"/>
          <w:szCs w:val="24"/>
        </w:rPr>
        <w:t xml:space="preserve">Εννοείται ότι όλα αυτά θέτουν τεράστια προβλήματα. Προβλήματα μεγάλης δυσκολίας που όμως, κατά τη γνώμη μου, μπορούν να λυθούν, με την προϋπόθεση </w:t>
      </w:r>
      <w:r w:rsidR="00C56E29" w:rsidRPr="00281FA1">
        <w:rPr>
          <w:rFonts w:ascii="Bookman Old Style" w:hAnsi="Bookman Old Style"/>
          <w:sz w:val="24"/>
          <w:szCs w:val="24"/>
        </w:rPr>
        <w:lastRenderedPageBreak/>
        <w:t xml:space="preserve">ότι η πλειονότητα των ανθρώπων και των ικανοτήτων τους θα κινητοποιηθεί για τη δημιουργία λύσεων, αντί να προβληματίζεται για το πότε θα μπορέσει να αποκτήσει τρισδιάστατη τηλεόραση. Αυτά είναι τα καθήκοντα που έχουμε μπροστά μας και η τραγωδία της εποχής μας είναι ότι η ανθρωπότητα δε νοιάζεται </w:t>
      </w:r>
      <w:proofErr w:type="spellStart"/>
      <w:r w:rsidR="00C56E29" w:rsidRPr="00281FA1">
        <w:rPr>
          <w:rFonts w:ascii="Bookman Old Style" w:hAnsi="Bookman Old Style"/>
          <w:sz w:val="24"/>
          <w:szCs w:val="24"/>
        </w:rPr>
        <w:t>γι’αυτά</w:t>
      </w:r>
      <w:proofErr w:type="spellEnd"/>
      <w:r w:rsidR="00C56E29" w:rsidRPr="00281FA1">
        <w:rPr>
          <w:rFonts w:ascii="Bookman Old Style" w:hAnsi="Bookman Old Style"/>
          <w:sz w:val="24"/>
          <w:szCs w:val="24"/>
        </w:rPr>
        <w:t>. </w:t>
      </w:r>
      <w:r w:rsidR="00C56E29" w:rsidRPr="00281FA1">
        <w:rPr>
          <w:rFonts w:ascii="Bookman Old Style" w:hAnsi="Bookman Old Style"/>
          <w:bCs/>
          <w:i/>
          <w:iCs/>
          <w:sz w:val="24"/>
          <w:szCs w:val="24"/>
        </w:rPr>
        <w:t>Πόσον καιρό ακόμα η ανθρωπότητα θα κατατρύχεται από τις ματαιότητες και τις ψευδαισθήσεις που ονομάζουμε εμπορεύματα; Μια καταστροφή οποιουδήποτε είδους – οικολογική για παράδειγμα – θα προκαλέσει άραγε μια βίαιη αφύπνιση ή μήπως την εμφάνιση αυταρχικών και ολοκληρωτικών καθεστώτων;</w:t>
      </w:r>
      <w:r w:rsidR="00C56E29" w:rsidRPr="00281FA1">
        <w:rPr>
          <w:rFonts w:ascii="Bookman Old Style" w:hAnsi="Bookman Old Style"/>
          <w:sz w:val="24"/>
          <w:szCs w:val="24"/>
        </w:rPr>
        <w:t> Κανείς δεν μπορεί να απαντήσει σε τέτοιου είδους ερωτήματα.</w:t>
      </w:r>
      <w:r>
        <w:rPr>
          <w:rFonts w:ascii="Bookman Old Style" w:hAnsi="Bookman Old Style"/>
          <w:sz w:val="24"/>
          <w:szCs w:val="24"/>
        </w:rPr>
        <w:t>»</w:t>
      </w:r>
    </w:p>
    <w:p w14:paraId="2CDBC8B2" w14:textId="39E7B0AF" w:rsidR="00C56E29" w:rsidRPr="00281FA1" w:rsidRDefault="00C56E29" w:rsidP="00895108">
      <w:pPr>
        <w:pStyle w:val="a6"/>
        <w:jc w:val="right"/>
        <w:rPr>
          <w:rFonts w:ascii="Bookman Old Style" w:hAnsi="Bookman Old Style"/>
          <w:sz w:val="24"/>
          <w:szCs w:val="24"/>
        </w:rPr>
      </w:pPr>
      <w:proofErr w:type="spellStart"/>
      <w:r w:rsidRPr="00281FA1">
        <w:rPr>
          <w:rFonts w:ascii="Bookman Old Style" w:hAnsi="Bookman Old Style"/>
          <w:sz w:val="24"/>
          <w:szCs w:val="24"/>
        </w:rPr>
        <w:t>Κορνήλιος</w:t>
      </w:r>
      <w:proofErr w:type="spellEnd"/>
      <w:r w:rsidRPr="00281FA1">
        <w:rPr>
          <w:rFonts w:ascii="Bookman Old Style" w:hAnsi="Bookman Old Style"/>
          <w:sz w:val="24"/>
          <w:szCs w:val="24"/>
        </w:rPr>
        <w:t xml:space="preserve"> </w:t>
      </w:r>
      <w:proofErr w:type="spellStart"/>
      <w:r w:rsidRPr="00281FA1">
        <w:rPr>
          <w:rFonts w:ascii="Bookman Old Style" w:hAnsi="Bookman Old Style"/>
          <w:sz w:val="24"/>
          <w:szCs w:val="24"/>
        </w:rPr>
        <w:t>Καστοριάδης</w:t>
      </w:r>
      <w:proofErr w:type="spellEnd"/>
      <w:r w:rsidRPr="00281FA1">
        <w:rPr>
          <w:rFonts w:ascii="Bookman Old Style" w:hAnsi="Bookman Old Style"/>
          <w:sz w:val="24"/>
          <w:szCs w:val="24"/>
        </w:rPr>
        <w:t>, «Η άνοδος της Ασημαντότητας», Διασκευή</w:t>
      </w:r>
    </w:p>
    <w:p w14:paraId="17927B59" w14:textId="77777777" w:rsidR="00895108" w:rsidRDefault="00895108" w:rsidP="00BD1A7C">
      <w:pPr>
        <w:pStyle w:val="a6"/>
        <w:jc w:val="both"/>
        <w:rPr>
          <w:rFonts w:ascii="Bookman Old Style" w:hAnsi="Bookman Old Style"/>
          <w:bCs/>
          <w:sz w:val="24"/>
          <w:szCs w:val="24"/>
        </w:rPr>
      </w:pPr>
    </w:p>
    <w:p w14:paraId="06AF31A7" w14:textId="111E255D" w:rsidR="00C56E29" w:rsidRPr="00281FA1" w:rsidRDefault="00C56E29" w:rsidP="00BD1A7C">
      <w:pPr>
        <w:pStyle w:val="a6"/>
        <w:jc w:val="both"/>
        <w:rPr>
          <w:rFonts w:ascii="Bookman Old Style" w:hAnsi="Bookman Old Style"/>
          <w:sz w:val="24"/>
          <w:szCs w:val="24"/>
        </w:rPr>
      </w:pPr>
      <w:r w:rsidRPr="00895108">
        <w:rPr>
          <w:rFonts w:ascii="Bookman Old Style" w:hAnsi="Bookman Old Style"/>
          <w:bCs/>
          <w:sz w:val="24"/>
          <w:szCs w:val="24"/>
          <w:u w:val="single"/>
        </w:rPr>
        <w:t>Ερ</w:t>
      </w:r>
      <w:r w:rsidR="00895108" w:rsidRPr="00895108">
        <w:rPr>
          <w:rFonts w:ascii="Bookman Old Style" w:hAnsi="Bookman Old Style"/>
          <w:bCs/>
          <w:sz w:val="24"/>
          <w:szCs w:val="24"/>
          <w:u w:val="single"/>
        </w:rPr>
        <w:t>ώτηση</w:t>
      </w:r>
      <w:r w:rsidR="00895108">
        <w:rPr>
          <w:rFonts w:ascii="Bookman Old Style" w:hAnsi="Bookman Old Style"/>
          <w:bCs/>
          <w:sz w:val="24"/>
          <w:szCs w:val="24"/>
        </w:rPr>
        <w:t>:</w:t>
      </w:r>
      <w:r w:rsidRPr="00281FA1">
        <w:rPr>
          <w:rFonts w:ascii="Bookman Old Style" w:hAnsi="Bookman Old Style"/>
          <w:sz w:val="24"/>
          <w:szCs w:val="24"/>
        </w:rPr>
        <w:t> Τι επιδιώκει ο συγγραφέας με τη χρήση των ερωτήσεων στην προτελευταία παράγραφο του κειμένου;</w:t>
      </w:r>
    </w:p>
    <w:p w14:paraId="0A10971B" w14:textId="735CFFB2" w:rsidR="00C56E29" w:rsidRDefault="00C56E29" w:rsidP="00895108">
      <w:pPr>
        <w:pStyle w:val="a6"/>
        <w:ind w:firstLine="720"/>
        <w:jc w:val="both"/>
        <w:rPr>
          <w:rFonts w:ascii="Bookman Old Style" w:hAnsi="Bookman Old Style"/>
          <w:sz w:val="24"/>
          <w:szCs w:val="24"/>
        </w:rPr>
      </w:pPr>
      <w:r w:rsidRPr="00281FA1">
        <w:rPr>
          <w:rFonts w:ascii="Bookman Old Style" w:hAnsi="Bookman Old Style"/>
          <w:sz w:val="24"/>
          <w:szCs w:val="24"/>
        </w:rPr>
        <w:t>Ο συγγραφέας, θέτοντας αυτές τις δύο ερωτήσεις προς το τέλος της παραγράφου, επιδιώκει </w:t>
      </w:r>
      <w:r w:rsidRPr="00281FA1">
        <w:rPr>
          <w:rFonts w:ascii="Bookman Old Style" w:hAnsi="Bookman Old Style"/>
          <w:bCs/>
          <w:sz w:val="24"/>
          <w:szCs w:val="24"/>
        </w:rPr>
        <w:t>να αφυπνίσει</w:t>
      </w:r>
      <w:r w:rsidRPr="00281FA1">
        <w:rPr>
          <w:rFonts w:ascii="Bookman Old Style" w:hAnsi="Bookman Old Style"/>
          <w:sz w:val="24"/>
          <w:szCs w:val="24"/>
        </w:rPr>
        <w:t> και </w:t>
      </w:r>
      <w:r w:rsidRPr="00281FA1">
        <w:rPr>
          <w:rFonts w:ascii="Bookman Old Style" w:hAnsi="Bookman Old Style"/>
          <w:bCs/>
          <w:sz w:val="24"/>
          <w:szCs w:val="24"/>
        </w:rPr>
        <w:t>να ευαισθητοποιήσει</w:t>
      </w:r>
      <w:r w:rsidRPr="00281FA1">
        <w:rPr>
          <w:rFonts w:ascii="Bookman Old Style" w:hAnsi="Bookman Old Style"/>
          <w:sz w:val="24"/>
          <w:szCs w:val="24"/>
        </w:rPr>
        <w:t> τον αναγνώστη για την ευθύνη που έχει και ο ίδιος ως μέρος της ανθρωπότητας απέναντι στα προβλήματα που ανακύπτουν. Επιπλέον, προσδίδει </w:t>
      </w:r>
      <w:proofErr w:type="spellStart"/>
      <w:r w:rsidRPr="00281FA1">
        <w:rPr>
          <w:rFonts w:ascii="Bookman Old Style" w:hAnsi="Bookman Old Style"/>
          <w:bCs/>
          <w:sz w:val="24"/>
          <w:szCs w:val="24"/>
        </w:rPr>
        <w:t>προφορικότητα</w:t>
      </w:r>
      <w:proofErr w:type="spellEnd"/>
      <w:r w:rsidRPr="00281FA1">
        <w:rPr>
          <w:rFonts w:ascii="Bookman Old Style" w:hAnsi="Bookman Old Style"/>
          <w:bCs/>
          <w:sz w:val="24"/>
          <w:szCs w:val="24"/>
        </w:rPr>
        <w:t> </w:t>
      </w:r>
      <w:r w:rsidRPr="00281FA1">
        <w:rPr>
          <w:rFonts w:ascii="Bookman Old Style" w:hAnsi="Bookman Old Style"/>
          <w:sz w:val="24"/>
          <w:szCs w:val="24"/>
        </w:rPr>
        <w:t>και </w:t>
      </w:r>
      <w:r w:rsidRPr="00281FA1">
        <w:rPr>
          <w:rFonts w:ascii="Bookman Old Style" w:hAnsi="Bookman Old Style"/>
          <w:bCs/>
          <w:sz w:val="24"/>
          <w:szCs w:val="24"/>
        </w:rPr>
        <w:t>υφολογική ποικιλία </w:t>
      </w:r>
      <w:r w:rsidRPr="00281FA1">
        <w:rPr>
          <w:rFonts w:ascii="Bookman Old Style" w:hAnsi="Bookman Old Style"/>
          <w:sz w:val="24"/>
          <w:szCs w:val="24"/>
        </w:rPr>
        <w:t>στο λόγο του. Τέλος, υποδηλώνει τη διάθεσή του να αναπτύξει </w:t>
      </w:r>
      <w:r w:rsidRPr="00281FA1">
        <w:rPr>
          <w:rFonts w:ascii="Bookman Old Style" w:hAnsi="Bookman Old Style"/>
          <w:bCs/>
          <w:sz w:val="24"/>
          <w:szCs w:val="24"/>
        </w:rPr>
        <w:t>νοερό διάλογο</w:t>
      </w:r>
      <w:r w:rsidRPr="00281FA1">
        <w:rPr>
          <w:rFonts w:ascii="Bookman Old Style" w:hAnsi="Bookman Old Style"/>
          <w:sz w:val="24"/>
          <w:szCs w:val="24"/>
        </w:rPr>
        <w:t> με το δέκτη.</w:t>
      </w:r>
    </w:p>
    <w:p w14:paraId="51CA435A" w14:textId="77777777" w:rsidR="00E1279F" w:rsidRPr="00281FA1" w:rsidRDefault="00E1279F" w:rsidP="00895108">
      <w:pPr>
        <w:pStyle w:val="a6"/>
        <w:ind w:firstLine="720"/>
        <w:jc w:val="both"/>
        <w:rPr>
          <w:rFonts w:ascii="Bookman Old Style" w:hAnsi="Bookman Old Style"/>
          <w:sz w:val="24"/>
          <w:szCs w:val="24"/>
        </w:rPr>
      </w:pPr>
    </w:p>
    <w:p w14:paraId="0AD9D783" w14:textId="3E995F8A" w:rsidR="00C56E29" w:rsidRPr="00895108" w:rsidRDefault="00283790" w:rsidP="00895108">
      <w:pPr>
        <w:pStyle w:val="a6"/>
        <w:numPr>
          <w:ilvl w:val="0"/>
          <w:numId w:val="17"/>
        </w:numPr>
        <w:jc w:val="both"/>
        <w:rPr>
          <w:rStyle w:val="-"/>
          <w:rFonts w:ascii="Bookman Old Style" w:hAnsi="Bookman Old Style"/>
          <w:color w:val="auto"/>
          <w:sz w:val="24"/>
          <w:szCs w:val="24"/>
          <w:u w:val="none"/>
        </w:rPr>
      </w:pPr>
      <w:hyperlink r:id="rId8" w:tgtFrame="_blank" w:history="1">
        <w:r w:rsidR="00C56E29" w:rsidRPr="00895108">
          <w:rPr>
            <w:rStyle w:val="-"/>
            <w:rFonts w:ascii="Bookman Old Style" w:hAnsi="Bookman Old Style"/>
            <w:b/>
            <w:bCs/>
            <w:color w:val="auto"/>
            <w:sz w:val="24"/>
            <w:szCs w:val="24"/>
            <w:u w:val="none"/>
          </w:rPr>
          <w:t>Πανελλήνιες 2004 Ημερήσια Λύκεια Επαναληπτικές</w:t>
        </w:r>
      </w:hyperlink>
    </w:p>
    <w:p w14:paraId="1CF300A2" w14:textId="77777777" w:rsidR="00895108" w:rsidRPr="00895108" w:rsidRDefault="00895108" w:rsidP="00895108">
      <w:pPr>
        <w:pStyle w:val="a6"/>
        <w:ind w:left="1080"/>
        <w:jc w:val="both"/>
        <w:rPr>
          <w:rFonts w:ascii="Bookman Old Style" w:hAnsi="Bookman Old Style"/>
          <w:sz w:val="24"/>
          <w:szCs w:val="24"/>
        </w:rPr>
      </w:pPr>
    </w:p>
    <w:p w14:paraId="622D7F93" w14:textId="3EA6D53F" w:rsidR="00C56E29" w:rsidRPr="00281FA1" w:rsidRDefault="00895108" w:rsidP="00BD1A7C">
      <w:pPr>
        <w:pStyle w:val="a6"/>
        <w:jc w:val="both"/>
        <w:rPr>
          <w:rFonts w:ascii="Bookman Old Style" w:hAnsi="Bookman Old Style"/>
          <w:sz w:val="24"/>
          <w:szCs w:val="24"/>
        </w:rPr>
      </w:pPr>
      <w:r>
        <w:rPr>
          <w:rFonts w:ascii="Bookman Old Style" w:hAnsi="Bookman Old Style"/>
          <w:sz w:val="24"/>
          <w:szCs w:val="24"/>
        </w:rPr>
        <w:t>«</w:t>
      </w:r>
      <w:r w:rsidR="00C56E29" w:rsidRPr="00281FA1">
        <w:rPr>
          <w:rFonts w:ascii="Bookman Old Style" w:hAnsi="Bookman Old Style"/>
          <w:sz w:val="24"/>
          <w:szCs w:val="24"/>
        </w:rPr>
        <w:t>Τα πράγματα γίνονται κυριολεκτικά δραματικά για τα έθνη που διαθέτουν παρελθόν χιλιετηρίδων, όπως είναι το δικό μας έθνος. Εδώ και η ευθύνη, εθνική και προσωπική, και η δοκιμασία και το χρέος είναι πιο βαριά, πιο επίμονα</w:t>
      </w:r>
      <w:r w:rsidR="00C56E29" w:rsidRPr="00281FA1">
        <w:rPr>
          <w:rFonts w:ascii="Bookman Old Style" w:hAnsi="Bookman Old Style"/>
          <w:i/>
          <w:iCs/>
          <w:sz w:val="24"/>
          <w:szCs w:val="24"/>
        </w:rPr>
        <w:t>. </w:t>
      </w:r>
      <w:r w:rsidR="00C56E29" w:rsidRPr="00281FA1">
        <w:rPr>
          <w:rFonts w:ascii="Bookman Old Style" w:hAnsi="Bookman Old Style"/>
          <w:bCs/>
          <w:i/>
          <w:iCs/>
          <w:sz w:val="24"/>
          <w:szCs w:val="24"/>
        </w:rPr>
        <w:t>Τι θα κάνει; Πώς θα σταθεί υπεύθυνα το δικό μας έθνος αντίκρυ στο παρελθόν του;</w:t>
      </w:r>
      <w:r w:rsidR="00C56E29" w:rsidRPr="00281FA1">
        <w:rPr>
          <w:rFonts w:ascii="Bookman Old Style" w:hAnsi="Bookman Old Style"/>
          <w:sz w:val="24"/>
          <w:szCs w:val="24"/>
        </w:rPr>
        <w:t> Ιδού ένα ερώτημα που πρέπει σοβαρά κι επίμονα να μας βασανίσει. </w:t>
      </w:r>
      <w:r w:rsidR="00C56E29" w:rsidRPr="00281FA1">
        <w:rPr>
          <w:rFonts w:ascii="Bookman Old Style" w:hAnsi="Bookman Old Style"/>
          <w:bCs/>
          <w:i/>
          <w:iCs/>
          <w:sz w:val="24"/>
          <w:szCs w:val="24"/>
        </w:rPr>
        <w:t xml:space="preserve">Τι θα κάνει </w:t>
      </w:r>
      <w:proofErr w:type="spellStart"/>
      <w:r w:rsidR="00C56E29" w:rsidRPr="00281FA1">
        <w:rPr>
          <w:rFonts w:ascii="Bookman Old Style" w:hAnsi="Bookman Old Style"/>
          <w:bCs/>
          <w:i/>
          <w:iCs/>
          <w:sz w:val="24"/>
          <w:szCs w:val="24"/>
        </w:rPr>
        <w:t>μ’αυτό</w:t>
      </w:r>
      <w:proofErr w:type="spellEnd"/>
      <w:r w:rsidR="00C56E29" w:rsidRPr="00281FA1">
        <w:rPr>
          <w:rFonts w:ascii="Bookman Old Style" w:hAnsi="Bookman Old Style"/>
          <w:bCs/>
          <w:i/>
          <w:iCs/>
          <w:sz w:val="24"/>
          <w:szCs w:val="24"/>
        </w:rPr>
        <w:t xml:space="preserve"> το απροσμέτρητο βάρος της Ιστορίας του; Πώς θ’ αντέξει στην πίεση της εποχής και πώς θα ζήσει με ευθύνη και συνέχεια το παρόν του;</w:t>
      </w:r>
      <w:r>
        <w:rPr>
          <w:rFonts w:ascii="Bookman Old Style" w:hAnsi="Bookman Old Style"/>
          <w:bCs/>
          <w:i/>
          <w:iCs/>
          <w:sz w:val="24"/>
          <w:szCs w:val="24"/>
        </w:rPr>
        <w:t>»</w:t>
      </w:r>
    </w:p>
    <w:p w14:paraId="06841315" w14:textId="09A3E2ED" w:rsidR="00C56E29" w:rsidRPr="00281FA1" w:rsidRDefault="00C56E29" w:rsidP="00895108">
      <w:pPr>
        <w:pStyle w:val="a6"/>
        <w:jc w:val="right"/>
        <w:rPr>
          <w:rFonts w:ascii="Bookman Old Style" w:hAnsi="Bookman Old Style"/>
          <w:sz w:val="24"/>
          <w:szCs w:val="24"/>
        </w:rPr>
      </w:pPr>
      <w:r w:rsidRPr="00281FA1">
        <w:rPr>
          <w:rFonts w:ascii="Bookman Old Style" w:hAnsi="Bookman Old Style"/>
          <w:sz w:val="24"/>
          <w:szCs w:val="24"/>
        </w:rPr>
        <w:t xml:space="preserve">Κώστας </w:t>
      </w:r>
      <w:proofErr w:type="spellStart"/>
      <w:r w:rsidRPr="00281FA1">
        <w:rPr>
          <w:rFonts w:ascii="Bookman Old Style" w:hAnsi="Bookman Old Style"/>
          <w:sz w:val="24"/>
          <w:szCs w:val="24"/>
        </w:rPr>
        <w:t>Τσιρόπουλος</w:t>
      </w:r>
      <w:proofErr w:type="spellEnd"/>
      <w:r w:rsidRPr="00281FA1">
        <w:rPr>
          <w:rFonts w:ascii="Bookman Old Style" w:hAnsi="Bookman Old Style"/>
          <w:sz w:val="24"/>
          <w:szCs w:val="24"/>
        </w:rPr>
        <w:t>, «Αυτοψία μιας εποχής», Εκδόσεις των Φίλων (</w:t>
      </w:r>
      <w:proofErr w:type="spellStart"/>
      <w:r w:rsidRPr="00281FA1">
        <w:rPr>
          <w:rFonts w:ascii="Bookman Old Style" w:hAnsi="Bookman Old Style"/>
          <w:sz w:val="24"/>
          <w:szCs w:val="24"/>
        </w:rPr>
        <w:t>Διακευή</w:t>
      </w:r>
      <w:proofErr w:type="spellEnd"/>
      <w:r w:rsidRPr="00281FA1">
        <w:rPr>
          <w:rFonts w:ascii="Bookman Old Style" w:hAnsi="Bookman Old Style"/>
          <w:sz w:val="24"/>
          <w:szCs w:val="24"/>
        </w:rPr>
        <w:t>)</w:t>
      </w:r>
    </w:p>
    <w:p w14:paraId="50E72B1E" w14:textId="77777777" w:rsidR="00895108" w:rsidRDefault="00895108" w:rsidP="00BD1A7C">
      <w:pPr>
        <w:pStyle w:val="a6"/>
        <w:jc w:val="both"/>
        <w:rPr>
          <w:rFonts w:ascii="Bookman Old Style" w:hAnsi="Bookman Old Style"/>
          <w:bCs/>
          <w:sz w:val="24"/>
          <w:szCs w:val="24"/>
        </w:rPr>
      </w:pPr>
    </w:p>
    <w:p w14:paraId="13DCB697" w14:textId="537FD7E9" w:rsidR="00C56E29" w:rsidRPr="00281FA1" w:rsidRDefault="00C56E29" w:rsidP="00BD1A7C">
      <w:pPr>
        <w:pStyle w:val="a6"/>
        <w:jc w:val="both"/>
        <w:rPr>
          <w:rFonts w:ascii="Bookman Old Style" w:hAnsi="Bookman Old Style"/>
          <w:sz w:val="24"/>
          <w:szCs w:val="24"/>
        </w:rPr>
      </w:pPr>
      <w:r w:rsidRPr="00281FA1">
        <w:rPr>
          <w:rFonts w:ascii="Bookman Old Style" w:hAnsi="Bookman Old Style"/>
          <w:bCs/>
          <w:sz w:val="24"/>
          <w:szCs w:val="24"/>
        </w:rPr>
        <w:t>Ερ</w:t>
      </w:r>
      <w:r w:rsidR="00895108">
        <w:rPr>
          <w:rFonts w:ascii="Bookman Old Style" w:hAnsi="Bookman Old Style"/>
          <w:bCs/>
          <w:sz w:val="24"/>
          <w:szCs w:val="24"/>
        </w:rPr>
        <w:t>ώτηση:</w:t>
      </w:r>
      <w:r w:rsidRPr="00281FA1">
        <w:rPr>
          <w:rFonts w:ascii="Bookman Old Style" w:hAnsi="Bookman Old Style"/>
          <w:sz w:val="24"/>
          <w:szCs w:val="24"/>
        </w:rPr>
        <w:t> Τι επιδιώκει ο συγγραφέας με τη χρήση των ερωτήσεων στην τελευταία παράγραφο του κειμένου;</w:t>
      </w:r>
    </w:p>
    <w:p w14:paraId="15558DE8" w14:textId="6A8AF7D5" w:rsidR="00C56E29" w:rsidRDefault="00C56E29" w:rsidP="00895108">
      <w:pPr>
        <w:pStyle w:val="a6"/>
        <w:ind w:firstLine="720"/>
        <w:jc w:val="both"/>
        <w:rPr>
          <w:rFonts w:ascii="Bookman Old Style" w:hAnsi="Bookman Old Style"/>
          <w:sz w:val="24"/>
          <w:szCs w:val="24"/>
        </w:rPr>
      </w:pPr>
      <w:r w:rsidRPr="00281FA1">
        <w:rPr>
          <w:rFonts w:ascii="Bookman Old Style" w:hAnsi="Bookman Old Style"/>
          <w:sz w:val="24"/>
          <w:szCs w:val="24"/>
        </w:rPr>
        <w:t>Ο συγγραφέας θέτει σχεδόν καταιγιστικά ερωτήσεις που αφορούν τη στάση του έθνους μας απέναντι στο παρελθόν, την ιστορία του και την ευθύνη του απέναντι στο παρόν. Είναι φανερή η πρόθεσή του </w:t>
      </w:r>
      <w:r w:rsidRPr="00281FA1">
        <w:rPr>
          <w:rFonts w:ascii="Bookman Old Style" w:hAnsi="Bookman Old Style"/>
          <w:bCs/>
          <w:sz w:val="24"/>
          <w:szCs w:val="24"/>
        </w:rPr>
        <w:t>να προβληματίσει/ αφυπνίσει</w:t>
      </w:r>
      <w:r w:rsidRPr="00281FA1">
        <w:rPr>
          <w:rFonts w:ascii="Bookman Old Style" w:hAnsi="Bookman Old Style"/>
          <w:sz w:val="24"/>
          <w:szCs w:val="24"/>
        </w:rPr>
        <w:t> και </w:t>
      </w:r>
      <w:r w:rsidRPr="00281FA1">
        <w:rPr>
          <w:rFonts w:ascii="Bookman Old Style" w:hAnsi="Bookman Old Style"/>
          <w:bCs/>
          <w:sz w:val="24"/>
          <w:szCs w:val="24"/>
        </w:rPr>
        <w:t>να ενεργοποιήσει</w:t>
      </w:r>
      <w:r w:rsidRPr="00281FA1">
        <w:rPr>
          <w:rFonts w:ascii="Bookman Old Style" w:hAnsi="Bookman Old Style"/>
          <w:sz w:val="24"/>
          <w:szCs w:val="24"/>
        </w:rPr>
        <w:t> τον αναγνώστη. Επιπλέον, προσδίδει </w:t>
      </w:r>
      <w:r w:rsidRPr="00281FA1">
        <w:rPr>
          <w:rFonts w:ascii="Bookman Old Style" w:hAnsi="Bookman Old Style"/>
          <w:bCs/>
          <w:sz w:val="24"/>
          <w:szCs w:val="24"/>
        </w:rPr>
        <w:t>αμεσότητα/ οικειότητα</w:t>
      </w:r>
      <w:r w:rsidRPr="00281FA1">
        <w:rPr>
          <w:rFonts w:ascii="Bookman Old Style" w:hAnsi="Bookman Old Style"/>
          <w:sz w:val="24"/>
          <w:szCs w:val="24"/>
        </w:rPr>
        <w:t> και </w:t>
      </w:r>
      <w:r w:rsidRPr="00281FA1">
        <w:rPr>
          <w:rFonts w:ascii="Bookman Old Style" w:hAnsi="Bookman Old Style"/>
          <w:bCs/>
          <w:sz w:val="24"/>
          <w:szCs w:val="24"/>
        </w:rPr>
        <w:t>ζωντάνια/ δραματικότητα</w:t>
      </w:r>
      <w:r w:rsidRPr="00281FA1">
        <w:rPr>
          <w:rFonts w:ascii="Bookman Old Style" w:hAnsi="Bookman Old Style"/>
          <w:sz w:val="24"/>
          <w:szCs w:val="24"/>
        </w:rPr>
        <w:t> στο λόγο του. Τέλος, υποδηλώνει τη διάθεσή του να αναπτύξει </w:t>
      </w:r>
      <w:r w:rsidRPr="00281FA1">
        <w:rPr>
          <w:rFonts w:ascii="Bookman Old Style" w:hAnsi="Bookman Old Style"/>
          <w:bCs/>
          <w:sz w:val="24"/>
          <w:szCs w:val="24"/>
        </w:rPr>
        <w:t>νοερό διάλογο</w:t>
      </w:r>
      <w:r w:rsidRPr="00281FA1">
        <w:rPr>
          <w:rFonts w:ascii="Bookman Old Style" w:hAnsi="Bookman Old Style"/>
          <w:sz w:val="24"/>
          <w:szCs w:val="24"/>
        </w:rPr>
        <w:t> με τον αναγνώστη.</w:t>
      </w:r>
    </w:p>
    <w:p w14:paraId="70529FAF" w14:textId="77777777" w:rsidR="00895108" w:rsidRPr="00281FA1" w:rsidRDefault="00895108" w:rsidP="00895108">
      <w:pPr>
        <w:pStyle w:val="a6"/>
        <w:ind w:firstLine="720"/>
        <w:jc w:val="both"/>
        <w:rPr>
          <w:rFonts w:ascii="Bookman Old Style" w:hAnsi="Bookman Old Style"/>
          <w:sz w:val="24"/>
          <w:szCs w:val="24"/>
        </w:rPr>
      </w:pPr>
    </w:p>
    <w:p w14:paraId="0E31C8F6" w14:textId="24B3AF2E" w:rsidR="00C56E29" w:rsidRPr="00895108" w:rsidRDefault="00283790" w:rsidP="00895108">
      <w:pPr>
        <w:pStyle w:val="a6"/>
        <w:numPr>
          <w:ilvl w:val="0"/>
          <w:numId w:val="17"/>
        </w:numPr>
        <w:jc w:val="both"/>
        <w:rPr>
          <w:rFonts w:ascii="Bookman Old Style" w:hAnsi="Bookman Old Style"/>
          <w:sz w:val="24"/>
          <w:szCs w:val="24"/>
        </w:rPr>
      </w:pPr>
      <w:hyperlink r:id="rId9" w:tgtFrame="_blank" w:history="1">
        <w:r w:rsidR="00C56E29" w:rsidRPr="00895108">
          <w:rPr>
            <w:rStyle w:val="-"/>
            <w:rFonts w:ascii="Bookman Old Style" w:hAnsi="Bookman Old Style"/>
            <w:b/>
            <w:bCs/>
            <w:color w:val="auto"/>
            <w:sz w:val="24"/>
            <w:szCs w:val="24"/>
            <w:u w:val="none"/>
          </w:rPr>
          <w:t>Πανελλήνιες 2008 Ημερήσια Λύκεια Επαναληπτικές</w:t>
        </w:r>
      </w:hyperlink>
    </w:p>
    <w:p w14:paraId="6473FD53" w14:textId="77777777" w:rsidR="00895108" w:rsidRDefault="00895108" w:rsidP="00BD1A7C">
      <w:pPr>
        <w:pStyle w:val="a6"/>
        <w:jc w:val="both"/>
        <w:rPr>
          <w:rFonts w:ascii="Bookman Old Style" w:hAnsi="Bookman Old Style"/>
          <w:sz w:val="24"/>
          <w:szCs w:val="24"/>
        </w:rPr>
      </w:pPr>
    </w:p>
    <w:p w14:paraId="26F74A61" w14:textId="476F867F" w:rsidR="00C56E29" w:rsidRPr="00281FA1" w:rsidRDefault="00895108" w:rsidP="00BD1A7C">
      <w:pPr>
        <w:pStyle w:val="a6"/>
        <w:jc w:val="both"/>
        <w:rPr>
          <w:rFonts w:ascii="Bookman Old Style" w:hAnsi="Bookman Old Style"/>
          <w:sz w:val="24"/>
          <w:szCs w:val="24"/>
        </w:rPr>
      </w:pPr>
      <w:r>
        <w:rPr>
          <w:rFonts w:ascii="Bookman Old Style" w:hAnsi="Bookman Old Style"/>
          <w:sz w:val="24"/>
          <w:szCs w:val="24"/>
        </w:rPr>
        <w:t>«</w:t>
      </w:r>
      <w:r w:rsidR="00C56E29" w:rsidRPr="00281FA1">
        <w:rPr>
          <w:rFonts w:ascii="Bookman Old Style" w:hAnsi="Bookman Old Style"/>
          <w:sz w:val="24"/>
          <w:szCs w:val="24"/>
        </w:rPr>
        <w:t xml:space="preserve">Η Δημοκρατία περνάει στον καιρό μας και δοκιμασία και κρίση. Το πρόβλημά της είναι η ανάγκη να κυβερνήσει ανθρώπινα σύνολα τεράστια, που ξεπερνάνε τα φυσικά της μέτρα. Γιατί το δημοκρατικό πολίτευμα είναι εφικτό εκεί όπου όλα βρίσκονται </w:t>
      </w:r>
      <w:r w:rsidR="00C56E29" w:rsidRPr="00281FA1">
        <w:rPr>
          <w:rFonts w:ascii="Bookman Old Style" w:hAnsi="Bookman Old Style"/>
          <w:sz w:val="24"/>
          <w:szCs w:val="24"/>
        </w:rPr>
        <w:lastRenderedPageBreak/>
        <w:t xml:space="preserve">στα μέτρα του ανθρώπου, όπου η άσκηση της εξουσίας κι ο έλεγχός της είναι άμεσα ή σχεδόν άμεσα, όπου το άτομο έχει υπόσταση, δεν μεταβάλλεται σ’ απρόσωπη μονάδα μέσα σε αστρονομικό σταθμό. Το αν θα μπορέσει να περισωθεί η Δημοκρατία μέσα στα ωκεάνια ανθρώπινα σύνολα της σημερινής και της αυριανής εποχής, είναι κάτι που θα το ιδούν όσοι επιζήσουν κι αυτοί που θα’ </w:t>
      </w:r>
      <w:proofErr w:type="spellStart"/>
      <w:r w:rsidR="00C56E29" w:rsidRPr="00281FA1">
        <w:rPr>
          <w:rFonts w:ascii="Bookman Old Style" w:hAnsi="Bookman Old Style"/>
          <w:sz w:val="24"/>
          <w:szCs w:val="24"/>
        </w:rPr>
        <w:t>ρθουν</w:t>
      </w:r>
      <w:proofErr w:type="spellEnd"/>
      <w:r w:rsidR="00C56E29" w:rsidRPr="00281FA1">
        <w:rPr>
          <w:rFonts w:ascii="Bookman Old Style" w:hAnsi="Bookman Old Style"/>
          <w:sz w:val="24"/>
          <w:szCs w:val="24"/>
        </w:rPr>
        <w:t>. Κρίση όμως περνάει η Δημοκρατία στην αναμέτρησή της με την εσωτερική πραγματικότητα. </w:t>
      </w:r>
      <w:r w:rsidR="00C56E29" w:rsidRPr="00281FA1">
        <w:rPr>
          <w:rFonts w:ascii="Bookman Old Style" w:hAnsi="Bookman Old Style"/>
          <w:bCs/>
          <w:i/>
          <w:iCs/>
          <w:sz w:val="24"/>
          <w:szCs w:val="24"/>
        </w:rPr>
        <w:t>Πόσοι και πού είναι ώριμοι να τη δεχτούν; Πόσοι έχουν το ανάστημα να τη δικαιώσουν;</w:t>
      </w:r>
      <w:r>
        <w:rPr>
          <w:rFonts w:ascii="Bookman Old Style" w:hAnsi="Bookman Old Style"/>
          <w:bCs/>
          <w:i/>
          <w:iCs/>
          <w:sz w:val="24"/>
          <w:szCs w:val="24"/>
        </w:rPr>
        <w:t>»</w:t>
      </w:r>
    </w:p>
    <w:p w14:paraId="77ED29E0" w14:textId="278CA207" w:rsidR="00C56E29" w:rsidRPr="00281FA1" w:rsidRDefault="00C56E29" w:rsidP="00895108">
      <w:pPr>
        <w:pStyle w:val="a6"/>
        <w:jc w:val="right"/>
        <w:rPr>
          <w:rFonts w:ascii="Bookman Old Style" w:hAnsi="Bookman Old Style"/>
          <w:sz w:val="24"/>
          <w:szCs w:val="24"/>
        </w:rPr>
      </w:pPr>
      <w:r w:rsidRPr="00281FA1">
        <w:rPr>
          <w:rFonts w:ascii="Bookman Old Style" w:hAnsi="Bookman Old Style"/>
          <w:sz w:val="24"/>
          <w:szCs w:val="24"/>
        </w:rPr>
        <w:t>Άγγελου Τερζάκη, Προσανατολισμοί στον αιώνα, Οι Εκδόσεις των Φίλων, Αθήνα 1992, σελ. 181 – 18</w:t>
      </w:r>
      <w:r w:rsidR="00895108">
        <w:rPr>
          <w:rFonts w:ascii="Bookman Old Style" w:hAnsi="Bookman Old Style"/>
          <w:sz w:val="24"/>
          <w:szCs w:val="24"/>
        </w:rPr>
        <w:t>4</w:t>
      </w:r>
    </w:p>
    <w:p w14:paraId="3DFB0527" w14:textId="77777777" w:rsidR="00895108" w:rsidRDefault="00895108" w:rsidP="00BD1A7C">
      <w:pPr>
        <w:pStyle w:val="a6"/>
        <w:jc w:val="both"/>
        <w:rPr>
          <w:rFonts w:ascii="Bookman Old Style" w:hAnsi="Bookman Old Style"/>
          <w:bCs/>
          <w:sz w:val="24"/>
          <w:szCs w:val="24"/>
        </w:rPr>
      </w:pPr>
    </w:p>
    <w:p w14:paraId="606C70E2" w14:textId="169DDB67" w:rsidR="00C56E29" w:rsidRPr="00281FA1" w:rsidRDefault="00C56E29" w:rsidP="00BD1A7C">
      <w:pPr>
        <w:pStyle w:val="a6"/>
        <w:jc w:val="both"/>
        <w:rPr>
          <w:rFonts w:ascii="Bookman Old Style" w:hAnsi="Bookman Old Style"/>
          <w:sz w:val="24"/>
          <w:szCs w:val="24"/>
        </w:rPr>
      </w:pPr>
      <w:r w:rsidRPr="00281FA1">
        <w:rPr>
          <w:rFonts w:ascii="Bookman Old Style" w:hAnsi="Bookman Old Style"/>
          <w:bCs/>
          <w:sz w:val="24"/>
          <w:szCs w:val="24"/>
        </w:rPr>
        <w:t>Ερ</w:t>
      </w:r>
      <w:r w:rsidR="00895108">
        <w:rPr>
          <w:rFonts w:ascii="Bookman Old Style" w:hAnsi="Bookman Old Style"/>
          <w:bCs/>
          <w:sz w:val="24"/>
          <w:szCs w:val="24"/>
        </w:rPr>
        <w:t>ώτηση:</w:t>
      </w:r>
      <w:r w:rsidRPr="00281FA1">
        <w:rPr>
          <w:rFonts w:ascii="Bookman Old Style" w:hAnsi="Bookman Old Style"/>
          <w:sz w:val="24"/>
          <w:szCs w:val="24"/>
        </w:rPr>
        <w:t> Τι επιτυγχάνει ο συγγραφέας με τη χρήση των ερωτήσεων στην τελευταία παράγραφο του κειμένου;</w:t>
      </w:r>
    </w:p>
    <w:p w14:paraId="3B336757" w14:textId="77777777" w:rsidR="00C56E29" w:rsidRPr="00281FA1" w:rsidRDefault="00C56E29" w:rsidP="00895108">
      <w:pPr>
        <w:pStyle w:val="a6"/>
        <w:ind w:firstLine="720"/>
        <w:jc w:val="both"/>
        <w:rPr>
          <w:rFonts w:ascii="Bookman Old Style" w:hAnsi="Bookman Old Style"/>
          <w:sz w:val="24"/>
          <w:szCs w:val="24"/>
        </w:rPr>
      </w:pPr>
      <w:r w:rsidRPr="00281FA1">
        <w:rPr>
          <w:rFonts w:ascii="Bookman Old Style" w:hAnsi="Bookman Old Style"/>
          <w:sz w:val="24"/>
          <w:szCs w:val="24"/>
        </w:rPr>
        <w:t>Οι ερωτήσεις που θέτει ο συγγραφέας στο τέλος της παραγράφου είναι </w:t>
      </w:r>
      <w:r w:rsidRPr="00281FA1">
        <w:rPr>
          <w:rFonts w:ascii="Bookman Old Style" w:hAnsi="Bookman Old Style"/>
          <w:bCs/>
          <w:sz w:val="24"/>
          <w:szCs w:val="24"/>
        </w:rPr>
        <w:t>ρητορικές.</w:t>
      </w:r>
      <w:r w:rsidRPr="00281FA1">
        <w:rPr>
          <w:rFonts w:ascii="Bookman Old Style" w:hAnsi="Bookman Old Style"/>
          <w:sz w:val="24"/>
          <w:szCs w:val="24"/>
        </w:rPr>
        <w:t> Ουσιαστικά διατυπώνει έμμεσα τον ισχυρισμό του και η απάντηση είναι αυτονόητη. Ο συγγραφέας επιτυγχάνει </w:t>
      </w:r>
      <w:r w:rsidRPr="00281FA1">
        <w:rPr>
          <w:rFonts w:ascii="Bookman Old Style" w:hAnsi="Bookman Old Style"/>
          <w:bCs/>
          <w:sz w:val="24"/>
          <w:szCs w:val="24"/>
        </w:rPr>
        <w:t>να προβληματίσει</w:t>
      </w:r>
      <w:r w:rsidRPr="00281FA1">
        <w:rPr>
          <w:rFonts w:ascii="Bookman Old Style" w:hAnsi="Bookman Old Style"/>
          <w:sz w:val="24"/>
          <w:szCs w:val="24"/>
        </w:rPr>
        <w:t> και </w:t>
      </w:r>
      <w:r w:rsidRPr="00281FA1">
        <w:rPr>
          <w:rFonts w:ascii="Bookman Old Style" w:hAnsi="Bookman Old Style"/>
          <w:bCs/>
          <w:sz w:val="24"/>
          <w:szCs w:val="24"/>
        </w:rPr>
        <w:t>να ευαισθητοποιήσει</w:t>
      </w:r>
      <w:r w:rsidRPr="00281FA1">
        <w:rPr>
          <w:rFonts w:ascii="Bookman Old Style" w:hAnsi="Bookman Old Style"/>
          <w:sz w:val="24"/>
          <w:szCs w:val="24"/>
        </w:rPr>
        <w:t> τον αναγνώστη. Επιπλέον, </w:t>
      </w:r>
      <w:r w:rsidRPr="00281FA1">
        <w:rPr>
          <w:rFonts w:ascii="Bookman Old Style" w:hAnsi="Bookman Old Style"/>
          <w:bCs/>
          <w:sz w:val="24"/>
          <w:szCs w:val="24"/>
        </w:rPr>
        <w:t>χρωματίζει συναισθηματικά το λόγο του,</w:t>
      </w:r>
      <w:r w:rsidRPr="00281FA1">
        <w:rPr>
          <w:rFonts w:ascii="Bookman Old Style" w:hAnsi="Bookman Old Style"/>
          <w:sz w:val="24"/>
          <w:szCs w:val="24"/>
        </w:rPr>
        <w:t> προσδίδει </w:t>
      </w:r>
      <w:r w:rsidRPr="00281FA1">
        <w:rPr>
          <w:rFonts w:ascii="Bookman Old Style" w:hAnsi="Bookman Old Style"/>
          <w:bCs/>
          <w:sz w:val="24"/>
          <w:szCs w:val="24"/>
        </w:rPr>
        <w:t>δραματικότητα/ παραστατικότητα </w:t>
      </w:r>
      <w:r w:rsidRPr="00281FA1">
        <w:rPr>
          <w:rFonts w:ascii="Bookman Old Style" w:hAnsi="Bookman Old Style"/>
          <w:sz w:val="24"/>
          <w:szCs w:val="24"/>
        </w:rPr>
        <w:t>και τέλος θέτει τις βάσεις </w:t>
      </w:r>
      <w:r w:rsidRPr="00281FA1">
        <w:rPr>
          <w:rFonts w:ascii="Bookman Old Style" w:hAnsi="Bookman Old Style"/>
          <w:bCs/>
          <w:sz w:val="24"/>
          <w:szCs w:val="24"/>
        </w:rPr>
        <w:t>ενός νοερού διαλόγου </w:t>
      </w:r>
      <w:r w:rsidRPr="00281FA1">
        <w:rPr>
          <w:rFonts w:ascii="Bookman Old Style" w:hAnsi="Bookman Old Style"/>
          <w:sz w:val="24"/>
          <w:szCs w:val="24"/>
        </w:rPr>
        <w:t>με τον αναγνώστη.</w:t>
      </w:r>
    </w:p>
    <w:p w14:paraId="52DFB231" w14:textId="480976A4" w:rsidR="00895108" w:rsidRDefault="00895108" w:rsidP="00BD1A7C">
      <w:pPr>
        <w:pStyle w:val="a6"/>
        <w:jc w:val="both"/>
      </w:pPr>
    </w:p>
    <w:p w14:paraId="3E105B42" w14:textId="46E769A8" w:rsidR="00C56E29" w:rsidRPr="00E1279F" w:rsidRDefault="00283790" w:rsidP="00895108">
      <w:pPr>
        <w:pStyle w:val="a6"/>
        <w:numPr>
          <w:ilvl w:val="0"/>
          <w:numId w:val="17"/>
        </w:numPr>
        <w:jc w:val="both"/>
        <w:rPr>
          <w:rStyle w:val="-"/>
          <w:rFonts w:ascii="Bookman Old Style" w:hAnsi="Bookman Old Style"/>
          <w:color w:val="auto"/>
          <w:sz w:val="24"/>
          <w:szCs w:val="24"/>
          <w:u w:val="none"/>
        </w:rPr>
      </w:pPr>
      <w:hyperlink r:id="rId10" w:tgtFrame="_blank" w:history="1">
        <w:r w:rsidR="00C56E29" w:rsidRPr="00895108">
          <w:rPr>
            <w:rStyle w:val="-"/>
            <w:rFonts w:ascii="Bookman Old Style" w:hAnsi="Bookman Old Style"/>
            <w:b/>
            <w:bCs/>
            <w:color w:val="auto"/>
            <w:sz w:val="24"/>
            <w:szCs w:val="24"/>
            <w:u w:val="none"/>
          </w:rPr>
          <w:t>Πανελλήνιες 2013 Ημερήσια Λύκεια</w:t>
        </w:r>
      </w:hyperlink>
    </w:p>
    <w:p w14:paraId="36CD28CD" w14:textId="77777777" w:rsidR="00E1279F" w:rsidRPr="00895108" w:rsidRDefault="00E1279F" w:rsidP="00E1279F">
      <w:pPr>
        <w:pStyle w:val="a6"/>
        <w:ind w:left="1080"/>
        <w:jc w:val="both"/>
        <w:rPr>
          <w:rFonts w:ascii="Bookman Old Style" w:hAnsi="Bookman Old Style"/>
          <w:sz w:val="24"/>
          <w:szCs w:val="24"/>
        </w:rPr>
      </w:pPr>
    </w:p>
    <w:p w14:paraId="1489C6F9" w14:textId="29F2C0E5" w:rsidR="00C56E29" w:rsidRPr="00281FA1" w:rsidRDefault="00895108" w:rsidP="00BD1A7C">
      <w:pPr>
        <w:pStyle w:val="a6"/>
        <w:jc w:val="both"/>
        <w:rPr>
          <w:rFonts w:ascii="Bookman Old Style" w:hAnsi="Bookman Old Style"/>
          <w:sz w:val="24"/>
          <w:szCs w:val="24"/>
        </w:rPr>
      </w:pPr>
      <w:r>
        <w:rPr>
          <w:rFonts w:ascii="Bookman Old Style" w:hAnsi="Bookman Old Style"/>
          <w:sz w:val="24"/>
          <w:szCs w:val="24"/>
        </w:rPr>
        <w:t>«</w:t>
      </w:r>
      <w:r w:rsidR="00C56E29" w:rsidRPr="00281FA1">
        <w:rPr>
          <w:rFonts w:ascii="Bookman Old Style" w:hAnsi="Bookman Old Style"/>
          <w:sz w:val="24"/>
          <w:szCs w:val="24"/>
        </w:rPr>
        <w:t>Τη ζωή στη Γη ο άνθρωπος ελάχιστα τη σέβεται, η ζωή όμως σε άλλους κόσμους διεγείρει το ενδιαφέρον και τη φαντασία του. </w:t>
      </w:r>
      <w:r w:rsidR="00C56E29" w:rsidRPr="00281FA1">
        <w:rPr>
          <w:rFonts w:ascii="Bookman Old Style" w:hAnsi="Bookman Old Style"/>
          <w:bCs/>
          <w:i/>
          <w:iCs/>
          <w:sz w:val="24"/>
          <w:szCs w:val="24"/>
        </w:rPr>
        <w:t>Είναι άραγε περιέργεια, κατακτητική διάθεση ή απλώς ένα διανοητικό παιχνίδι;</w:t>
      </w:r>
      <w:r w:rsidR="00C56E29" w:rsidRPr="00281FA1">
        <w:rPr>
          <w:rFonts w:ascii="Bookman Old Style" w:hAnsi="Bookman Old Style"/>
          <w:sz w:val="24"/>
          <w:szCs w:val="24"/>
        </w:rPr>
        <w:t> Ίσως όλα μαζί, ταυτόχρονα όμως κι ένα βαθύ αίσθημα μοναξιάς. Άλλωστε τη ζωή εδώ ο άνθρωπος την έχει καταστήσει πιεστική και ανούσια. Περιμένει λοιπόν ένα χέρι βοηθείας και παρηγοριάς από τους πλανήτες και τα μακρινά άστρα. Ακόμη όμως και αν δεχθούμε με αισιοδοξία ότι η ζωή δεν ανθίζει μόνον στη Γη, αλλά ότι αφθονεί στο Σύμπαν, ένας άλλος καθοριστικός παράγοντας ορθώνεται. Είναι ανάγκη να συνειδητοποιηθεί – όσο και αν αντιτίθεται στις ενδόμυχες επιθυμίες μας – ότι με τη ζωή αυτή η επικοινωνία εμφανίζεται για το ορατό τουλάχιστον μέλλον, ανέφικτη</w:t>
      </w:r>
      <w:r>
        <w:rPr>
          <w:rFonts w:ascii="Bookman Old Style" w:hAnsi="Bookman Old Style"/>
          <w:sz w:val="24"/>
          <w:szCs w:val="24"/>
        </w:rPr>
        <w:t>»</w:t>
      </w:r>
      <w:r w:rsidR="00C56E29" w:rsidRPr="00281FA1">
        <w:rPr>
          <w:rFonts w:ascii="Bookman Old Style" w:hAnsi="Bookman Old Style"/>
          <w:sz w:val="24"/>
          <w:szCs w:val="24"/>
        </w:rPr>
        <w:t>.</w:t>
      </w:r>
    </w:p>
    <w:p w14:paraId="04A309B0" w14:textId="356587FA" w:rsidR="00C56E29" w:rsidRPr="00895108" w:rsidRDefault="00C56E29" w:rsidP="00895108">
      <w:pPr>
        <w:jc w:val="right"/>
        <w:rPr>
          <w:rFonts w:ascii="Bookman Old Style" w:hAnsi="Bookman Old Style"/>
          <w:sz w:val="24"/>
          <w:szCs w:val="24"/>
        </w:rPr>
      </w:pPr>
      <w:r w:rsidRPr="00895108">
        <w:rPr>
          <w:rFonts w:ascii="Bookman Old Style" w:hAnsi="Bookman Old Style"/>
          <w:sz w:val="24"/>
          <w:szCs w:val="24"/>
        </w:rPr>
        <w:t xml:space="preserve">Γιώργος </w:t>
      </w:r>
      <w:proofErr w:type="spellStart"/>
      <w:r w:rsidRPr="00895108">
        <w:rPr>
          <w:rFonts w:ascii="Bookman Old Style" w:hAnsi="Bookman Old Style"/>
          <w:sz w:val="24"/>
          <w:szCs w:val="24"/>
        </w:rPr>
        <w:t>Γραμματικάκης</w:t>
      </w:r>
      <w:proofErr w:type="spellEnd"/>
      <w:r w:rsidRPr="00895108">
        <w:rPr>
          <w:rFonts w:ascii="Bookman Old Style" w:hAnsi="Bookman Old Style"/>
          <w:sz w:val="24"/>
          <w:szCs w:val="24"/>
        </w:rPr>
        <w:t>, Ένας αστρολάβος του Ουρανού και της Ζωής.</w:t>
      </w:r>
      <w:r w:rsidRPr="00895108">
        <w:rPr>
          <w:rFonts w:ascii="Bookman Old Style" w:hAnsi="Bookman Old Style"/>
          <w:sz w:val="24"/>
          <w:szCs w:val="24"/>
        </w:rPr>
        <w:br/>
        <w:t>Πανεπιστημιακές εκδόσεις Κρήτης, Ηράκλειο 2013. 2</w:t>
      </w:r>
      <w:r w:rsidRPr="00895108">
        <w:rPr>
          <w:rFonts w:ascii="Bookman Old Style" w:hAnsi="Bookman Old Style"/>
          <w:sz w:val="24"/>
          <w:szCs w:val="24"/>
          <w:vertAlign w:val="superscript"/>
        </w:rPr>
        <w:t>η</w:t>
      </w:r>
      <w:r w:rsidRPr="00895108">
        <w:rPr>
          <w:rFonts w:ascii="Bookman Old Style" w:hAnsi="Bookman Old Style"/>
          <w:sz w:val="24"/>
          <w:szCs w:val="24"/>
        </w:rPr>
        <w:t> έκδοση (Διασκευή)</w:t>
      </w:r>
    </w:p>
    <w:p w14:paraId="7DB7667F" w14:textId="52588E7A" w:rsidR="00C56E29" w:rsidRPr="00281FA1" w:rsidRDefault="00C56E29" w:rsidP="00BD1A7C">
      <w:pPr>
        <w:pStyle w:val="a6"/>
        <w:jc w:val="both"/>
        <w:rPr>
          <w:rFonts w:ascii="Bookman Old Style" w:hAnsi="Bookman Old Style"/>
          <w:sz w:val="24"/>
          <w:szCs w:val="24"/>
        </w:rPr>
      </w:pPr>
      <w:r w:rsidRPr="00281FA1">
        <w:rPr>
          <w:rFonts w:ascii="Bookman Old Style" w:hAnsi="Bookman Old Style"/>
          <w:bCs/>
          <w:sz w:val="24"/>
          <w:szCs w:val="24"/>
        </w:rPr>
        <w:t>Ερ</w:t>
      </w:r>
      <w:r w:rsidR="00895108">
        <w:rPr>
          <w:rFonts w:ascii="Bookman Old Style" w:hAnsi="Bookman Old Style"/>
          <w:bCs/>
          <w:sz w:val="24"/>
          <w:szCs w:val="24"/>
        </w:rPr>
        <w:t xml:space="preserve">ώτηση: </w:t>
      </w:r>
      <w:r w:rsidRPr="00281FA1">
        <w:rPr>
          <w:rFonts w:ascii="Bookman Old Style" w:hAnsi="Bookman Old Style"/>
          <w:sz w:val="24"/>
          <w:szCs w:val="24"/>
        </w:rPr>
        <w:t> Να αιτιολογήσετε τη χρήση του ερωτηματικού («Είναι άραγε περιέργεια, κατακτητική διάθεση ή απλώς ένα διανοητικό παιχνίδι;»)</w:t>
      </w:r>
    </w:p>
    <w:p w14:paraId="7FE413DD" w14:textId="77777777" w:rsidR="00C56E29" w:rsidRPr="00281FA1" w:rsidRDefault="00C56E29" w:rsidP="00895108">
      <w:pPr>
        <w:pStyle w:val="a6"/>
        <w:ind w:firstLine="720"/>
        <w:jc w:val="both"/>
        <w:rPr>
          <w:rFonts w:ascii="Bookman Old Style" w:hAnsi="Bookman Old Style"/>
          <w:sz w:val="24"/>
          <w:szCs w:val="24"/>
        </w:rPr>
      </w:pPr>
      <w:r w:rsidRPr="00281FA1">
        <w:rPr>
          <w:rFonts w:ascii="Bookman Old Style" w:hAnsi="Bookman Old Style"/>
          <w:sz w:val="24"/>
          <w:szCs w:val="24"/>
        </w:rPr>
        <w:t>Ο συγγραφέας, θέτοντας αυτό το ερώτημα στην αρχή της πρώτης παραγράφου,  δείχνει την πρόθεσή του να αναπτύξει </w:t>
      </w:r>
      <w:r w:rsidRPr="00281FA1">
        <w:rPr>
          <w:rFonts w:ascii="Bookman Old Style" w:hAnsi="Bookman Old Style"/>
          <w:bCs/>
          <w:sz w:val="24"/>
          <w:szCs w:val="24"/>
        </w:rPr>
        <w:t>ένα</w:t>
      </w:r>
      <w:r w:rsidRPr="00281FA1">
        <w:rPr>
          <w:rFonts w:ascii="Bookman Old Style" w:hAnsi="Bookman Old Style"/>
          <w:sz w:val="24"/>
          <w:szCs w:val="24"/>
        </w:rPr>
        <w:t> </w:t>
      </w:r>
      <w:r w:rsidRPr="00281FA1">
        <w:rPr>
          <w:rFonts w:ascii="Bookman Old Style" w:hAnsi="Bookman Old Style"/>
          <w:bCs/>
          <w:sz w:val="24"/>
          <w:szCs w:val="24"/>
        </w:rPr>
        <w:t>νοερό διάλογο</w:t>
      </w:r>
      <w:r w:rsidRPr="00281FA1">
        <w:rPr>
          <w:rFonts w:ascii="Bookman Old Style" w:hAnsi="Bookman Old Style"/>
          <w:sz w:val="24"/>
          <w:szCs w:val="24"/>
        </w:rPr>
        <w:t> με τον αναγνώστη. Επιπλέον, επιδιώκει </w:t>
      </w:r>
      <w:r w:rsidRPr="00281FA1">
        <w:rPr>
          <w:rFonts w:ascii="Bookman Old Style" w:hAnsi="Bookman Old Style"/>
          <w:bCs/>
          <w:sz w:val="24"/>
          <w:szCs w:val="24"/>
        </w:rPr>
        <w:t>να τον</w:t>
      </w:r>
      <w:r w:rsidRPr="00281FA1">
        <w:rPr>
          <w:rFonts w:ascii="Bookman Old Style" w:hAnsi="Bookman Old Style"/>
          <w:sz w:val="24"/>
          <w:szCs w:val="24"/>
        </w:rPr>
        <w:t> </w:t>
      </w:r>
      <w:r w:rsidRPr="00281FA1">
        <w:rPr>
          <w:rFonts w:ascii="Bookman Old Style" w:hAnsi="Bookman Old Style"/>
          <w:bCs/>
          <w:sz w:val="24"/>
          <w:szCs w:val="24"/>
        </w:rPr>
        <w:t>προβληματίσει/ να τον κάνει να αναρωτηθεί </w:t>
      </w:r>
      <w:r w:rsidRPr="00281FA1">
        <w:rPr>
          <w:rFonts w:ascii="Bookman Old Style" w:hAnsi="Bookman Old Style"/>
          <w:sz w:val="24"/>
          <w:szCs w:val="24"/>
        </w:rPr>
        <w:t>σε βάθος για το τόσο έντονο ενδιαφέρον του για την εξωγήινη και διαπλανητική ζωή. Τέλος, προσδίδει </w:t>
      </w:r>
      <w:r w:rsidRPr="00281FA1">
        <w:rPr>
          <w:rFonts w:ascii="Bookman Old Style" w:hAnsi="Bookman Old Style"/>
          <w:bCs/>
          <w:sz w:val="24"/>
          <w:szCs w:val="24"/>
        </w:rPr>
        <w:t>αμεσότητα/ οικειότητα </w:t>
      </w:r>
      <w:r w:rsidRPr="00281FA1">
        <w:rPr>
          <w:rFonts w:ascii="Bookman Old Style" w:hAnsi="Bookman Old Style"/>
          <w:sz w:val="24"/>
          <w:szCs w:val="24"/>
        </w:rPr>
        <w:t>και</w:t>
      </w:r>
      <w:r w:rsidRPr="00281FA1">
        <w:rPr>
          <w:rFonts w:ascii="Bookman Old Style" w:hAnsi="Bookman Old Style"/>
          <w:bCs/>
          <w:sz w:val="24"/>
          <w:szCs w:val="24"/>
        </w:rPr>
        <w:t> δραματικότητα</w:t>
      </w:r>
      <w:r w:rsidRPr="00281FA1">
        <w:rPr>
          <w:rFonts w:ascii="Bookman Old Style" w:hAnsi="Bookman Old Style"/>
          <w:sz w:val="24"/>
          <w:szCs w:val="24"/>
        </w:rPr>
        <w:t> στο λόγο του.</w:t>
      </w:r>
    </w:p>
    <w:p w14:paraId="1244069C" w14:textId="77777777" w:rsidR="00895108" w:rsidRDefault="00895108" w:rsidP="00BD1A7C">
      <w:pPr>
        <w:pStyle w:val="a6"/>
        <w:jc w:val="both"/>
      </w:pPr>
    </w:p>
    <w:p w14:paraId="6BDAFDB1" w14:textId="1E97510E" w:rsidR="00C56E29" w:rsidRPr="00895108" w:rsidRDefault="00283790" w:rsidP="00895108">
      <w:pPr>
        <w:pStyle w:val="a6"/>
        <w:numPr>
          <w:ilvl w:val="0"/>
          <w:numId w:val="17"/>
        </w:numPr>
        <w:jc w:val="both"/>
        <w:rPr>
          <w:rFonts w:ascii="Bookman Old Style" w:hAnsi="Bookman Old Style"/>
          <w:sz w:val="24"/>
          <w:szCs w:val="24"/>
        </w:rPr>
      </w:pPr>
      <w:hyperlink r:id="rId11" w:tgtFrame="_blank" w:history="1">
        <w:r w:rsidR="00C56E29" w:rsidRPr="00895108">
          <w:rPr>
            <w:rStyle w:val="-"/>
            <w:rFonts w:ascii="Bookman Old Style" w:hAnsi="Bookman Old Style"/>
            <w:b/>
            <w:bCs/>
            <w:color w:val="auto"/>
            <w:sz w:val="24"/>
            <w:szCs w:val="24"/>
            <w:u w:val="none"/>
          </w:rPr>
          <w:t>Πανελλαδικές 2017 Ημερήσια Λύκεια</w:t>
        </w:r>
      </w:hyperlink>
    </w:p>
    <w:p w14:paraId="4DF5A902" w14:textId="77777777" w:rsidR="00895108" w:rsidRDefault="00895108" w:rsidP="00BD1A7C">
      <w:pPr>
        <w:pStyle w:val="a6"/>
        <w:jc w:val="both"/>
        <w:rPr>
          <w:rFonts w:ascii="Bookman Old Style" w:hAnsi="Bookman Old Style"/>
          <w:sz w:val="24"/>
          <w:szCs w:val="24"/>
        </w:rPr>
      </w:pPr>
    </w:p>
    <w:p w14:paraId="4B436B9B" w14:textId="4F4C3A87" w:rsidR="00C56E29" w:rsidRPr="00281FA1" w:rsidRDefault="00895108" w:rsidP="00BD1A7C">
      <w:pPr>
        <w:pStyle w:val="a6"/>
        <w:jc w:val="both"/>
        <w:rPr>
          <w:rFonts w:ascii="Bookman Old Style" w:hAnsi="Bookman Old Style"/>
          <w:sz w:val="24"/>
          <w:szCs w:val="24"/>
        </w:rPr>
      </w:pPr>
      <w:r>
        <w:rPr>
          <w:rFonts w:ascii="Bookman Old Style" w:hAnsi="Bookman Old Style"/>
          <w:sz w:val="24"/>
          <w:szCs w:val="24"/>
        </w:rPr>
        <w:t>«</w:t>
      </w:r>
      <w:r w:rsidR="00C56E29" w:rsidRPr="00281FA1">
        <w:rPr>
          <w:rFonts w:ascii="Bookman Old Style" w:hAnsi="Bookman Old Style"/>
          <w:sz w:val="24"/>
          <w:szCs w:val="24"/>
        </w:rPr>
        <w:t>Εάν βέβαια ο Αϊνστάιν είχε ζήσει ολόκληρο τον εικοστό αιώνα, με επαναστάσεις, παγκόσμιους θερμούς και ψυχρούς πολέμους, αλλά και δοξασμένο από τη ραγδαία ανάπτυξη των θετικών επιστημών και της τεχνολογίας, ίσως προβληματιζόταν περισσότερο. Η προώθηση των φυσικών επιστημών και η έκρηξη της τεχνολογίας, η οποία έχει προσλάβει φρενήρεις ρυθμούς στην εποχή μας, εγείρουν απορίες και συγκλονιστικά ερωτήματα. Η επιστήμη αναπτύσσεται συνήθως σε σχέση με τις πρακτικές ανάγκες των ανθρώπων, ακολουθεί όμως βασικά την εξέλιξη μιας κοινωνίας και αντικατοπτρίζει το συγκεκριμένο πνευματικό και ηθικό της επίπεδο</w:t>
      </w:r>
      <w:r w:rsidR="00C56E29" w:rsidRPr="00281FA1">
        <w:rPr>
          <w:rFonts w:ascii="Bookman Old Style" w:hAnsi="Bookman Old Style"/>
          <w:bCs/>
          <w:i/>
          <w:iCs/>
          <w:sz w:val="24"/>
          <w:szCs w:val="24"/>
        </w:rPr>
        <w:t>. Όμως, η τεχνολογία, που βελτίωσε σημαντικά τις συνθήκες της ζωής μας, βοήθησε ή εμπόδισε τον άνθρωπο να γίνει περισσότερο άνθρωπος;</w:t>
      </w:r>
      <w:r>
        <w:rPr>
          <w:rFonts w:ascii="Bookman Old Style" w:hAnsi="Bookman Old Style"/>
          <w:bCs/>
          <w:i/>
          <w:iCs/>
          <w:sz w:val="24"/>
          <w:szCs w:val="24"/>
        </w:rPr>
        <w:t>»</w:t>
      </w:r>
    </w:p>
    <w:p w14:paraId="74840055" w14:textId="3248F612" w:rsidR="00C56E29" w:rsidRPr="00281FA1" w:rsidRDefault="00C56E29" w:rsidP="00895108">
      <w:pPr>
        <w:pStyle w:val="a6"/>
        <w:jc w:val="right"/>
        <w:rPr>
          <w:rFonts w:ascii="Bookman Old Style" w:hAnsi="Bookman Old Style"/>
          <w:sz w:val="24"/>
          <w:szCs w:val="24"/>
        </w:rPr>
      </w:pPr>
      <w:r w:rsidRPr="00281FA1">
        <w:rPr>
          <w:rFonts w:ascii="Bookman Old Style" w:hAnsi="Bookman Old Style"/>
          <w:sz w:val="24"/>
          <w:szCs w:val="24"/>
        </w:rPr>
        <w:t xml:space="preserve">Γρηγόρης </w:t>
      </w:r>
      <w:proofErr w:type="spellStart"/>
      <w:r w:rsidRPr="00281FA1">
        <w:rPr>
          <w:rFonts w:ascii="Bookman Old Style" w:hAnsi="Bookman Old Style"/>
          <w:sz w:val="24"/>
          <w:szCs w:val="24"/>
        </w:rPr>
        <w:t>Σκαλκέας</w:t>
      </w:r>
      <w:proofErr w:type="spellEnd"/>
      <w:r w:rsidRPr="00281FA1">
        <w:rPr>
          <w:rFonts w:ascii="Bookman Old Style" w:hAnsi="Bookman Old Style"/>
          <w:sz w:val="24"/>
          <w:szCs w:val="24"/>
        </w:rPr>
        <w:t>, Διασκευή από ομιλία στην Ακαδημία Αθηνών</w:t>
      </w:r>
    </w:p>
    <w:p w14:paraId="217EBC44" w14:textId="77777777" w:rsidR="00895108" w:rsidRDefault="00895108" w:rsidP="00BD1A7C">
      <w:pPr>
        <w:pStyle w:val="a6"/>
        <w:jc w:val="both"/>
        <w:rPr>
          <w:rFonts w:ascii="Bookman Old Style" w:hAnsi="Bookman Old Style"/>
          <w:bCs/>
          <w:sz w:val="24"/>
          <w:szCs w:val="24"/>
        </w:rPr>
      </w:pPr>
    </w:p>
    <w:p w14:paraId="070DB3B8" w14:textId="097D806C" w:rsidR="00C56E29" w:rsidRPr="00281FA1" w:rsidRDefault="00C56E29" w:rsidP="00BD1A7C">
      <w:pPr>
        <w:pStyle w:val="a6"/>
        <w:jc w:val="both"/>
        <w:rPr>
          <w:rFonts w:ascii="Bookman Old Style" w:hAnsi="Bookman Old Style"/>
          <w:sz w:val="24"/>
          <w:szCs w:val="24"/>
        </w:rPr>
      </w:pPr>
      <w:r w:rsidRPr="00281FA1">
        <w:rPr>
          <w:rFonts w:ascii="Bookman Old Style" w:hAnsi="Bookman Old Style"/>
          <w:bCs/>
          <w:sz w:val="24"/>
          <w:szCs w:val="24"/>
        </w:rPr>
        <w:t>Ερ</w:t>
      </w:r>
      <w:r w:rsidR="00895108">
        <w:rPr>
          <w:rFonts w:ascii="Bookman Old Style" w:hAnsi="Bookman Old Style"/>
          <w:bCs/>
          <w:sz w:val="24"/>
          <w:szCs w:val="24"/>
        </w:rPr>
        <w:t>ώτηση:</w:t>
      </w:r>
      <w:r w:rsidRPr="00281FA1">
        <w:rPr>
          <w:rFonts w:ascii="Bookman Old Style" w:hAnsi="Bookman Old Style"/>
          <w:sz w:val="24"/>
          <w:szCs w:val="24"/>
        </w:rPr>
        <w:t> «Όμως η τεχνολογία… περισσότερο άνθρωπος;» Τι επιδιώκει ο συγγραφέας με τη χρήση του ρητορικού ερωτήματος;</w:t>
      </w:r>
    </w:p>
    <w:p w14:paraId="27858EC6" w14:textId="2EB45C6B" w:rsidR="006E40FC" w:rsidRPr="00281FA1" w:rsidRDefault="00C56E29" w:rsidP="00895108">
      <w:pPr>
        <w:pStyle w:val="a6"/>
        <w:ind w:firstLine="720"/>
        <w:jc w:val="both"/>
        <w:rPr>
          <w:rFonts w:ascii="Bookman Old Style" w:hAnsi="Bookman Old Style"/>
          <w:sz w:val="24"/>
          <w:szCs w:val="24"/>
        </w:rPr>
      </w:pPr>
      <w:r w:rsidRPr="00281FA1">
        <w:rPr>
          <w:rFonts w:ascii="Bookman Old Style" w:hAnsi="Bookman Old Style"/>
          <w:sz w:val="24"/>
          <w:szCs w:val="24"/>
        </w:rPr>
        <w:t>Με τη χρήση του ρητορικού ερωτήματος ο συγγραφέας προσδίδει στο λόγο του </w:t>
      </w:r>
      <w:r w:rsidRPr="00281FA1">
        <w:rPr>
          <w:rFonts w:ascii="Bookman Old Style" w:hAnsi="Bookman Old Style"/>
          <w:bCs/>
          <w:sz w:val="24"/>
          <w:szCs w:val="24"/>
        </w:rPr>
        <w:t>ζωντάνια/ δραματικότητα</w:t>
      </w:r>
      <w:r w:rsidRPr="00281FA1">
        <w:rPr>
          <w:rFonts w:ascii="Bookman Old Style" w:hAnsi="Bookman Old Style"/>
          <w:sz w:val="24"/>
          <w:szCs w:val="24"/>
        </w:rPr>
        <w:t>. Επιπλέον, απευθύνεται ευθέως στο ακροατήριό του αναπτύσσοντας </w:t>
      </w:r>
      <w:r w:rsidRPr="00281FA1">
        <w:rPr>
          <w:rFonts w:ascii="Bookman Old Style" w:hAnsi="Bookman Old Style"/>
          <w:bCs/>
          <w:sz w:val="24"/>
          <w:szCs w:val="24"/>
        </w:rPr>
        <w:t>ένα νοερό διάλογο</w:t>
      </w:r>
      <w:r w:rsidRPr="00281FA1">
        <w:rPr>
          <w:rFonts w:ascii="Bookman Old Style" w:hAnsi="Bookman Old Style"/>
          <w:sz w:val="24"/>
          <w:szCs w:val="24"/>
        </w:rPr>
        <w:t> με αυτό και επιδιώκει </w:t>
      </w:r>
      <w:r w:rsidRPr="00281FA1">
        <w:rPr>
          <w:rFonts w:ascii="Bookman Old Style" w:hAnsi="Bookman Old Style"/>
          <w:bCs/>
          <w:sz w:val="24"/>
          <w:szCs w:val="24"/>
        </w:rPr>
        <w:t>να το προβληματίσει/ ευαισθητοποιήσει</w:t>
      </w:r>
      <w:r w:rsidRPr="00281FA1">
        <w:rPr>
          <w:rFonts w:ascii="Bookman Old Style" w:hAnsi="Bookman Old Style"/>
          <w:sz w:val="24"/>
          <w:szCs w:val="24"/>
        </w:rPr>
        <w:t> για την επίδραση της τεχνολογίας στην ηθική ανάπτυξη του ανθρώπου. Τέλος, η ερώτηση συνεισφέρει </w:t>
      </w:r>
      <w:r w:rsidRPr="00281FA1">
        <w:rPr>
          <w:rFonts w:ascii="Bookman Old Style" w:hAnsi="Bookman Old Style"/>
          <w:bCs/>
          <w:sz w:val="24"/>
          <w:szCs w:val="24"/>
        </w:rPr>
        <w:t>στη νοηματική αλληλουχία, </w:t>
      </w:r>
      <w:r w:rsidRPr="00281FA1">
        <w:rPr>
          <w:rFonts w:ascii="Bookman Old Style" w:hAnsi="Bookman Old Style"/>
          <w:sz w:val="24"/>
          <w:szCs w:val="24"/>
        </w:rPr>
        <w:t>καθώς βρίσκεται στο τέλος της παραγράφου και στην επόμενη αναπτύσσει τις συνέπειες από την απουσία ανθρωπιστικών αξιών.</w:t>
      </w:r>
    </w:p>
    <w:sectPr w:rsidR="006E40FC" w:rsidRPr="00281FA1" w:rsidSect="004B259B">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6D79C" w14:textId="77777777" w:rsidR="00283790" w:rsidRDefault="00283790" w:rsidP="00C56E29">
      <w:pPr>
        <w:spacing w:after="0" w:line="240" w:lineRule="auto"/>
      </w:pPr>
      <w:r>
        <w:separator/>
      </w:r>
    </w:p>
  </w:endnote>
  <w:endnote w:type="continuationSeparator" w:id="0">
    <w:p w14:paraId="3E1CF6EC" w14:textId="77777777" w:rsidR="00283790" w:rsidRDefault="00283790" w:rsidP="00C5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8085238"/>
      <w:docPartObj>
        <w:docPartGallery w:val="Page Numbers (Bottom of Page)"/>
        <w:docPartUnique/>
      </w:docPartObj>
    </w:sdtPr>
    <w:sdtEndPr>
      <w:rPr>
        <w:noProof/>
      </w:rPr>
    </w:sdtEndPr>
    <w:sdtContent>
      <w:p w14:paraId="0411106F" w14:textId="072BB7BB" w:rsidR="00E1279F" w:rsidRDefault="00E1279F">
        <w:pPr>
          <w:pStyle w:val="a5"/>
          <w:jc w:val="right"/>
        </w:pPr>
        <w:r>
          <w:fldChar w:fldCharType="begin"/>
        </w:r>
        <w:r>
          <w:instrText xml:space="preserve"> PAGE   \* MERGEFORMAT </w:instrText>
        </w:r>
        <w:r>
          <w:fldChar w:fldCharType="separate"/>
        </w:r>
        <w:r>
          <w:rPr>
            <w:noProof/>
          </w:rPr>
          <w:t>2</w:t>
        </w:r>
        <w:r>
          <w:rPr>
            <w:noProof/>
          </w:rPr>
          <w:fldChar w:fldCharType="end"/>
        </w:r>
      </w:p>
    </w:sdtContent>
  </w:sdt>
  <w:p w14:paraId="0792844D" w14:textId="77777777" w:rsidR="00C56E29" w:rsidRPr="00E1279F" w:rsidRDefault="00C56E29">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A5328" w14:textId="77777777" w:rsidR="00283790" w:rsidRDefault="00283790" w:rsidP="00C56E29">
      <w:pPr>
        <w:spacing w:after="0" w:line="240" w:lineRule="auto"/>
      </w:pPr>
      <w:r>
        <w:separator/>
      </w:r>
    </w:p>
  </w:footnote>
  <w:footnote w:type="continuationSeparator" w:id="0">
    <w:p w14:paraId="492A16BF" w14:textId="77777777" w:rsidR="00283790" w:rsidRDefault="00283790" w:rsidP="00C56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ABCF" w14:textId="55FDDB5E" w:rsidR="00E1279F" w:rsidRDefault="00E1279F">
    <w:pPr>
      <w:pStyle w:val="a4"/>
    </w:pPr>
    <w:r>
      <w:t>Πετροκοκκίνου Κατερίνα</w:t>
    </w:r>
  </w:p>
  <w:p w14:paraId="508570DE" w14:textId="77777777" w:rsidR="00E1279F" w:rsidRDefault="00E1279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7F88"/>
    <w:multiLevelType w:val="multilevel"/>
    <w:tmpl w:val="93E0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46C05"/>
    <w:multiLevelType w:val="hybridMultilevel"/>
    <w:tmpl w:val="AB5C597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BA11850"/>
    <w:multiLevelType w:val="multilevel"/>
    <w:tmpl w:val="CDF6CD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C0D4C"/>
    <w:multiLevelType w:val="multilevel"/>
    <w:tmpl w:val="97A412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AB5822"/>
    <w:multiLevelType w:val="hybridMultilevel"/>
    <w:tmpl w:val="D5CA67C0"/>
    <w:lvl w:ilvl="0" w:tplc="D3FCE3D8">
      <w:start w:val="1"/>
      <w:numFmt w:val="bullet"/>
      <w:lvlText w:val=""/>
      <w:lvlJc w:val="left"/>
      <w:pPr>
        <w:ind w:left="720" w:hanging="360"/>
      </w:pPr>
      <w:rPr>
        <w:rFonts w:ascii="Bookman Old Style" w:hAnsi="Bookman Old Style"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9776F92"/>
    <w:multiLevelType w:val="multilevel"/>
    <w:tmpl w:val="E10E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635B7C"/>
    <w:multiLevelType w:val="multilevel"/>
    <w:tmpl w:val="B870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75041C"/>
    <w:multiLevelType w:val="multilevel"/>
    <w:tmpl w:val="97A412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222DE"/>
    <w:multiLevelType w:val="multilevel"/>
    <w:tmpl w:val="97A412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430BE4"/>
    <w:multiLevelType w:val="hybridMultilevel"/>
    <w:tmpl w:val="9B0A56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57DA16FC"/>
    <w:multiLevelType w:val="hybridMultilevel"/>
    <w:tmpl w:val="9F867F14"/>
    <w:lvl w:ilvl="0" w:tplc="2FD44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0A3647"/>
    <w:multiLevelType w:val="hybridMultilevel"/>
    <w:tmpl w:val="124EA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6E3581"/>
    <w:multiLevelType w:val="multilevel"/>
    <w:tmpl w:val="97A412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D3613D"/>
    <w:multiLevelType w:val="hybridMultilevel"/>
    <w:tmpl w:val="0DE4343C"/>
    <w:lvl w:ilvl="0" w:tplc="555E4CD6">
      <w:start w:val="1"/>
      <w:numFmt w:val="decimal"/>
      <w:lvlText w:val="%1."/>
      <w:lvlJc w:val="left"/>
      <w:pPr>
        <w:ind w:left="1080" w:hanging="360"/>
      </w:pPr>
      <w:rPr>
        <w:rFonts w:asciiTheme="minorHAnsi" w:hAnsi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064FCB"/>
    <w:multiLevelType w:val="multilevel"/>
    <w:tmpl w:val="D802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3D4264"/>
    <w:multiLevelType w:val="hybridMultilevel"/>
    <w:tmpl w:val="4A9CD264"/>
    <w:lvl w:ilvl="0" w:tplc="D3FCE3D8">
      <w:start w:val="1"/>
      <w:numFmt w:val="bullet"/>
      <w:lvlText w:val=""/>
      <w:lvlJc w:val="left"/>
      <w:pPr>
        <w:ind w:left="720" w:hanging="360"/>
      </w:pPr>
      <w:rPr>
        <w:rFonts w:ascii="Bookman Old Style" w:hAnsi="Bookman Old Style"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00410F9"/>
    <w:multiLevelType w:val="hybridMultilevel"/>
    <w:tmpl w:val="AA1A45C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702169E2"/>
    <w:multiLevelType w:val="hybridMultilevel"/>
    <w:tmpl w:val="8EE8F64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14"/>
  </w:num>
  <w:num w:numId="6">
    <w:abstractNumId w:val="6"/>
  </w:num>
  <w:num w:numId="7">
    <w:abstractNumId w:val="15"/>
  </w:num>
  <w:num w:numId="8">
    <w:abstractNumId w:val="12"/>
  </w:num>
  <w:num w:numId="9">
    <w:abstractNumId w:val="8"/>
  </w:num>
  <w:num w:numId="10">
    <w:abstractNumId w:val="3"/>
  </w:num>
  <w:num w:numId="11">
    <w:abstractNumId w:val="4"/>
  </w:num>
  <w:num w:numId="12">
    <w:abstractNumId w:val="9"/>
  </w:num>
  <w:num w:numId="13">
    <w:abstractNumId w:val="17"/>
  </w:num>
  <w:num w:numId="14">
    <w:abstractNumId w:val="1"/>
  </w:num>
  <w:num w:numId="15">
    <w:abstractNumId w:val="16"/>
  </w:num>
  <w:num w:numId="16">
    <w:abstractNumId w:val="10"/>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E29"/>
    <w:rsid w:val="00003586"/>
    <w:rsid w:val="00022CB2"/>
    <w:rsid w:val="00136815"/>
    <w:rsid w:val="002468D5"/>
    <w:rsid w:val="00281FA1"/>
    <w:rsid w:val="00283790"/>
    <w:rsid w:val="004B259B"/>
    <w:rsid w:val="00506EAC"/>
    <w:rsid w:val="0067072C"/>
    <w:rsid w:val="006B02A4"/>
    <w:rsid w:val="006E40FC"/>
    <w:rsid w:val="00712930"/>
    <w:rsid w:val="00757390"/>
    <w:rsid w:val="007D2545"/>
    <w:rsid w:val="00895108"/>
    <w:rsid w:val="008B1708"/>
    <w:rsid w:val="008C76D6"/>
    <w:rsid w:val="00BC6C1A"/>
    <w:rsid w:val="00BD1A7C"/>
    <w:rsid w:val="00C56E29"/>
    <w:rsid w:val="00C617F6"/>
    <w:rsid w:val="00D21499"/>
    <w:rsid w:val="00E127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9DFC2"/>
  <w15:docId w15:val="{AEC47ED3-812F-4CB9-AF67-F2EC170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70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1708"/>
    <w:pPr>
      <w:spacing w:after="0" w:line="240" w:lineRule="auto"/>
    </w:pPr>
  </w:style>
  <w:style w:type="paragraph" w:customStyle="1" w:styleId="1">
    <w:name w:val="Στυλ1"/>
    <w:basedOn w:val="a3"/>
    <w:autoRedefine/>
    <w:qFormat/>
    <w:rsid w:val="004B259B"/>
    <w:pPr>
      <w:jc w:val="both"/>
    </w:pPr>
    <w:rPr>
      <w:rFonts w:ascii="Bookman Old Style" w:hAnsi="Bookman Old Style"/>
      <w:sz w:val="32"/>
      <w:szCs w:val="32"/>
      <w:u w:val="single"/>
    </w:rPr>
  </w:style>
  <w:style w:type="character" w:styleId="-">
    <w:name w:val="Hyperlink"/>
    <w:basedOn w:val="a0"/>
    <w:uiPriority w:val="99"/>
    <w:unhideWhenUsed/>
    <w:rsid w:val="00C56E29"/>
    <w:rPr>
      <w:color w:val="0000FF" w:themeColor="hyperlink"/>
      <w:u w:val="single"/>
    </w:rPr>
  </w:style>
  <w:style w:type="paragraph" w:styleId="a4">
    <w:name w:val="header"/>
    <w:basedOn w:val="a"/>
    <w:link w:val="Char"/>
    <w:uiPriority w:val="99"/>
    <w:unhideWhenUsed/>
    <w:rsid w:val="00C56E29"/>
    <w:pPr>
      <w:tabs>
        <w:tab w:val="center" w:pos="4153"/>
        <w:tab w:val="right" w:pos="8306"/>
      </w:tabs>
      <w:spacing w:after="0" w:line="240" w:lineRule="auto"/>
    </w:pPr>
  </w:style>
  <w:style w:type="character" w:customStyle="1" w:styleId="Char">
    <w:name w:val="Κεφαλίδα Char"/>
    <w:basedOn w:val="a0"/>
    <w:link w:val="a4"/>
    <w:uiPriority w:val="99"/>
    <w:rsid w:val="00C56E29"/>
  </w:style>
  <w:style w:type="paragraph" w:styleId="a5">
    <w:name w:val="footer"/>
    <w:basedOn w:val="a"/>
    <w:link w:val="Char0"/>
    <w:uiPriority w:val="99"/>
    <w:unhideWhenUsed/>
    <w:rsid w:val="00C56E29"/>
    <w:pPr>
      <w:tabs>
        <w:tab w:val="center" w:pos="4153"/>
        <w:tab w:val="right" w:pos="8306"/>
      </w:tabs>
      <w:spacing w:after="0" w:line="240" w:lineRule="auto"/>
    </w:pPr>
  </w:style>
  <w:style w:type="character" w:customStyle="1" w:styleId="Char0">
    <w:name w:val="Υποσέλιδο Char"/>
    <w:basedOn w:val="a0"/>
    <w:link w:val="a5"/>
    <w:uiPriority w:val="99"/>
    <w:rsid w:val="00C56E29"/>
  </w:style>
  <w:style w:type="paragraph" w:styleId="a6">
    <w:name w:val="List Paragraph"/>
    <w:basedOn w:val="a"/>
    <w:uiPriority w:val="34"/>
    <w:qFormat/>
    <w:rsid w:val="00281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9763">
      <w:bodyDiv w:val="1"/>
      <w:marLeft w:val="0"/>
      <w:marRight w:val="0"/>
      <w:marTop w:val="0"/>
      <w:marBottom w:val="0"/>
      <w:divBdr>
        <w:top w:val="none" w:sz="0" w:space="0" w:color="auto"/>
        <w:left w:val="none" w:sz="0" w:space="0" w:color="auto"/>
        <w:bottom w:val="none" w:sz="0" w:space="0" w:color="auto"/>
        <w:right w:val="none" w:sz="0" w:space="0" w:color="auto"/>
      </w:divBdr>
      <w:divsChild>
        <w:div w:id="1648632631">
          <w:marLeft w:val="0"/>
          <w:marRight w:val="0"/>
          <w:marTop w:val="0"/>
          <w:marBottom w:val="525"/>
          <w:divBdr>
            <w:top w:val="none" w:sz="0" w:space="0" w:color="auto"/>
            <w:left w:val="none" w:sz="0" w:space="0" w:color="auto"/>
            <w:bottom w:val="none" w:sz="0" w:space="0" w:color="auto"/>
            <w:right w:val="none" w:sz="0" w:space="0" w:color="auto"/>
          </w:divBdr>
          <w:divsChild>
            <w:div w:id="554391387">
              <w:marLeft w:val="0"/>
              <w:marRight w:val="0"/>
              <w:marTop w:val="0"/>
              <w:marBottom w:val="0"/>
              <w:divBdr>
                <w:top w:val="none" w:sz="0" w:space="0" w:color="auto"/>
                <w:left w:val="none" w:sz="0" w:space="0" w:color="auto"/>
                <w:bottom w:val="none" w:sz="0" w:space="0" w:color="auto"/>
                <w:right w:val="none" w:sz="0" w:space="0" w:color="auto"/>
              </w:divBdr>
            </w:div>
          </w:divsChild>
        </w:div>
        <w:div w:id="2007516963">
          <w:marLeft w:val="0"/>
          <w:marRight w:val="0"/>
          <w:marTop w:val="0"/>
          <w:marBottom w:val="525"/>
          <w:divBdr>
            <w:top w:val="none" w:sz="0" w:space="0" w:color="auto"/>
            <w:left w:val="none" w:sz="0" w:space="0" w:color="auto"/>
            <w:bottom w:val="none" w:sz="0" w:space="0" w:color="auto"/>
            <w:right w:val="none" w:sz="0" w:space="0" w:color="auto"/>
          </w:divBdr>
        </w:div>
        <w:div w:id="1484542703">
          <w:marLeft w:val="0"/>
          <w:marRight w:val="0"/>
          <w:marTop w:val="0"/>
          <w:marBottom w:val="525"/>
          <w:divBdr>
            <w:top w:val="none" w:sz="0" w:space="0" w:color="auto"/>
            <w:left w:val="none" w:sz="0" w:space="0" w:color="auto"/>
            <w:bottom w:val="none" w:sz="0" w:space="0" w:color="auto"/>
            <w:right w:val="none" w:sz="0" w:space="0" w:color="auto"/>
          </w:divBdr>
          <w:divsChild>
            <w:div w:id="1622415697">
              <w:marLeft w:val="0"/>
              <w:marRight w:val="0"/>
              <w:marTop w:val="0"/>
              <w:marBottom w:val="0"/>
              <w:divBdr>
                <w:top w:val="none" w:sz="0" w:space="0" w:color="auto"/>
                <w:left w:val="none" w:sz="0" w:space="0" w:color="auto"/>
                <w:bottom w:val="none" w:sz="0" w:space="0" w:color="auto"/>
                <w:right w:val="none" w:sz="0" w:space="0" w:color="auto"/>
              </w:divBdr>
              <w:divsChild>
                <w:div w:id="1397313763">
                  <w:blockQuote w:val="1"/>
                  <w:marLeft w:val="0"/>
                  <w:marRight w:val="0"/>
                  <w:marTop w:val="0"/>
                  <w:marBottom w:val="300"/>
                  <w:divBdr>
                    <w:top w:val="none" w:sz="0" w:space="0" w:color="auto"/>
                    <w:left w:val="single" w:sz="24" w:space="15" w:color="EEEEEE"/>
                    <w:bottom w:val="none" w:sz="0" w:space="0" w:color="auto"/>
                    <w:right w:val="none" w:sz="0" w:space="0" w:color="auto"/>
                  </w:divBdr>
                </w:div>
                <w:div w:id="1527325084">
                  <w:blockQuote w:val="1"/>
                  <w:marLeft w:val="0"/>
                  <w:marRight w:val="0"/>
                  <w:marTop w:val="0"/>
                  <w:marBottom w:val="300"/>
                  <w:divBdr>
                    <w:top w:val="none" w:sz="0" w:space="0" w:color="auto"/>
                    <w:left w:val="single" w:sz="24" w:space="15" w:color="EEEEEE"/>
                    <w:bottom w:val="none" w:sz="0" w:space="0" w:color="auto"/>
                    <w:right w:val="none" w:sz="0" w:space="0" w:color="auto"/>
                  </w:divBdr>
                </w:div>
              </w:divsChild>
            </w:div>
          </w:divsChild>
        </w:div>
        <w:div w:id="1038775835">
          <w:marLeft w:val="0"/>
          <w:marRight w:val="0"/>
          <w:marTop w:val="0"/>
          <w:marBottom w:val="525"/>
          <w:divBdr>
            <w:top w:val="none" w:sz="0" w:space="0" w:color="auto"/>
            <w:left w:val="none" w:sz="0" w:space="0" w:color="auto"/>
            <w:bottom w:val="none" w:sz="0" w:space="0" w:color="auto"/>
            <w:right w:val="none" w:sz="0" w:space="0" w:color="auto"/>
          </w:divBdr>
        </w:div>
        <w:div w:id="560675687">
          <w:marLeft w:val="0"/>
          <w:marRight w:val="0"/>
          <w:marTop w:val="0"/>
          <w:marBottom w:val="525"/>
          <w:divBdr>
            <w:top w:val="none" w:sz="0" w:space="0" w:color="auto"/>
            <w:left w:val="none" w:sz="0" w:space="0" w:color="auto"/>
            <w:bottom w:val="none" w:sz="0" w:space="0" w:color="auto"/>
            <w:right w:val="none" w:sz="0" w:space="0" w:color="auto"/>
          </w:divBdr>
          <w:divsChild>
            <w:div w:id="993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ologika.gr/exetaseis/themata-panellinion-exetaseon/themata-panellinies-2004/imerisia-lykeia-epanaliptik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ilologika.gr/exetaseis/themata-panellinion-exetaseon/themata-panellinies-2003/2003-imerisia-lyki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lologika.gr/exetaseis/themata-panellinion-exetaseon/themata-panellinies-2017/imerisia-lykei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ilologika.gr/exetaseis/themata-panellinion-exetaseon/panellinies-2013/imerisia-lykeia/" TargetMode="External"/><Relationship Id="rId4" Type="http://schemas.openxmlformats.org/officeDocument/2006/relationships/webSettings" Target="webSettings.xml"/><Relationship Id="rId9" Type="http://schemas.openxmlformats.org/officeDocument/2006/relationships/hyperlink" Target="http://filologika.gr/exetaseis/themata-panellinion-exetaseon/panellinies-2008/imerisia-lykeia-epanaliptikes/"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Κλασικό Office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2045</Words>
  <Characters>11658</Characters>
  <Application>Microsoft Office Word</Application>
  <DocSecurity>0</DocSecurity>
  <Lines>97</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ΕΠΠtools</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Ioanis Bourntenis</cp:lastModifiedBy>
  <cp:revision>7</cp:revision>
  <dcterms:created xsi:type="dcterms:W3CDTF">2019-10-01T14:08:00Z</dcterms:created>
  <dcterms:modified xsi:type="dcterms:W3CDTF">2020-12-29T10:16:00Z</dcterms:modified>
</cp:coreProperties>
</file>