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D8" w:rsidRPr="00BD1ED8" w:rsidRDefault="00BD1ED8" w:rsidP="00BD1ED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D8">
        <w:rPr>
          <w:rFonts w:ascii="Times New Roman" w:hAnsi="Times New Roman" w:cs="Times New Roman"/>
          <w:b/>
          <w:sz w:val="24"/>
          <w:szCs w:val="24"/>
        </w:rPr>
        <w:t>ΧΗΜΙΚΕΣ ΕΝΩΣΕΙΣ –ΧΗΜΙΚΑ ΣΤΟΙΧΕΙΑ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ΥΛΗ χωρίζεται σε: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Pr="00AB5E3B">
        <w:rPr>
          <w:rFonts w:ascii="Times New Roman" w:hAnsi="Times New Roman" w:cs="Times New Roman"/>
          <w:b/>
          <w:sz w:val="24"/>
          <w:szCs w:val="24"/>
        </w:rPr>
        <w:t xml:space="preserve">Μείγματα </w:t>
      </w:r>
      <w:r>
        <w:rPr>
          <w:rFonts w:ascii="Times New Roman" w:hAnsi="Times New Roman" w:cs="Times New Roman"/>
          <w:sz w:val="24"/>
          <w:szCs w:val="24"/>
        </w:rPr>
        <w:t>που μπορεί να είναι ομογενή ή ετερογενή</w:t>
      </w:r>
      <w:r w:rsidR="00E62B44">
        <w:rPr>
          <w:rFonts w:ascii="Times New Roman" w:hAnsi="Times New Roman" w:cs="Times New Roman"/>
          <w:sz w:val="24"/>
          <w:szCs w:val="24"/>
        </w:rPr>
        <w:t xml:space="preserve"> και αποτελούνται από καθαρές (χημικές) ουσίες.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AB5E3B">
        <w:rPr>
          <w:rFonts w:ascii="Times New Roman" w:hAnsi="Times New Roman" w:cs="Times New Roman"/>
          <w:b/>
          <w:sz w:val="24"/>
          <w:szCs w:val="24"/>
        </w:rPr>
        <w:t xml:space="preserve">Καθαρές </w:t>
      </w:r>
      <w:r w:rsidR="00E62B44" w:rsidRPr="00E62B44">
        <w:rPr>
          <w:rFonts w:ascii="Times New Roman" w:hAnsi="Times New Roman" w:cs="Times New Roman"/>
          <w:b/>
          <w:sz w:val="24"/>
          <w:szCs w:val="24"/>
        </w:rPr>
        <w:t>(</w:t>
      </w:r>
      <w:r w:rsidR="00E62B4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62B44">
        <w:rPr>
          <w:rFonts w:ascii="Times New Roman" w:hAnsi="Times New Roman" w:cs="Times New Roman"/>
          <w:b/>
          <w:sz w:val="24"/>
          <w:szCs w:val="24"/>
        </w:rPr>
        <w:t xml:space="preserve">ημικές) </w:t>
      </w:r>
      <w:r w:rsidRPr="00AB5E3B">
        <w:rPr>
          <w:rFonts w:ascii="Times New Roman" w:hAnsi="Times New Roman" w:cs="Times New Roman"/>
          <w:b/>
          <w:sz w:val="24"/>
          <w:szCs w:val="24"/>
        </w:rPr>
        <w:t>ουσίες</w:t>
      </w:r>
      <w:r>
        <w:rPr>
          <w:rFonts w:ascii="Times New Roman" w:hAnsi="Times New Roman" w:cs="Times New Roman"/>
          <w:sz w:val="24"/>
          <w:szCs w:val="24"/>
        </w:rPr>
        <w:t xml:space="preserve"> που χωρίζονται σε:</w:t>
      </w:r>
    </w:p>
    <w:p w:rsidR="00FC1D2B" w:rsidRDefault="00FC1D2B" w:rsidP="00FC1D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C1D2B" w:rsidRPr="00310CA5" w:rsidRDefault="00BD1ED8" w:rsidP="00FC1D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C1D2B">
        <w:rPr>
          <w:rFonts w:ascii="Times New Roman" w:hAnsi="Times New Roman" w:cs="Times New Roman"/>
          <w:sz w:val="24"/>
          <w:szCs w:val="24"/>
        </w:rPr>
        <w:t>Χημικές ενώσεις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Pr="00310CA5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C1D2B">
        <w:rPr>
          <w:rFonts w:ascii="Times New Roman" w:hAnsi="Times New Roman" w:cs="Times New Roman"/>
          <w:sz w:val="24"/>
          <w:szCs w:val="24"/>
        </w:rPr>
        <w:t>Χημικά στοιχεία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ΧΗΜΙΚΕΣ ΕΝΩΣΕΙΣ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Χημική ένωση ονομάζεται κάθε ουσία η οποία έχει </w:t>
      </w:r>
      <w:r w:rsidRPr="00E62B44">
        <w:rPr>
          <w:rFonts w:ascii="Times New Roman" w:hAnsi="Times New Roman" w:cs="Times New Roman"/>
          <w:b/>
          <w:sz w:val="24"/>
          <w:szCs w:val="24"/>
          <w:u w:val="single"/>
        </w:rPr>
        <w:t>σταθερή σύσταση</w:t>
      </w:r>
      <w:r>
        <w:rPr>
          <w:rFonts w:ascii="Times New Roman" w:hAnsi="Times New Roman" w:cs="Times New Roman"/>
          <w:sz w:val="24"/>
          <w:szCs w:val="24"/>
        </w:rPr>
        <w:t xml:space="preserve"> και διασπάται σε απλούστερες. Η διάσπαση των χημικών ενώσεων είναι χημικό φαινόμενο, σε αντίθεση με τις μεθόδους διαχωρισμού μιγμάτων που είναι φυσικά φαινόμενα.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χημικές ενώσεις είναι εκατομμύρια και μερικά παραδείγματα είναι: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Νερό (χημικά καθαρό όχι βρύσης ή εμφιαλωμένο), διοξείδιο του άνθρακα, ζάχαρη, αλάτι, οινόπνευμα κ.λ.π.</w:t>
      </w:r>
    </w:p>
    <w:p w:rsidR="00156E2F" w:rsidRDefault="00156E2F" w:rsidP="00BD1ED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ΧΗΜΙΚΑ ΣΤΟΙΧΕΙΑ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Χημικά στοιχεία είναι οι ουσίες που </w:t>
      </w:r>
      <w:r w:rsidRPr="00E62B44">
        <w:rPr>
          <w:rFonts w:ascii="Times New Roman" w:hAnsi="Times New Roman" w:cs="Times New Roman"/>
          <w:b/>
          <w:sz w:val="24"/>
          <w:szCs w:val="24"/>
          <w:u w:val="single"/>
        </w:rPr>
        <w:t>ΔΕΝ μπορούν να διασπαστούν</w:t>
      </w:r>
      <w:r>
        <w:rPr>
          <w:rFonts w:ascii="Times New Roman" w:hAnsi="Times New Roman" w:cs="Times New Roman"/>
          <w:sz w:val="24"/>
          <w:szCs w:val="24"/>
        </w:rPr>
        <w:t xml:space="preserve"> σε άλλες απλούστερες. Από τα χημικά στοιχεία παρασκευάζονται οι χημικές ενώσεις.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χημικά στοιχεία είναι σήμερα 118 και μερικά παραδείγματα είναι: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Οξυγόνο, υδρογόνο, άζωτο, σίδηρος, χρυσός, χαλκός κ.λ.π.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χημικά στοιχεία χωρίζονται σε μέταλλα και αμέταλλα.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Μέταλλα </w:t>
      </w:r>
      <w:r>
        <w:rPr>
          <w:rFonts w:ascii="Times New Roman" w:hAnsi="Times New Roman" w:cs="Times New Roman"/>
          <w:sz w:val="24"/>
          <w:szCs w:val="24"/>
        </w:rPr>
        <w:t>είναι τα περισσότερα χημικά στοιχεία, όπως χρυσός, χαλκός, σίδηρος, αλουμίνιο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Αμέταλλα </w:t>
      </w:r>
      <w:r>
        <w:rPr>
          <w:rFonts w:ascii="Times New Roman" w:hAnsi="Times New Roman" w:cs="Times New Roman"/>
          <w:sz w:val="24"/>
          <w:szCs w:val="24"/>
        </w:rPr>
        <w:t>είναι  τα λιγότερα χημικά στοιχεία όπως π.χ. οξυγόνο,υδρογόνο, άζωτο κ.λ.π.</w:t>
      </w: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1ED8" w:rsidRPr="00310CA5" w:rsidRDefault="00BD1ED8" w:rsidP="00BD1ED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BB" w:rsidRDefault="00AD67BB"/>
    <w:sectPr w:rsidR="00AD67BB" w:rsidSect="001B6F4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0D" w:rsidRDefault="00721F0D" w:rsidP="00FC7FD7">
      <w:pPr>
        <w:spacing w:after="0" w:line="240" w:lineRule="auto"/>
      </w:pPr>
      <w:r>
        <w:separator/>
      </w:r>
    </w:p>
  </w:endnote>
  <w:endnote w:type="continuationSeparator" w:id="0">
    <w:p w:rsidR="00721F0D" w:rsidRDefault="00721F0D" w:rsidP="00FC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482954"/>
      <w:docPartObj>
        <w:docPartGallery w:val="Page Numbers (Bottom of Page)"/>
        <w:docPartUnique/>
      </w:docPartObj>
    </w:sdtPr>
    <w:sdtContent>
      <w:p w:rsidR="00AC1EC1" w:rsidRDefault="00FC7FD7">
        <w:pPr>
          <w:pStyle w:val="Footer"/>
          <w:jc w:val="right"/>
        </w:pPr>
        <w:r>
          <w:fldChar w:fldCharType="begin"/>
        </w:r>
        <w:r w:rsidR="009D701F">
          <w:instrText xml:space="preserve"> PAGE   \* MERGEFORMAT </w:instrText>
        </w:r>
        <w:r>
          <w:fldChar w:fldCharType="separate"/>
        </w:r>
        <w:r w:rsidR="00156E2F">
          <w:rPr>
            <w:noProof/>
          </w:rPr>
          <w:t>1</w:t>
        </w:r>
        <w:r>
          <w:fldChar w:fldCharType="end"/>
        </w:r>
      </w:p>
    </w:sdtContent>
  </w:sdt>
  <w:p w:rsidR="00AC1EC1" w:rsidRDefault="00721F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0D" w:rsidRDefault="00721F0D" w:rsidP="00FC7FD7">
      <w:pPr>
        <w:spacing w:after="0" w:line="240" w:lineRule="auto"/>
      </w:pPr>
      <w:r>
        <w:separator/>
      </w:r>
    </w:p>
  </w:footnote>
  <w:footnote w:type="continuationSeparator" w:id="0">
    <w:p w:rsidR="00721F0D" w:rsidRDefault="00721F0D" w:rsidP="00FC7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D8"/>
    <w:rsid w:val="00156E2F"/>
    <w:rsid w:val="00721F0D"/>
    <w:rsid w:val="009D701F"/>
    <w:rsid w:val="00AD67BB"/>
    <w:rsid w:val="00BD1ED8"/>
    <w:rsid w:val="00E62B44"/>
    <w:rsid w:val="00FC1D2B"/>
    <w:rsid w:val="00FC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1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2021-03-16T06:09:00Z</dcterms:created>
  <dcterms:modified xsi:type="dcterms:W3CDTF">2021-03-30T06:54:00Z</dcterms:modified>
</cp:coreProperties>
</file>