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673" w:rsidRPr="00F77327" w:rsidRDefault="00F77327" w:rsidP="00F77327">
      <w:pPr>
        <w:jc w:val="center"/>
        <w:rPr>
          <w:b/>
          <w:lang w:val="el-GR"/>
        </w:rPr>
      </w:pPr>
      <w:r w:rsidRPr="00F77327">
        <w:rPr>
          <w:b/>
          <w:lang w:val="el-GR"/>
        </w:rPr>
        <w:t>Κοινωνική Ασφάλιση &amp; Αγορά Εργασίας</w:t>
      </w:r>
    </w:p>
    <w:p w:rsidR="00F77327" w:rsidRPr="00F77327" w:rsidRDefault="00F77327" w:rsidP="00F77327">
      <w:pPr>
        <w:rPr>
          <w:b/>
          <w:lang w:val="el-GR"/>
        </w:rPr>
      </w:pPr>
      <w:r w:rsidRPr="00F77327">
        <w:rPr>
          <w:b/>
          <w:lang w:val="el-GR"/>
        </w:rPr>
        <w:t xml:space="preserve">ΦΥΛΛΟ ΕΡΓΟΥ  </w:t>
      </w:r>
    </w:p>
    <w:p w:rsidR="00F77327" w:rsidRPr="00F77327" w:rsidRDefault="00F77327">
      <w:pPr>
        <w:rPr>
          <w:b/>
          <w:lang w:val="el-GR"/>
        </w:rPr>
      </w:pPr>
      <w:r w:rsidRPr="00F77327">
        <w:rPr>
          <w:b/>
          <w:lang w:val="el-GR"/>
        </w:rPr>
        <w:t>ΟΝΟΜΑ:</w:t>
      </w:r>
    </w:p>
    <w:p w:rsidR="00F77327" w:rsidRPr="00F77327" w:rsidRDefault="00F77327">
      <w:pPr>
        <w:rPr>
          <w:b/>
          <w:lang w:val="el-GR"/>
        </w:rPr>
      </w:pPr>
      <w:r w:rsidRPr="00F77327">
        <w:rPr>
          <w:b/>
          <w:lang w:val="el-GR"/>
        </w:rPr>
        <w:t>ΕΠΩΝΥΜΟ:</w:t>
      </w:r>
    </w:p>
    <w:p w:rsidR="00B56673" w:rsidRPr="00F77327" w:rsidRDefault="00F77327">
      <w:pPr>
        <w:rPr>
          <w:b/>
          <w:lang w:val="el-GR"/>
        </w:rPr>
      </w:pPr>
      <w:r w:rsidRPr="00F77327">
        <w:rPr>
          <w:b/>
          <w:lang w:val="el-GR"/>
        </w:rPr>
        <w:t>ΗΜ/ΝΙΑ:</w:t>
      </w:r>
    </w:p>
    <w:p w:rsidR="00B56673" w:rsidRPr="00935551" w:rsidRDefault="00935551">
      <w:pPr>
        <w:pStyle w:val="1"/>
        <w:rPr>
          <w:lang w:val="el-GR"/>
        </w:rPr>
      </w:pPr>
      <w:r>
        <w:rPr>
          <w:lang w:val="el-GR"/>
        </w:rPr>
        <w:t>Μέρος Α: Σωστό – Λάθος (10</w:t>
      </w:r>
      <w:r w:rsidR="00E05B46" w:rsidRPr="00935551">
        <w:rPr>
          <w:lang w:val="el-GR"/>
        </w:rPr>
        <w:t xml:space="preserve"> μονάδες)</w:t>
      </w:r>
      <w:bookmarkStart w:id="0" w:name="_GoBack"/>
      <w:bookmarkEnd w:id="0"/>
    </w:p>
    <w:p w:rsidR="00B56673" w:rsidRPr="00935551" w:rsidRDefault="00E05B46">
      <w:pPr>
        <w:rPr>
          <w:lang w:val="el-GR"/>
        </w:rPr>
      </w:pPr>
      <w:r w:rsidRPr="00935551">
        <w:rPr>
          <w:lang w:val="el-GR"/>
        </w:rPr>
        <w:t>1. Η κοινωνική ασφάλιση καλύπτει μόνο τους δημόσιους υπαλλήλους.</w:t>
      </w:r>
    </w:p>
    <w:p w:rsidR="00B56673" w:rsidRPr="00935551" w:rsidRDefault="00E05B46">
      <w:pPr>
        <w:rPr>
          <w:lang w:val="el-GR"/>
        </w:rPr>
      </w:pPr>
      <w:r w:rsidRPr="00935551">
        <w:rPr>
          <w:lang w:val="el-GR"/>
        </w:rPr>
        <w:t>2. Οι ασφαλιστικοί φορείς είναι οργανισμοί δημοσίου δικαίου.</w:t>
      </w:r>
    </w:p>
    <w:p w:rsidR="00B56673" w:rsidRPr="00935551" w:rsidRDefault="00E05B46">
      <w:pPr>
        <w:rPr>
          <w:lang w:val="el-GR"/>
        </w:rPr>
      </w:pPr>
      <w:r w:rsidRPr="00935551">
        <w:rPr>
          <w:lang w:val="el-GR"/>
        </w:rPr>
        <w:t>3. Η ανεργία θεωρείται ασφαλιστικός κίνδυνος.</w:t>
      </w:r>
    </w:p>
    <w:p w:rsidR="00B56673" w:rsidRPr="00935551" w:rsidRDefault="00E05B46">
      <w:pPr>
        <w:rPr>
          <w:lang w:val="el-GR"/>
        </w:rPr>
      </w:pPr>
      <w:r w:rsidRPr="00935551">
        <w:rPr>
          <w:lang w:val="el-GR"/>
        </w:rPr>
        <w:t>4. Οι εισφορές καταβάλλονται μόνο από τον εργοδότη.</w:t>
      </w:r>
    </w:p>
    <w:p w:rsidR="00B56673" w:rsidRPr="00935551" w:rsidRDefault="00E05B46">
      <w:pPr>
        <w:rPr>
          <w:lang w:val="el-GR"/>
        </w:rPr>
      </w:pPr>
      <w:r w:rsidRPr="00935551">
        <w:rPr>
          <w:lang w:val="el-GR"/>
        </w:rPr>
        <w:t>5. Η μερική απασχόληση σημαίνει εργασία με πλήρες ωράριο.</w:t>
      </w:r>
    </w:p>
    <w:p w:rsidR="00935551" w:rsidRDefault="00935551">
      <w:pPr>
        <w:rPr>
          <w:lang w:val="el-GR"/>
        </w:rPr>
      </w:pPr>
      <w:r w:rsidRPr="00935551">
        <w:rPr>
          <w:lang w:val="el-GR"/>
        </w:rPr>
        <w:t>6. Η κοινωνική ασφάλιση ανήκει στις υποχρεώσεις του Κράτους Πρόνοιας.</w:t>
      </w:r>
    </w:p>
    <w:p w:rsidR="00935551" w:rsidRDefault="00935551">
      <w:pPr>
        <w:rPr>
          <w:lang w:val="el-GR"/>
        </w:rPr>
      </w:pPr>
      <w:r w:rsidRPr="00935551">
        <w:rPr>
          <w:lang w:val="el-GR"/>
        </w:rPr>
        <w:t>7. Τα επικουρικά ταμεία ή ταμεία αρωγής ή μετοχικά ταμεία λειτουργούν παράλληλα με τα ταμεία κύριας ασφάλισης</w:t>
      </w:r>
      <w:r>
        <w:rPr>
          <w:lang w:val="el-GR"/>
        </w:rPr>
        <w:t>.</w:t>
      </w:r>
    </w:p>
    <w:p w:rsidR="00935551" w:rsidRDefault="00935551">
      <w:pPr>
        <w:rPr>
          <w:lang w:val="el-GR"/>
        </w:rPr>
      </w:pPr>
      <w:r>
        <w:rPr>
          <w:lang w:val="el-GR"/>
        </w:rPr>
        <w:t>8.</w:t>
      </w:r>
      <w:r w:rsidRPr="00935551">
        <w:rPr>
          <w:lang w:val="el-GR"/>
        </w:rPr>
        <w:t xml:space="preserve"> Η υποχρέωση του ασφαλισμένου και του εργοδότη να καταβάλουν εισφορές </w:t>
      </w:r>
      <w:r>
        <w:rPr>
          <w:lang w:val="el-GR"/>
        </w:rPr>
        <w:t xml:space="preserve">δεν </w:t>
      </w:r>
      <w:r w:rsidRPr="00935551">
        <w:rPr>
          <w:lang w:val="el-GR"/>
        </w:rPr>
        <w:t>αποτελεί κανόνα στο ασφαλιστικό μας σύστημα.</w:t>
      </w:r>
    </w:p>
    <w:p w:rsidR="00935551" w:rsidRDefault="00935551">
      <w:pPr>
        <w:rPr>
          <w:lang w:val="el-GR"/>
        </w:rPr>
      </w:pPr>
      <w:r>
        <w:rPr>
          <w:lang w:val="el-GR"/>
        </w:rPr>
        <w:t>9.</w:t>
      </w:r>
      <w:r w:rsidRPr="00935551">
        <w:rPr>
          <w:lang w:val="el-GR"/>
        </w:rPr>
        <w:t xml:space="preserve"> Η υπέρβαση του νόμιμου ωραρίου</w:t>
      </w:r>
      <w:r>
        <w:rPr>
          <w:lang w:val="el-GR"/>
        </w:rPr>
        <w:t xml:space="preserve"> δεν απαγορεύεται,</w:t>
      </w:r>
      <w:r w:rsidRPr="00935551">
        <w:rPr>
          <w:lang w:val="el-GR"/>
        </w:rPr>
        <w:t xml:space="preserve"> αν συμφωνεί ο μισθωτός.</w:t>
      </w:r>
    </w:p>
    <w:p w:rsidR="00935551" w:rsidRPr="00935551" w:rsidRDefault="00935551">
      <w:pPr>
        <w:rPr>
          <w:lang w:val="el-GR"/>
        </w:rPr>
      </w:pPr>
      <w:r>
        <w:rPr>
          <w:lang w:val="el-GR"/>
        </w:rPr>
        <w:t>10.Με το</w:t>
      </w:r>
      <w:r w:rsidRPr="00935551">
        <w:rPr>
          <w:b/>
          <w:lang w:val="el-GR"/>
        </w:rPr>
        <w:t xml:space="preserve"> </w:t>
      </w:r>
      <w:r w:rsidRPr="00935551">
        <w:rPr>
          <w:lang w:val="el-GR"/>
        </w:rPr>
        <w:t>ελαστικό ωράριο οι ώρες εργασίας δεν είναι αυστηρά προκαθορισμένες ούτε σε ημερήσια, ούτε σε εβδομαδι</w:t>
      </w:r>
      <w:r>
        <w:rPr>
          <w:lang w:val="el-GR"/>
        </w:rPr>
        <w:t xml:space="preserve">αία βάση. </w:t>
      </w:r>
    </w:p>
    <w:p w:rsidR="00B56673" w:rsidRPr="00935551" w:rsidRDefault="00E05B46">
      <w:pPr>
        <w:pStyle w:val="1"/>
        <w:rPr>
          <w:lang w:val="el-GR"/>
        </w:rPr>
      </w:pPr>
      <w:r w:rsidRPr="00935551">
        <w:rPr>
          <w:lang w:val="el-GR"/>
        </w:rPr>
        <w:t>Μέρος Β: Πολλαπλής Επιλογής (5 μονάδες)</w:t>
      </w:r>
    </w:p>
    <w:p w:rsidR="00B56673" w:rsidRPr="00935551" w:rsidRDefault="00E05B46">
      <w:pPr>
        <w:rPr>
          <w:lang w:val="el-GR"/>
        </w:rPr>
      </w:pPr>
      <w:r w:rsidRPr="00935551">
        <w:rPr>
          <w:lang w:val="el-GR"/>
        </w:rPr>
        <w:t>1. Ποιος είναι ο βασικός φορέας κύριας ασφάλισης στην Ελλάδα;</w:t>
      </w:r>
      <w:r w:rsidRPr="00935551">
        <w:rPr>
          <w:lang w:val="el-GR"/>
        </w:rPr>
        <w:br/>
        <w:t>α) ΟΑΕΔ</w:t>
      </w:r>
      <w:r w:rsidRPr="00935551">
        <w:rPr>
          <w:lang w:val="el-GR"/>
        </w:rPr>
        <w:br/>
        <w:t>β) ΕΦΚΑ</w:t>
      </w:r>
      <w:r w:rsidRPr="00935551">
        <w:rPr>
          <w:lang w:val="el-GR"/>
        </w:rPr>
        <w:br/>
        <w:t>γ) ΙΚΑ μόνο</w:t>
      </w:r>
      <w:r w:rsidRPr="00935551">
        <w:rPr>
          <w:lang w:val="el-GR"/>
        </w:rPr>
        <w:br/>
        <w:t>δ) ΤΕΑΚΑ</w:t>
      </w:r>
    </w:p>
    <w:p w:rsidR="00B56673" w:rsidRDefault="00E05B46">
      <w:pPr>
        <w:rPr>
          <w:lang w:val="el-GR"/>
        </w:rPr>
      </w:pPr>
      <w:r w:rsidRPr="00935551">
        <w:rPr>
          <w:lang w:val="el-GR"/>
        </w:rPr>
        <w:t>2. Ποια από τις παρακάτω είναι παροχή σε είδος;</w:t>
      </w:r>
      <w:r w:rsidRPr="00935551">
        <w:rPr>
          <w:lang w:val="el-GR"/>
        </w:rPr>
        <w:br/>
        <w:t>α) Επίδομα τοκετού</w:t>
      </w:r>
      <w:r w:rsidRPr="00935551">
        <w:rPr>
          <w:lang w:val="el-GR"/>
        </w:rPr>
        <w:br/>
        <w:t>β) Σύνταξη γήρατος</w:t>
      </w:r>
      <w:r w:rsidRPr="00935551">
        <w:rPr>
          <w:lang w:val="el-GR"/>
        </w:rPr>
        <w:br/>
        <w:t>γ) Νοσοκομειακή περίθαλψη</w:t>
      </w:r>
      <w:r w:rsidRPr="00935551">
        <w:rPr>
          <w:lang w:val="el-GR"/>
        </w:rPr>
        <w:br/>
        <w:t>δ) Έξοδα κηδείας</w:t>
      </w:r>
    </w:p>
    <w:p w:rsidR="00E05B46" w:rsidRPr="00935551" w:rsidRDefault="00E05B46">
      <w:pPr>
        <w:rPr>
          <w:lang w:val="el-GR"/>
        </w:rPr>
      </w:pPr>
    </w:p>
    <w:p w:rsidR="00B56673" w:rsidRPr="00935551" w:rsidRDefault="00E05B46">
      <w:pPr>
        <w:rPr>
          <w:lang w:val="el-GR"/>
        </w:rPr>
      </w:pPr>
      <w:r w:rsidRPr="00935551">
        <w:rPr>
          <w:lang w:val="el-GR"/>
        </w:rPr>
        <w:t>3. Ποιοι θεωρούνται έμμεσα ασφαλισμένοι;</w:t>
      </w:r>
      <w:r w:rsidRPr="00935551">
        <w:rPr>
          <w:lang w:val="el-GR"/>
        </w:rPr>
        <w:br/>
        <w:t>α) Οι εργοδότες</w:t>
      </w:r>
      <w:r w:rsidRPr="00935551">
        <w:rPr>
          <w:lang w:val="el-GR"/>
        </w:rPr>
        <w:br/>
        <w:t>β) Οι συγγενείς του ασφαλισμένου</w:t>
      </w:r>
      <w:r w:rsidRPr="00935551">
        <w:rPr>
          <w:lang w:val="el-GR"/>
        </w:rPr>
        <w:br/>
        <w:t>γ) Οι άνεργοι</w:t>
      </w:r>
      <w:r w:rsidRPr="00935551">
        <w:rPr>
          <w:lang w:val="el-GR"/>
        </w:rPr>
        <w:br/>
        <w:t>δ) Οι δημόσιοι υπάλληλοι</w:t>
      </w:r>
    </w:p>
    <w:p w:rsidR="00B56673" w:rsidRPr="00935551" w:rsidRDefault="00E05B46">
      <w:pPr>
        <w:rPr>
          <w:lang w:val="el-GR"/>
        </w:rPr>
      </w:pPr>
      <w:r w:rsidRPr="00935551">
        <w:rPr>
          <w:lang w:val="el-GR"/>
        </w:rPr>
        <w:t>4. Τι είναι υπερεργασία;</w:t>
      </w:r>
      <w:r w:rsidRPr="00935551">
        <w:rPr>
          <w:lang w:val="el-GR"/>
        </w:rPr>
        <w:br/>
        <w:t>α) Εργασία κάτω από το νόμιμο ωράριο</w:t>
      </w:r>
      <w:r w:rsidRPr="00935551">
        <w:rPr>
          <w:lang w:val="el-GR"/>
        </w:rPr>
        <w:br/>
        <w:t>β) Εργασία πέρα από το νόμιμο όριο</w:t>
      </w:r>
      <w:r w:rsidRPr="00935551">
        <w:rPr>
          <w:lang w:val="el-GR"/>
        </w:rPr>
        <w:br/>
        <w:t>γ) Εργασία πέρα από το ωράριο επιχείρησης αλλά εντός νόμιμου</w:t>
      </w:r>
      <w:r w:rsidRPr="00935551">
        <w:rPr>
          <w:lang w:val="el-GR"/>
        </w:rPr>
        <w:br/>
        <w:t>δ) Εργασία χωρίς αμοιβή</w:t>
      </w:r>
    </w:p>
    <w:p w:rsidR="00B56673" w:rsidRPr="00935551" w:rsidRDefault="00E05B46">
      <w:pPr>
        <w:rPr>
          <w:lang w:val="el-GR"/>
        </w:rPr>
      </w:pPr>
      <w:r w:rsidRPr="00935551">
        <w:rPr>
          <w:lang w:val="el-GR"/>
        </w:rPr>
        <w:t>5. Από πού προέρχονται οι ασφαλιστικοί πόροι;</w:t>
      </w:r>
      <w:r w:rsidRPr="00935551">
        <w:rPr>
          <w:lang w:val="el-GR"/>
        </w:rPr>
        <w:br/>
        <w:t>α) Μόνο από τους εργαζόμενους</w:t>
      </w:r>
      <w:r w:rsidRPr="00935551">
        <w:rPr>
          <w:lang w:val="el-GR"/>
        </w:rPr>
        <w:br/>
        <w:t>β) Μόνο από το κράτος</w:t>
      </w:r>
      <w:r w:rsidRPr="00935551">
        <w:rPr>
          <w:lang w:val="el-GR"/>
        </w:rPr>
        <w:br/>
        <w:t>γ) Από κράτος, εισφορές και ειδική φορολογία</w:t>
      </w:r>
      <w:r w:rsidRPr="00935551">
        <w:rPr>
          <w:lang w:val="el-GR"/>
        </w:rPr>
        <w:br/>
        <w:t>δ) Μόνο από εργοδότες</w:t>
      </w:r>
    </w:p>
    <w:p w:rsidR="00B56673" w:rsidRPr="00935551" w:rsidRDefault="00E05B46">
      <w:pPr>
        <w:pStyle w:val="1"/>
        <w:rPr>
          <w:lang w:val="el-GR"/>
        </w:rPr>
      </w:pPr>
      <w:r w:rsidRPr="00935551">
        <w:rPr>
          <w:lang w:val="el-GR"/>
        </w:rPr>
        <w:t>Μέρος Γ: Συμπλήρωση Κενών (5 μονάδες)</w:t>
      </w:r>
    </w:p>
    <w:p w:rsidR="00B56673" w:rsidRPr="00935551" w:rsidRDefault="00E05B46">
      <w:pPr>
        <w:rPr>
          <w:lang w:val="el-GR"/>
        </w:rPr>
      </w:pPr>
      <w:r w:rsidRPr="00935551">
        <w:rPr>
          <w:lang w:val="el-GR"/>
        </w:rPr>
        <w:t>1. Η κοινωνική ασφάλιση στοχεύει στην προστασία από __________ κινδύνους.</w:t>
      </w:r>
    </w:p>
    <w:p w:rsidR="00B56673" w:rsidRPr="00935551" w:rsidRDefault="00E05B46">
      <w:pPr>
        <w:rPr>
          <w:lang w:val="el-GR"/>
        </w:rPr>
      </w:pPr>
      <w:r w:rsidRPr="00935551">
        <w:rPr>
          <w:lang w:val="el-GR"/>
        </w:rPr>
        <w:t>2. Οι εισφορές καταβάλλονται από τον __________ και τον __________.</w:t>
      </w:r>
    </w:p>
    <w:p w:rsidR="00B56673" w:rsidRPr="00935551" w:rsidRDefault="00E05B46">
      <w:pPr>
        <w:rPr>
          <w:lang w:val="el-GR"/>
        </w:rPr>
      </w:pPr>
      <w:r w:rsidRPr="00935551">
        <w:rPr>
          <w:lang w:val="el-GR"/>
        </w:rPr>
        <w:t>3. Άμεσα ασφαλισμένος είναι ο __________.</w:t>
      </w:r>
    </w:p>
    <w:p w:rsidR="00B56673" w:rsidRPr="00935551" w:rsidRDefault="00E05B46">
      <w:pPr>
        <w:rPr>
          <w:lang w:val="el-GR"/>
        </w:rPr>
      </w:pPr>
      <w:r w:rsidRPr="00935551">
        <w:rPr>
          <w:lang w:val="el-GR"/>
        </w:rPr>
        <w:t>4. Η σύνταξη __________ δίνεται μετά από συγκεκριμένα έτη εργασίας και ηλικία.</w:t>
      </w:r>
    </w:p>
    <w:p w:rsidR="00B56673" w:rsidRPr="00935551" w:rsidRDefault="00E05B46">
      <w:pPr>
        <w:rPr>
          <w:lang w:val="el-GR"/>
        </w:rPr>
      </w:pPr>
      <w:r w:rsidRPr="00935551">
        <w:rPr>
          <w:lang w:val="el-GR"/>
        </w:rPr>
        <w:t>5. Μερική απασχόληση σημαίνει εργασία για __________ ώρες.</w:t>
      </w:r>
    </w:p>
    <w:sectPr w:rsidR="00B56673" w:rsidRPr="0093555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35551"/>
    <w:rsid w:val="00AA1D8D"/>
    <w:rsid w:val="00B47730"/>
    <w:rsid w:val="00B56673"/>
    <w:rsid w:val="00CB0664"/>
    <w:rsid w:val="00E05B46"/>
    <w:rsid w:val="00F7732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FC78FEFF-8DCB-4C53-BC66-FBFEF38F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ασμα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EF5E63-BD2F-48F7-B150-9AAFB69BE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311</Words>
  <Characters>1685</Characters>
  <Application>Microsoft Office Word</Application>
  <DocSecurity>0</DocSecurity>
  <Lines>14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1993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4</cp:revision>
  <dcterms:created xsi:type="dcterms:W3CDTF">2013-12-23T23:15:00Z</dcterms:created>
  <dcterms:modified xsi:type="dcterms:W3CDTF">2026-02-15T16:26:00Z</dcterms:modified>
  <cp:category/>
</cp:coreProperties>
</file>